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22560A" w:rsidRDefault="00C05CF2" w:rsidP="000A24F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ZARZĄDZENIE NR</w:t>
      </w:r>
      <w:r w:rsidR="007F195D">
        <w:rPr>
          <w:rFonts w:ascii="Arial" w:hAnsi="Arial" w:cs="Arial"/>
          <w:b/>
          <w:bCs/>
        </w:rPr>
        <w:t xml:space="preserve"> </w:t>
      </w:r>
    </w:p>
    <w:p w:rsidR="000A24F7" w:rsidRPr="0022560A" w:rsidRDefault="000A24F7" w:rsidP="000A24F7">
      <w:pPr>
        <w:jc w:val="center"/>
        <w:rPr>
          <w:rFonts w:ascii="Arial" w:hAnsi="Arial" w:cs="Arial"/>
          <w:b/>
          <w:bCs/>
        </w:rPr>
      </w:pPr>
      <w:r w:rsidRPr="0022560A">
        <w:rPr>
          <w:rFonts w:ascii="Arial" w:hAnsi="Arial" w:cs="Arial"/>
          <w:b/>
          <w:bCs/>
        </w:rPr>
        <w:t>PREZYDENTA BYTOMIA</w:t>
      </w:r>
    </w:p>
    <w:p w:rsidR="000A24F7" w:rsidRPr="0022560A" w:rsidRDefault="000A24F7" w:rsidP="00230324">
      <w:pPr>
        <w:spacing w:after="280"/>
        <w:jc w:val="center"/>
        <w:rPr>
          <w:rFonts w:ascii="Arial" w:hAnsi="Arial" w:cs="Arial"/>
        </w:rPr>
      </w:pPr>
      <w:r w:rsidRPr="0022560A">
        <w:rPr>
          <w:rFonts w:ascii="Arial" w:hAnsi="Arial" w:cs="Arial"/>
        </w:rPr>
        <w:t>z dnia</w:t>
      </w:r>
      <w:r w:rsidR="007C318E">
        <w:rPr>
          <w:rFonts w:ascii="Arial" w:hAnsi="Arial" w:cs="Arial"/>
        </w:rPr>
        <w:t xml:space="preserve"> </w:t>
      </w:r>
    </w:p>
    <w:p w:rsidR="000A24F7" w:rsidRPr="00EE13F4" w:rsidRDefault="00322789" w:rsidP="000A24F7">
      <w:pPr>
        <w:pStyle w:val="Tekstpodstawowy3"/>
        <w:spacing w:after="28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w sprawie </w:t>
      </w:r>
      <w:r w:rsidR="00EE13F4" w:rsidRPr="00EE13F4">
        <w:rPr>
          <w:rFonts w:ascii="Arial" w:hAnsi="Arial" w:cs="Arial"/>
        </w:rPr>
        <w:t>ogłoszenia otwartego konkursu</w:t>
      </w:r>
      <w:r w:rsidR="009F5428" w:rsidRPr="00EE13F4">
        <w:rPr>
          <w:rFonts w:ascii="Arial" w:hAnsi="Arial" w:cs="Arial"/>
        </w:rPr>
        <w:t xml:space="preserve"> ofert na realizację zadań publicznych Miasta Bytomia w</w:t>
      </w:r>
      <w:r>
        <w:rPr>
          <w:rFonts w:ascii="Arial" w:hAnsi="Arial" w:cs="Arial"/>
        </w:rPr>
        <w:t xml:space="preserve"> 202</w:t>
      </w:r>
      <w:r w:rsidR="00E70B3A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r. w</w:t>
      </w:r>
      <w:r w:rsidR="009F5428" w:rsidRPr="00EE13F4">
        <w:rPr>
          <w:rFonts w:ascii="Arial" w:hAnsi="Arial" w:cs="Arial"/>
        </w:rPr>
        <w:t xml:space="preserve"> dziedzinie </w:t>
      </w:r>
      <w:r w:rsidR="00A23C6C">
        <w:rPr>
          <w:rFonts w:ascii="Arial" w:hAnsi="Arial" w:cs="Arial"/>
        </w:rPr>
        <w:t>wspierania</w:t>
      </w:r>
      <w:r w:rsidR="00A23C6C">
        <w:rPr>
          <w:rFonts w:ascii="Arial" w:hAnsi="Arial" w:cs="Arial"/>
        </w:rPr>
        <w:br/>
      </w:r>
      <w:r w:rsidR="00325D13">
        <w:rPr>
          <w:rFonts w:ascii="Arial" w:hAnsi="Arial" w:cs="Arial"/>
        </w:rPr>
        <w:t xml:space="preserve">i upowszechniania </w:t>
      </w:r>
      <w:r w:rsidR="00325D13" w:rsidRPr="0022560A">
        <w:rPr>
          <w:rFonts w:ascii="Arial" w:hAnsi="Arial" w:cs="Arial"/>
        </w:rPr>
        <w:t>kultury</w:t>
      </w:r>
      <w:r w:rsidR="00325D13">
        <w:rPr>
          <w:rFonts w:ascii="Arial" w:hAnsi="Arial" w:cs="Arial"/>
        </w:rPr>
        <w:t xml:space="preserve"> fizycznej</w:t>
      </w:r>
    </w:p>
    <w:p w:rsidR="000A154E" w:rsidRPr="008C491C" w:rsidRDefault="009F5428" w:rsidP="000A154E">
      <w:pPr>
        <w:rPr>
          <w:rFonts w:ascii="Arial" w:hAnsi="Arial" w:cs="Arial"/>
        </w:rPr>
      </w:pPr>
      <w:r w:rsidRPr="00EE13F4">
        <w:rPr>
          <w:rFonts w:ascii="Arial" w:hAnsi="Arial" w:cs="Arial"/>
        </w:rPr>
        <w:t xml:space="preserve">Na podstawie art. 30 ust. 1 ustawy z 8 marca 1990 r. o samorządzie gminnym </w:t>
      </w:r>
      <w:r w:rsidR="00A23C6C">
        <w:rPr>
          <w:rFonts w:ascii="Arial" w:hAnsi="Arial" w:cs="Arial"/>
        </w:rPr>
        <w:br/>
      </w:r>
      <w:r w:rsidRPr="00EE13F4">
        <w:rPr>
          <w:rFonts w:ascii="Arial" w:hAnsi="Arial" w:cs="Arial"/>
        </w:rPr>
        <w:t>(Dz. U. z 202</w:t>
      </w:r>
      <w:r w:rsidR="00E70B3A">
        <w:rPr>
          <w:rFonts w:ascii="Arial" w:hAnsi="Arial" w:cs="Arial"/>
        </w:rPr>
        <w:t>5</w:t>
      </w:r>
      <w:r w:rsidRPr="00EE13F4">
        <w:rPr>
          <w:rFonts w:ascii="Arial" w:hAnsi="Arial" w:cs="Arial"/>
        </w:rPr>
        <w:t xml:space="preserve"> r. poz. </w:t>
      </w:r>
      <w:r w:rsidR="00A23C6C">
        <w:rPr>
          <w:rFonts w:ascii="Arial" w:hAnsi="Arial" w:cs="Arial"/>
        </w:rPr>
        <w:t>1</w:t>
      </w:r>
      <w:r w:rsidR="00E70B3A">
        <w:rPr>
          <w:rFonts w:ascii="Arial" w:hAnsi="Arial" w:cs="Arial"/>
        </w:rPr>
        <w:t>153</w:t>
      </w:r>
      <w:r w:rsidRPr="00EE13F4">
        <w:rPr>
          <w:rFonts w:ascii="Arial" w:hAnsi="Arial" w:cs="Arial"/>
        </w:rPr>
        <w:t xml:space="preserve">, z </w:t>
      </w:r>
      <w:proofErr w:type="spellStart"/>
      <w:r w:rsidRPr="00EE13F4">
        <w:rPr>
          <w:rFonts w:ascii="Arial" w:hAnsi="Arial" w:cs="Arial"/>
        </w:rPr>
        <w:t>późn</w:t>
      </w:r>
      <w:proofErr w:type="spellEnd"/>
      <w:r w:rsidRPr="00EE13F4">
        <w:rPr>
          <w:rFonts w:ascii="Arial" w:hAnsi="Arial" w:cs="Arial"/>
        </w:rPr>
        <w:t>. zm.), art. 11 ust.</w:t>
      </w:r>
      <w:r w:rsidR="00903FBF">
        <w:rPr>
          <w:rFonts w:ascii="Arial" w:hAnsi="Arial" w:cs="Arial"/>
        </w:rPr>
        <w:t xml:space="preserve"> 2, art. 13 ust. 1 i 2 ustawy </w:t>
      </w:r>
      <w:r w:rsidR="00903FBF">
        <w:rPr>
          <w:rFonts w:ascii="Arial" w:hAnsi="Arial" w:cs="Arial"/>
        </w:rPr>
        <w:br/>
        <w:t xml:space="preserve">z </w:t>
      </w:r>
      <w:r w:rsidRPr="00EE13F4">
        <w:rPr>
          <w:rFonts w:ascii="Arial" w:hAnsi="Arial" w:cs="Arial"/>
        </w:rPr>
        <w:t>24</w:t>
      </w:r>
      <w:r w:rsidR="00903FBF">
        <w:rPr>
          <w:rFonts w:ascii="Arial" w:hAnsi="Arial" w:cs="Arial"/>
        </w:rPr>
        <w:t xml:space="preserve"> </w:t>
      </w:r>
      <w:r w:rsidRPr="00EE13F4">
        <w:rPr>
          <w:rFonts w:ascii="Arial" w:hAnsi="Arial" w:cs="Arial"/>
        </w:rPr>
        <w:t xml:space="preserve">kwietnia 2003 r. o działalności pożytku publicznego i wolontariacie </w:t>
      </w:r>
      <w:r w:rsidR="006A1C41">
        <w:rPr>
          <w:rFonts w:ascii="Arial" w:hAnsi="Arial" w:cs="Arial"/>
        </w:rPr>
        <w:br/>
      </w:r>
      <w:r w:rsidRPr="00EE13F4">
        <w:rPr>
          <w:rFonts w:ascii="Arial" w:hAnsi="Arial" w:cs="Arial"/>
        </w:rPr>
        <w:t>(Dz. U. z 202</w:t>
      </w:r>
      <w:r w:rsidR="000A154E">
        <w:rPr>
          <w:rFonts w:ascii="Arial" w:hAnsi="Arial" w:cs="Arial"/>
        </w:rPr>
        <w:t>5</w:t>
      </w:r>
      <w:r w:rsidRPr="00EE13F4">
        <w:rPr>
          <w:rFonts w:ascii="Arial" w:hAnsi="Arial" w:cs="Arial"/>
        </w:rPr>
        <w:t xml:space="preserve"> r. </w:t>
      </w:r>
      <w:r w:rsidRPr="00C05CF2">
        <w:rPr>
          <w:rFonts w:ascii="Arial" w:hAnsi="Arial" w:cs="Arial"/>
        </w:rPr>
        <w:t xml:space="preserve">poz. </w:t>
      </w:r>
      <w:r w:rsidR="00A23C6C">
        <w:rPr>
          <w:rFonts w:ascii="Arial" w:hAnsi="Arial" w:cs="Arial"/>
        </w:rPr>
        <w:t>1</w:t>
      </w:r>
      <w:r w:rsidR="000A154E">
        <w:rPr>
          <w:rFonts w:ascii="Arial" w:hAnsi="Arial" w:cs="Arial"/>
        </w:rPr>
        <w:t>338</w:t>
      </w:r>
      <w:r w:rsidR="0086585C">
        <w:rPr>
          <w:rFonts w:ascii="Arial" w:hAnsi="Arial" w:cs="Arial"/>
        </w:rPr>
        <w:t xml:space="preserve">, z </w:t>
      </w:r>
      <w:proofErr w:type="spellStart"/>
      <w:r w:rsidR="0086585C">
        <w:rPr>
          <w:rFonts w:ascii="Arial" w:hAnsi="Arial" w:cs="Arial"/>
        </w:rPr>
        <w:t>późn</w:t>
      </w:r>
      <w:proofErr w:type="spellEnd"/>
      <w:r w:rsidR="0086585C">
        <w:rPr>
          <w:rFonts w:ascii="Arial" w:hAnsi="Arial" w:cs="Arial"/>
        </w:rPr>
        <w:t>.</w:t>
      </w:r>
      <w:r w:rsidR="00F772D1">
        <w:rPr>
          <w:rFonts w:ascii="Arial" w:hAnsi="Arial" w:cs="Arial"/>
        </w:rPr>
        <w:t xml:space="preserve"> </w:t>
      </w:r>
      <w:r w:rsidR="0086585C">
        <w:rPr>
          <w:rFonts w:ascii="Arial" w:hAnsi="Arial" w:cs="Arial"/>
        </w:rPr>
        <w:t>zm.</w:t>
      </w:r>
      <w:r w:rsidR="003B1824" w:rsidRPr="00C05CF2">
        <w:rPr>
          <w:rFonts w:ascii="Arial" w:hAnsi="Arial" w:cs="Arial"/>
        </w:rPr>
        <w:t>) oraz</w:t>
      </w:r>
      <w:r w:rsidR="00C05CF2" w:rsidRPr="00C05CF2">
        <w:rPr>
          <w:rFonts w:ascii="Arial" w:hAnsi="Arial" w:cs="Arial"/>
        </w:rPr>
        <w:t xml:space="preserve"> </w:t>
      </w:r>
      <w:r w:rsidRPr="00E15C78">
        <w:rPr>
          <w:rFonts w:ascii="Arial" w:hAnsi="Arial" w:cs="Arial"/>
        </w:rPr>
        <w:t xml:space="preserve">załącznika </w:t>
      </w:r>
      <w:r w:rsidRPr="0025245D">
        <w:rPr>
          <w:rFonts w:ascii="Arial" w:hAnsi="Arial" w:cs="Arial"/>
        </w:rPr>
        <w:t>do uchwały</w:t>
      </w:r>
      <w:r w:rsidR="00F772D1" w:rsidRPr="0025245D">
        <w:rPr>
          <w:rFonts w:ascii="Arial" w:hAnsi="Arial" w:cs="Arial"/>
        </w:rPr>
        <w:br/>
      </w:r>
      <w:r w:rsidRPr="0025245D">
        <w:rPr>
          <w:rFonts w:ascii="Arial" w:hAnsi="Arial" w:cs="Arial"/>
        </w:rPr>
        <w:t xml:space="preserve">nr </w:t>
      </w:r>
      <w:r w:rsidR="000A154E" w:rsidRPr="008C491C">
        <w:rPr>
          <w:rFonts w:ascii="Arial" w:hAnsi="Arial" w:cs="Arial"/>
        </w:rPr>
        <w:t xml:space="preserve">XI/89/24 Rady Miejskiej w Bytomiu z dnia 25 listopada 2024 r. w sprawie przyjęcia „Programu współpracy Miasta Bytomia z organizacjami pozarządowymi </w:t>
      </w:r>
    </w:p>
    <w:p w:rsidR="000A24F7" w:rsidRPr="00EE13F4" w:rsidRDefault="000A154E" w:rsidP="000A154E">
      <w:pPr>
        <w:spacing w:after="280"/>
        <w:rPr>
          <w:rFonts w:ascii="Arial" w:hAnsi="Arial" w:cs="Arial"/>
        </w:rPr>
      </w:pPr>
      <w:r w:rsidRPr="008C491C">
        <w:rPr>
          <w:rFonts w:ascii="Arial" w:hAnsi="Arial" w:cs="Arial"/>
        </w:rPr>
        <w:t>na rok 2025”</w:t>
      </w:r>
      <w:r w:rsidRPr="00EE13F4">
        <w:rPr>
          <w:rFonts w:ascii="Arial" w:hAnsi="Arial" w:cs="Arial"/>
        </w:rPr>
        <w:t xml:space="preserve"> </w:t>
      </w:r>
      <w:r w:rsidR="00CC63CC" w:rsidRPr="00EE13F4">
        <w:rPr>
          <w:rFonts w:ascii="Arial" w:hAnsi="Arial" w:cs="Arial"/>
        </w:rPr>
        <w:t>zarządza</w:t>
      </w:r>
      <w:r w:rsidR="008B19B4" w:rsidRPr="00EE13F4">
        <w:rPr>
          <w:rFonts w:ascii="Arial" w:hAnsi="Arial" w:cs="Arial"/>
        </w:rPr>
        <w:t xml:space="preserve"> się</w:t>
      </w:r>
      <w:r w:rsidR="00CC63CC" w:rsidRPr="00EE13F4">
        <w:rPr>
          <w:rFonts w:ascii="Arial" w:hAnsi="Arial" w:cs="Arial"/>
        </w:rPr>
        <w:t>, co następuje</w:t>
      </w:r>
      <w:r w:rsidR="000A24F7" w:rsidRPr="00EE13F4">
        <w:rPr>
          <w:rFonts w:ascii="Arial" w:hAnsi="Arial" w:cs="Arial"/>
        </w:rPr>
        <w:t>:</w:t>
      </w:r>
    </w:p>
    <w:p w:rsidR="000A24F7" w:rsidRPr="0022560A" w:rsidRDefault="000A24F7" w:rsidP="000A24F7">
      <w:pPr>
        <w:spacing w:after="280"/>
        <w:jc w:val="center"/>
        <w:rPr>
          <w:rFonts w:ascii="Arial" w:hAnsi="Arial" w:cs="Arial"/>
          <w:b/>
        </w:rPr>
      </w:pPr>
      <w:r w:rsidRPr="0022560A">
        <w:rPr>
          <w:rFonts w:ascii="Arial" w:hAnsi="Arial" w:cs="Arial"/>
          <w:b/>
        </w:rPr>
        <w:t>§ 1</w:t>
      </w:r>
    </w:p>
    <w:p w:rsidR="000A24F7" w:rsidRPr="0022560A" w:rsidRDefault="003B1824" w:rsidP="00847C4D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 xml:space="preserve">Ogłasza się </w:t>
      </w:r>
      <w:r w:rsidR="009F5428" w:rsidRPr="0022560A">
        <w:rPr>
          <w:rFonts w:ascii="Arial" w:hAnsi="Arial" w:cs="Arial"/>
        </w:rPr>
        <w:t>otwarty konkurs ofert na realizację zadań publicznych Miasta Bytomia w 202</w:t>
      </w:r>
      <w:r w:rsidR="00F56906">
        <w:rPr>
          <w:rFonts w:ascii="Arial" w:hAnsi="Arial" w:cs="Arial"/>
        </w:rPr>
        <w:t>6</w:t>
      </w:r>
      <w:r w:rsidR="009F5428" w:rsidRPr="0022560A">
        <w:rPr>
          <w:rFonts w:ascii="Arial" w:hAnsi="Arial" w:cs="Arial"/>
        </w:rPr>
        <w:t xml:space="preserve"> r. w dziedzinie </w:t>
      </w:r>
      <w:r w:rsidR="00325D13">
        <w:rPr>
          <w:rFonts w:ascii="Arial" w:hAnsi="Arial" w:cs="Arial"/>
        </w:rPr>
        <w:t xml:space="preserve">wspierania i upowszechniania </w:t>
      </w:r>
      <w:r w:rsidR="00325D13" w:rsidRPr="0022560A">
        <w:rPr>
          <w:rFonts w:ascii="Arial" w:hAnsi="Arial" w:cs="Arial"/>
        </w:rPr>
        <w:t>kultury</w:t>
      </w:r>
      <w:r w:rsidR="00325D13">
        <w:rPr>
          <w:rFonts w:ascii="Arial" w:hAnsi="Arial" w:cs="Arial"/>
        </w:rPr>
        <w:t xml:space="preserve"> fizycznej</w:t>
      </w:r>
      <w:r w:rsidR="008D72AE">
        <w:rPr>
          <w:rFonts w:ascii="Arial" w:hAnsi="Arial" w:cs="Arial"/>
        </w:rPr>
        <w:t>,</w:t>
      </w:r>
      <w:r w:rsidR="00325D13">
        <w:rPr>
          <w:rFonts w:ascii="Arial" w:hAnsi="Arial" w:cs="Arial"/>
        </w:rPr>
        <w:t xml:space="preserve"> </w:t>
      </w:r>
      <w:r w:rsidR="009F5428" w:rsidRPr="0022560A">
        <w:rPr>
          <w:rFonts w:ascii="Arial" w:hAnsi="Arial" w:cs="Arial"/>
        </w:rPr>
        <w:t xml:space="preserve">o treści stanowiącej załącznik do niniejszego </w:t>
      </w:r>
      <w:r w:rsidR="00CC63CC" w:rsidRPr="0022560A">
        <w:rPr>
          <w:rFonts w:ascii="Arial" w:hAnsi="Arial" w:cs="Arial"/>
        </w:rPr>
        <w:t>zarządzenia</w:t>
      </w:r>
      <w:r w:rsidR="000A24F7" w:rsidRPr="0022560A">
        <w:rPr>
          <w:rFonts w:ascii="Arial" w:hAnsi="Arial" w:cs="Arial"/>
        </w:rPr>
        <w:t>.</w:t>
      </w:r>
    </w:p>
    <w:p w:rsidR="000A24F7" w:rsidRPr="0022560A" w:rsidRDefault="000A24F7" w:rsidP="000A24F7">
      <w:pPr>
        <w:spacing w:after="280"/>
        <w:jc w:val="center"/>
        <w:rPr>
          <w:rFonts w:ascii="Arial" w:hAnsi="Arial" w:cs="Arial"/>
          <w:b/>
        </w:rPr>
      </w:pPr>
      <w:r w:rsidRPr="0022560A">
        <w:rPr>
          <w:rFonts w:ascii="Arial" w:hAnsi="Arial" w:cs="Arial"/>
          <w:b/>
        </w:rPr>
        <w:t xml:space="preserve">§ </w:t>
      </w:r>
      <w:r w:rsidR="00230324" w:rsidRPr="0022560A">
        <w:rPr>
          <w:rFonts w:ascii="Arial" w:hAnsi="Arial" w:cs="Arial"/>
          <w:b/>
        </w:rPr>
        <w:t>2</w:t>
      </w:r>
    </w:p>
    <w:p w:rsidR="000A24F7" w:rsidRPr="0022560A" w:rsidRDefault="000A24F7" w:rsidP="009945BE">
      <w:pPr>
        <w:pStyle w:val="Tekstpodstawowy"/>
        <w:spacing w:after="280"/>
        <w:jc w:val="left"/>
        <w:rPr>
          <w:rFonts w:ascii="Arial" w:hAnsi="Arial" w:cs="Arial"/>
        </w:rPr>
      </w:pPr>
      <w:r w:rsidRPr="0022560A">
        <w:rPr>
          <w:rFonts w:ascii="Arial" w:hAnsi="Arial" w:cs="Arial"/>
        </w:rPr>
        <w:t>Wykonanie zarządzenia powierza się naczeln</w:t>
      </w:r>
      <w:r w:rsidR="00505184">
        <w:rPr>
          <w:rFonts w:ascii="Arial" w:hAnsi="Arial" w:cs="Arial"/>
        </w:rPr>
        <w:t xml:space="preserve">ikowi Wydziału Kultury i Sportu </w:t>
      </w:r>
      <w:r w:rsidR="009F0DBF">
        <w:rPr>
          <w:rFonts w:ascii="Arial" w:hAnsi="Arial" w:cs="Arial"/>
        </w:rPr>
        <w:br/>
      </w:r>
      <w:r w:rsidR="00505184" w:rsidRPr="008558DC">
        <w:rPr>
          <w:rFonts w:ascii="Arial" w:hAnsi="Arial" w:cs="Arial"/>
        </w:rPr>
        <w:t xml:space="preserve">oraz </w:t>
      </w:r>
      <w:r w:rsidR="006015D1">
        <w:rPr>
          <w:rFonts w:ascii="Arial" w:hAnsi="Arial" w:cs="Arial"/>
        </w:rPr>
        <w:t xml:space="preserve">naczelnikowi Wydziału </w:t>
      </w:r>
      <w:r w:rsidR="00505184" w:rsidRPr="008558DC">
        <w:rPr>
          <w:rFonts w:ascii="Arial" w:hAnsi="Arial" w:cs="Arial"/>
        </w:rPr>
        <w:t>Organizacji Pozarządowych.</w:t>
      </w:r>
    </w:p>
    <w:p w:rsidR="000A24F7" w:rsidRPr="0022560A" w:rsidRDefault="000A24F7" w:rsidP="000A24F7">
      <w:pPr>
        <w:pStyle w:val="Tekstpodstawowy"/>
        <w:spacing w:after="280"/>
        <w:jc w:val="center"/>
        <w:rPr>
          <w:rFonts w:ascii="Arial" w:hAnsi="Arial" w:cs="Arial"/>
          <w:b/>
          <w:bCs/>
          <w:szCs w:val="24"/>
        </w:rPr>
      </w:pPr>
      <w:r w:rsidRPr="0022560A">
        <w:rPr>
          <w:rFonts w:ascii="Arial" w:hAnsi="Arial" w:cs="Arial"/>
          <w:b/>
          <w:bCs/>
          <w:szCs w:val="24"/>
        </w:rPr>
        <w:t xml:space="preserve">§ </w:t>
      </w:r>
      <w:r w:rsidR="00230324" w:rsidRPr="0022560A">
        <w:rPr>
          <w:rFonts w:ascii="Arial" w:hAnsi="Arial" w:cs="Arial"/>
          <w:b/>
          <w:bCs/>
          <w:szCs w:val="24"/>
        </w:rPr>
        <w:t>3</w:t>
      </w:r>
    </w:p>
    <w:p w:rsidR="00F772D1" w:rsidRDefault="000A24F7" w:rsidP="00F772D1">
      <w:pPr>
        <w:pStyle w:val="Tekstpodstawowy"/>
        <w:spacing w:after="28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Zar</w:t>
      </w:r>
      <w:r w:rsidR="009F5428" w:rsidRPr="0022560A">
        <w:rPr>
          <w:rFonts w:ascii="Arial" w:hAnsi="Arial" w:cs="Arial"/>
          <w:szCs w:val="24"/>
        </w:rPr>
        <w:t xml:space="preserve">ządzenie wchodzi w życie </w:t>
      </w:r>
      <w:r w:rsidR="00CC63CC" w:rsidRPr="0022560A">
        <w:rPr>
          <w:rFonts w:ascii="Arial" w:hAnsi="Arial" w:cs="Arial"/>
          <w:szCs w:val="24"/>
        </w:rPr>
        <w:t>z dniem podpisania.</w:t>
      </w:r>
    </w:p>
    <w:p w:rsidR="00F772D1" w:rsidRDefault="009945BE" w:rsidP="00F772D1">
      <w:pPr>
        <w:pStyle w:val="Tekstpodstawowy"/>
        <w:jc w:val="left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Oprac</w:t>
      </w:r>
      <w:proofErr w:type="spellEnd"/>
      <w:r>
        <w:rPr>
          <w:rFonts w:ascii="Arial" w:hAnsi="Arial" w:cs="Arial"/>
          <w:sz w:val="16"/>
          <w:szCs w:val="16"/>
        </w:rPr>
        <w:tab/>
      </w:r>
      <w:r w:rsidR="00F772D1" w:rsidRPr="00F772D1">
        <w:rPr>
          <w:rFonts w:ascii="Arial" w:hAnsi="Arial" w:cs="Arial"/>
          <w:sz w:val="16"/>
          <w:szCs w:val="16"/>
        </w:rPr>
        <w:t>:</w:t>
      </w:r>
      <w:r w:rsidR="00F772D1">
        <w:rPr>
          <w:rFonts w:ascii="Arial" w:hAnsi="Arial" w:cs="Arial"/>
          <w:sz w:val="16"/>
          <w:szCs w:val="16"/>
        </w:rPr>
        <w:t xml:space="preserve"> </w:t>
      </w:r>
      <w:r w:rsidR="00F772D1" w:rsidRPr="00F772D1">
        <w:rPr>
          <w:rFonts w:ascii="Arial" w:hAnsi="Arial" w:cs="Arial"/>
          <w:sz w:val="16"/>
          <w:szCs w:val="16"/>
        </w:rPr>
        <w:t>A</w:t>
      </w:r>
      <w:r>
        <w:rPr>
          <w:rFonts w:ascii="Arial" w:hAnsi="Arial" w:cs="Arial"/>
          <w:sz w:val="16"/>
          <w:szCs w:val="16"/>
        </w:rPr>
        <w:t>.</w:t>
      </w:r>
      <w:r w:rsidR="00F772D1" w:rsidRPr="00F772D1">
        <w:rPr>
          <w:rFonts w:ascii="Arial" w:hAnsi="Arial" w:cs="Arial"/>
          <w:sz w:val="16"/>
          <w:szCs w:val="16"/>
        </w:rPr>
        <w:t xml:space="preserve"> Nik</w:t>
      </w:r>
      <w:r w:rsidR="00F772D1">
        <w:rPr>
          <w:rFonts w:ascii="Arial" w:hAnsi="Arial" w:cs="Arial"/>
          <w:sz w:val="16"/>
          <w:szCs w:val="16"/>
        </w:rPr>
        <w:t>las</w:t>
      </w:r>
    </w:p>
    <w:p w:rsidR="00F772D1" w:rsidRDefault="009945BE" w:rsidP="009945BE">
      <w:pPr>
        <w:pStyle w:val="Tekstpodstawowy"/>
        <w:spacing w:after="280"/>
        <w:ind w:firstLine="708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24</w:t>
      </w:r>
      <w:r w:rsidR="00F56906">
        <w:rPr>
          <w:rFonts w:ascii="Arial" w:hAnsi="Arial" w:cs="Arial"/>
          <w:sz w:val="16"/>
          <w:szCs w:val="16"/>
        </w:rPr>
        <w:t xml:space="preserve"> listopada 2025</w:t>
      </w:r>
      <w:r w:rsidR="00D515D0">
        <w:rPr>
          <w:rFonts w:ascii="Arial" w:hAnsi="Arial" w:cs="Arial"/>
          <w:sz w:val="16"/>
          <w:szCs w:val="16"/>
        </w:rPr>
        <w:t xml:space="preserve"> r.</w:t>
      </w:r>
    </w:p>
    <w:p w:rsidR="00F55709" w:rsidRPr="00F772D1" w:rsidRDefault="00F55709" w:rsidP="00F772D1">
      <w:pPr>
        <w:pStyle w:val="Tekstpodstawowy"/>
        <w:spacing w:after="280"/>
        <w:jc w:val="left"/>
        <w:rPr>
          <w:rFonts w:ascii="Arial" w:hAnsi="Arial" w:cs="Arial"/>
          <w:sz w:val="16"/>
          <w:szCs w:val="16"/>
        </w:rPr>
      </w:pPr>
      <w:r w:rsidRPr="00F772D1">
        <w:rPr>
          <w:rFonts w:ascii="Arial" w:hAnsi="Arial" w:cs="Arial"/>
          <w:sz w:val="16"/>
          <w:szCs w:val="16"/>
        </w:rPr>
        <w:tab/>
      </w:r>
      <w:r w:rsidRPr="00F772D1">
        <w:rPr>
          <w:rFonts w:ascii="Arial" w:hAnsi="Arial" w:cs="Arial"/>
          <w:sz w:val="16"/>
          <w:szCs w:val="16"/>
        </w:rPr>
        <w:tab/>
      </w:r>
      <w:r w:rsidRPr="00F772D1">
        <w:rPr>
          <w:rFonts w:ascii="Arial" w:hAnsi="Arial" w:cs="Arial"/>
          <w:sz w:val="16"/>
          <w:szCs w:val="16"/>
        </w:rPr>
        <w:tab/>
      </w:r>
      <w:r w:rsidRPr="00F772D1">
        <w:rPr>
          <w:rFonts w:ascii="Arial" w:hAnsi="Arial" w:cs="Arial"/>
          <w:sz w:val="16"/>
          <w:szCs w:val="16"/>
        </w:rPr>
        <w:tab/>
      </w:r>
      <w:r w:rsidRPr="00F772D1">
        <w:rPr>
          <w:rFonts w:ascii="Arial" w:hAnsi="Arial" w:cs="Arial"/>
          <w:sz w:val="16"/>
          <w:szCs w:val="16"/>
        </w:rPr>
        <w:tab/>
      </w:r>
      <w:r w:rsidRPr="00F772D1">
        <w:rPr>
          <w:rFonts w:ascii="Arial" w:hAnsi="Arial" w:cs="Arial"/>
          <w:sz w:val="16"/>
          <w:szCs w:val="16"/>
        </w:rPr>
        <w:tab/>
      </w:r>
    </w:p>
    <w:p w:rsidR="000A24F7" w:rsidRPr="0022560A" w:rsidRDefault="000A24F7" w:rsidP="000A2D6F">
      <w:pPr>
        <w:ind w:firstLine="6379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</w:rPr>
        <w:br w:type="page"/>
      </w:r>
      <w:r w:rsidRPr="0022560A">
        <w:rPr>
          <w:rFonts w:ascii="Arial" w:hAnsi="Arial" w:cs="Arial"/>
          <w:sz w:val="20"/>
          <w:szCs w:val="20"/>
        </w:rPr>
        <w:lastRenderedPageBreak/>
        <w:t xml:space="preserve">Załącznik </w:t>
      </w:r>
    </w:p>
    <w:p w:rsidR="000A24F7" w:rsidRPr="0022560A" w:rsidRDefault="000A24F7" w:rsidP="000A24F7">
      <w:pPr>
        <w:ind w:left="6372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do zarządzenia nr</w:t>
      </w:r>
      <w:r w:rsidR="007C318E">
        <w:rPr>
          <w:rFonts w:ascii="Arial" w:hAnsi="Arial" w:cs="Arial"/>
          <w:sz w:val="20"/>
          <w:szCs w:val="20"/>
        </w:rPr>
        <w:t xml:space="preserve"> </w:t>
      </w:r>
    </w:p>
    <w:p w:rsidR="000A24F7" w:rsidRPr="0022560A" w:rsidRDefault="000A24F7" w:rsidP="000A24F7">
      <w:pPr>
        <w:ind w:left="6379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Prezydenta Bytomia</w:t>
      </w:r>
    </w:p>
    <w:p w:rsidR="000A24F7" w:rsidRPr="0022560A" w:rsidRDefault="000A24F7" w:rsidP="000A24F7">
      <w:pPr>
        <w:spacing w:after="280"/>
        <w:ind w:left="6379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z dnia</w:t>
      </w:r>
      <w:r w:rsidR="007C318E">
        <w:rPr>
          <w:rFonts w:ascii="Arial" w:hAnsi="Arial" w:cs="Arial"/>
          <w:sz w:val="20"/>
          <w:szCs w:val="20"/>
        </w:rPr>
        <w:t xml:space="preserve"> </w:t>
      </w:r>
    </w:p>
    <w:p w:rsidR="00061A4C" w:rsidRPr="0022560A" w:rsidRDefault="00061A4C" w:rsidP="004A444C">
      <w:pPr>
        <w:spacing w:after="280"/>
        <w:jc w:val="center"/>
        <w:rPr>
          <w:rFonts w:ascii="Arial" w:hAnsi="Arial" w:cs="Arial"/>
        </w:rPr>
      </w:pPr>
      <w:r w:rsidRPr="0022560A">
        <w:rPr>
          <w:rFonts w:ascii="Arial" w:hAnsi="Arial" w:cs="Arial"/>
        </w:rPr>
        <w:t>OGŁOSZENIE</w:t>
      </w:r>
    </w:p>
    <w:p w:rsidR="00AD39D8" w:rsidRDefault="00903FBF" w:rsidP="00AD39D8">
      <w:pPr>
        <w:pStyle w:val="Default"/>
        <w:spacing w:after="280"/>
        <w:jc w:val="left"/>
        <w:rPr>
          <w:rFonts w:ascii="Arial" w:hAnsi="Arial" w:cs="Arial"/>
        </w:rPr>
      </w:pPr>
      <w:r>
        <w:rPr>
          <w:rFonts w:ascii="Arial" w:hAnsi="Arial" w:cs="Arial"/>
          <w:szCs w:val="24"/>
        </w:rPr>
        <w:t xml:space="preserve">Prezydent Bytomia, działając </w:t>
      </w:r>
      <w:r w:rsidR="009F5428" w:rsidRPr="0022560A">
        <w:rPr>
          <w:rFonts w:ascii="Arial" w:hAnsi="Arial" w:cs="Arial"/>
          <w:szCs w:val="24"/>
        </w:rPr>
        <w:t>na podstawie art. 11 ust. 1 i</w:t>
      </w:r>
      <w:r w:rsidR="00AD39D8">
        <w:rPr>
          <w:rFonts w:ascii="Arial" w:hAnsi="Arial" w:cs="Arial"/>
          <w:szCs w:val="24"/>
        </w:rPr>
        <w:t xml:space="preserve"> 2 i art. 13 ustawy z dnia </w:t>
      </w:r>
      <w:r w:rsidR="00AD39D8">
        <w:rPr>
          <w:rFonts w:ascii="Arial" w:hAnsi="Arial" w:cs="Arial"/>
          <w:szCs w:val="24"/>
        </w:rPr>
        <w:br/>
      </w:r>
      <w:r w:rsidR="009F5428" w:rsidRPr="0022560A">
        <w:rPr>
          <w:rFonts w:ascii="Arial" w:hAnsi="Arial" w:cs="Arial"/>
          <w:szCs w:val="24"/>
        </w:rPr>
        <w:t>24 kwietnia 2003 r. o działalności pożytku publiczn</w:t>
      </w:r>
      <w:r w:rsidR="00F24274" w:rsidRPr="0022560A">
        <w:rPr>
          <w:rFonts w:ascii="Arial" w:hAnsi="Arial" w:cs="Arial"/>
          <w:szCs w:val="24"/>
        </w:rPr>
        <w:t xml:space="preserve">ego i o wolontariacie </w:t>
      </w:r>
      <w:r w:rsidR="00AD39D8">
        <w:rPr>
          <w:rFonts w:ascii="Arial" w:hAnsi="Arial" w:cs="Arial"/>
          <w:szCs w:val="24"/>
        </w:rPr>
        <w:br/>
      </w:r>
      <w:r>
        <w:rPr>
          <w:rFonts w:ascii="Arial" w:hAnsi="Arial" w:cs="Arial"/>
          <w:szCs w:val="24"/>
        </w:rPr>
        <w:t xml:space="preserve">(Dz. U. z </w:t>
      </w:r>
      <w:r w:rsidR="009F5428" w:rsidRPr="0022560A">
        <w:rPr>
          <w:rFonts w:ascii="Arial" w:hAnsi="Arial" w:cs="Arial"/>
          <w:szCs w:val="24"/>
        </w:rPr>
        <w:t>202</w:t>
      </w:r>
      <w:r w:rsidR="00F56906">
        <w:rPr>
          <w:rFonts w:ascii="Arial" w:hAnsi="Arial" w:cs="Arial"/>
          <w:szCs w:val="24"/>
        </w:rPr>
        <w:t>5</w:t>
      </w:r>
      <w:r w:rsidR="009F5428" w:rsidRPr="0022560A">
        <w:rPr>
          <w:rFonts w:ascii="Arial" w:hAnsi="Arial" w:cs="Arial"/>
          <w:szCs w:val="24"/>
        </w:rPr>
        <w:t xml:space="preserve"> r. poz. </w:t>
      </w:r>
      <w:r w:rsidR="00F56906">
        <w:rPr>
          <w:rFonts w:ascii="Arial" w:hAnsi="Arial" w:cs="Arial"/>
          <w:szCs w:val="24"/>
        </w:rPr>
        <w:t>1153</w:t>
      </w:r>
      <w:r w:rsidR="00031947">
        <w:rPr>
          <w:rFonts w:ascii="Arial" w:hAnsi="Arial" w:cs="Arial"/>
          <w:szCs w:val="24"/>
        </w:rPr>
        <w:t xml:space="preserve">, z </w:t>
      </w:r>
      <w:proofErr w:type="spellStart"/>
      <w:r w:rsidR="00031947">
        <w:rPr>
          <w:rFonts w:ascii="Arial" w:hAnsi="Arial" w:cs="Arial"/>
          <w:szCs w:val="24"/>
        </w:rPr>
        <w:t>późn</w:t>
      </w:r>
      <w:proofErr w:type="spellEnd"/>
      <w:r w:rsidR="00031947">
        <w:rPr>
          <w:rFonts w:ascii="Arial" w:hAnsi="Arial" w:cs="Arial"/>
          <w:szCs w:val="24"/>
        </w:rPr>
        <w:t>. zm.</w:t>
      </w:r>
      <w:r w:rsidR="006015D1">
        <w:rPr>
          <w:rFonts w:ascii="Arial" w:hAnsi="Arial" w:cs="Arial"/>
          <w:szCs w:val="24"/>
        </w:rPr>
        <w:t>),</w:t>
      </w:r>
      <w:r w:rsidR="009F5428" w:rsidRPr="0022560A">
        <w:rPr>
          <w:rFonts w:ascii="Arial" w:hAnsi="Arial" w:cs="Arial"/>
          <w:szCs w:val="24"/>
        </w:rPr>
        <w:t xml:space="preserve"> ogłasza otwart</w:t>
      </w:r>
      <w:r w:rsidR="00AD39D8">
        <w:rPr>
          <w:rFonts w:ascii="Arial" w:hAnsi="Arial" w:cs="Arial"/>
          <w:szCs w:val="24"/>
        </w:rPr>
        <w:t xml:space="preserve">y konkurs ofert na wsparcie lub </w:t>
      </w:r>
      <w:r w:rsidR="009F5428" w:rsidRPr="0022560A">
        <w:rPr>
          <w:rFonts w:ascii="Arial" w:hAnsi="Arial" w:cs="Arial"/>
          <w:szCs w:val="24"/>
        </w:rPr>
        <w:t>powierzenie realizacji zadań publicznych Miasta Bytomia w dziedzinie</w:t>
      </w:r>
      <w:r w:rsidR="00325D13" w:rsidRPr="00325D13">
        <w:rPr>
          <w:rFonts w:ascii="Arial" w:hAnsi="Arial" w:cs="Arial"/>
        </w:rPr>
        <w:t xml:space="preserve"> </w:t>
      </w:r>
      <w:r w:rsidR="00AD39D8">
        <w:rPr>
          <w:rFonts w:ascii="Arial" w:hAnsi="Arial" w:cs="Arial"/>
        </w:rPr>
        <w:t>wspierania</w:t>
      </w:r>
      <w:r w:rsidR="00AD39D8">
        <w:rPr>
          <w:rFonts w:ascii="Arial" w:hAnsi="Arial" w:cs="Arial"/>
        </w:rPr>
        <w:br/>
        <w:t xml:space="preserve">i </w:t>
      </w:r>
      <w:r w:rsidR="00325D13">
        <w:rPr>
          <w:rFonts w:ascii="Arial" w:hAnsi="Arial" w:cs="Arial"/>
        </w:rPr>
        <w:t xml:space="preserve">upowszechniania </w:t>
      </w:r>
      <w:r w:rsidR="00325D13" w:rsidRPr="0022560A">
        <w:rPr>
          <w:rFonts w:ascii="Arial" w:hAnsi="Arial" w:cs="Arial"/>
        </w:rPr>
        <w:t>kultury</w:t>
      </w:r>
      <w:r w:rsidR="00325D13">
        <w:rPr>
          <w:rFonts w:ascii="Arial" w:hAnsi="Arial" w:cs="Arial"/>
        </w:rPr>
        <w:t xml:space="preserve"> fizycznej w 202</w:t>
      </w:r>
      <w:r w:rsidR="00F56906">
        <w:rPr>
          <w:rFonts w:ascii="Arial" w:hAnsi="Arial" w:cs="Arial"/>
        </w:rPr>
        <w:t>6</w:t>
      </w:r>
      <w:r w:rsidR="00325D13">
        <w:rPr>
          <w:rFonts w:ascii="Arial" w:hAnsi="Arial" w:cs="Arial"/>
        </w:rPr>
        <w:t xml:space="preserve"> r</w:t>
      </w:r>
      <w:r w:rsidR="00847C4D">
        <w:rPr>
          <w:rFonts w:ascii="Arial" w:hAnsi="Arial" w:cs="Arial"/>
        </w:rPr>
        <w:t>.</w:t>
      </w:r>
    </w:p>
    <w:p w:rsidR="00C96F6F" w:rsidRPr="00AD39D8" w:rsidRDefault="00061A4C" w:rsidP="00AD39D8">
      <w:pPr>
        <w:pStyle w:val="Default"/>
        <w:spacing w:after="0"/>
        <w:jc w:val="center"/>
        <w:rPr>
          <w:rFonts w:ascii="Arial" w:hAnsi="Arial" w:cs="Arial"/>
          <w:bCs/>
          <w:szCs w:val="24"/>
        </w:rPr>
      </w:pPr>
      <w:r w:rsidRPr="0022560A">
        <w:rPr>
          <w:rFonts w:ascii="Arial" w:hAnsi="Arial" w:cs="Arial"/>
          <w:b/>
          <w:bCs/>
        </w:rPr>
        <w:t>§ 1</w:t>
      </w:r>
    </w:p>
    <w:p w:rsidR="00F24274" w:rsidRPr="002C1D0B" w:rsidRDefault="00061A4C" w:rsidP="00F24274">
      <w:pPr>
        <w:spacing w:after="280"/>
        <w:jc w:val="center"/>
        <w:rPr>
          <w:rFonts w:ascii="Arial" w:hAnsi="Arial" w:cs="Arial"/>
          <w:b/>
          <w:bCs/>
        </w:rPr>
      </w:pPr>
      <w:r w:rsidRPr="002C1D0B">
        <w:rPr>
          <w:rFonts w:ascii="Arial" w:hAnsi="Arial" w:cs="Arial"/>
          <w:b/>
          <w:bCs/>
        </w:rPr>
        <w:t>Cel i adresaci konkursu</w:t>
      </w:r>
    </w:p>
    <w:p w:rsidR="00325D13" w:rsidRDefault="00325D13" w:rsidP="00325D13">
      <w:pPr>
        <w:pStyle w:val="Default"/>
        <w:numPr>
          <w:ilvl w:val="0"/>
          <w:numId w:val="37"/>
        </w:numPr>
        <w:jc w:val="left"/>
        <w:rPr>
          <w:rFonts w:ascii="Arial" w:hAnsi="Arial" w:cs="Arial"/>
          <w:bCs/>
          <w:szCs w:val="24"/>
        </w:rPr>
      </w:pPr>
      <w:r w:rsidRPr="0022560A">
        <w:rPr>
          <w:rStyle w:val="Pogrubienie"/>
          <w:rFonts w:ascii="Arial" w:hAnsi="Arial" w:cs="Arial"/>
          <w:b w:val="0"/>
          <w:szCs w:val="24"/>
        </w:rPr>
        <w:t>Ogłoszony konkurs obejmuje realizację określonych zadań Miasta Bytomia poprzez wspieranie lub powierzanie zadań</w:t>
      </w:r>
      <w:r w:rsidRPr="0022560A">
        <w:rPr>
          <w:rStyle w:val="Pogrubienie"/>
          <w:rFonts w:ascii="Arial" w:hAnsi="Arial" w:cs="Arial"/>
          <w:szCs w:val="24"/>
        </w:rPr>
        <w:t xml:space="preserve"> </w:t>
      </w:r>
      <w:r w:rsidRPr="0022560A">
        <w:rPr>
          <w:rFonts w:ascii="Arial" w:hAnsi="Arial" w:cs="Arial"/>
          <w:szCs w:val="24"/>
        </w:rPr>
        <w:t xml:space="preserve">w dziedzinie </w:t>
      </w:r>
      <w:r>
        <w:rPr>
          <w:rFonts w:ascii="Arial" w:hAnsi="Arial" w:cs="Arial"/>
          <w:szCs w:val="24"/>
        </w:rPr>
        <w:t>wspierania i upowszechniania kultury fizycznej</w:t>
      </w:r>
      <w:r w:rsidRPr="0022560A">
        <w:rPr>
          <w:rFonts w:ascii="Arial" w:hAnsi="Arial" w:cs="Arial"/>
          <w:bCs/>
          <w:szCs w:val="24"/>
        </w:rPr>
        <w:t xml:space="preserve"> w 202</w:t>
      </w:r>
      <w:r w:rsidR="00F56906">
        <w:rPr>
          <w:rFonts w:ascii="Arial" w:hAnsi="Arial" w:cs="Arial"/>
          <w:bCs/>
          <w:szCs w:val="24"/>
        </w:rPr>
        <w:t>6</w:t>
      </w:r>
      <w:r w:rsidRPr="0022560A">
        <w:rPr>
          <w:rFonts w:ascii="Arial" w:hAnsi="Arial" w:cs="Arial"/>
          <w:bCs/>
          <w:szCs w:val="24"/>
        </w:rPr>
        <w:t xml:space="preserve"> r.</w:t>
      </w:r>
    </w:p>
    <w:p w:rsidR="00325D13" w:rsidRPr="0022560A" w:rsidRDefault="00325D13" w:rsidP="00325D13">
      <w:pPr>
        <w:pStyle w:val="Default"/>
        <w:numPr>
          <w:ilvl w:val="0"/>
          <w:numId w:val="37"/>
        </w:numPr>
        <w:jc w:val="left"/>
        <w:rPr>
          <w:rFonts w:ascii="Arial" w:hAnsi="Arial" w:cs="Arial"/>
          <w:bCs/>
          <w:szCs w:val="24"/>
        </w:rPr>
      </w:pPr>
      <w:r w:rsidRPr="00816FE4">
        <w:rPr>
          <w:rFonts w:ascii="Arial" w:hAnsi="Arial" w:cs="Arial"/>
          <w:szCs w:val="24"/>
        </w:rPr>
        <w:t xml:space="preserve">Celem konkursu jest wyłonienie projektów, wraz z udzieleniem dotacji </w:t>
      </w:r>
      <w:r w:rsidR="00AD39D8">
        <w:rPr>
          <w:rFonts w:ascii="Arial" w:hAnsi="Arial" w:cs="Arial"/>
          <w:szCs w:val="24"/>
        </w:rPr>
        <w:br/>
      </w:r>
      <w:r w:rsidRPr="00816FE4">
        <w:rPr>
          <w:rFonts w:ascii="Arial" w:hAnsi="Arial" w:cs="Arial"/>
          <w:szCs w:val="24"/>
        </w:rPr>
        <w:t xml:space="preserve">na wsparcie lub powierzenie ich realizacji, służących </w:t>
      </w:r>
      <w:r w:rsidRPr="00816FE4">
        <w:rPr>
          <w:rFonts w:ascii="Arial" w:hAnsi="Arial" w:cs="Arial"/>
        </w:rPr>
        <w:t>zwiększeniu możliwości realizacji aktywności mieszkańców Bytomia w sferze kultury fizycznej, wzmocnieniu miejskiej oferty sportowej oraz akty</w:t>
      </w:r>
      <w:r w:rsidR="00AD39D8">
        <w:rPr>
          <w:rFonts w:ascii="Arial" w:hAnsi="Arial" w:cs="Arial"/>
        </w:rPr>
        <w:t xml:space="preserve">wizacji społeczności lokalnej </w:t>
      </w:r>
      <w:r w:rsidR="00AD39D8">
        <w:rPr>
          <w:rFonts w:ascii="Arial" w:hAnsi="Arial" w:cs="Arial"/>
        </w:rPr>
        <w:br/>
        <w:t xml:space="preserve">w </w:t>
      </w:r>
      <w:r w:rsidRPr="00816FE4">
        <w:rPr>
          <w:rFonts w:ascii="Arial" w:hAnsi="Arial" w:cs="Arial"/>
        </w:rPr>
        <w:t>proces rozwoju miasta poprzez uczestnictwo w przedsięwzięciach z zakresu kultury fizycznej</w:t>
      </w:r>
      <w:r>
        <w:rPr>
          <w:rFonts w:ascii="Arial" w:hAnsi="Arial" w:cs="Arial"/>
        </w:rPr>
        <w:t>.</w:t>
      </w:r>
    </w:p>
    <w:p w:rsidR="00F24274" w:rsidRPr="0022560A" w:rsidRDefault="009945BE" w:rsidP="0022560A">
      <w:pPr>
        <w:pStyle w:val="Default"/>
        <w:numPr>
          <w:ilvl w:val="0"/>
          <w:numId w:val="37"/>
        </w:numPr>
        <w:jc w:val="left"/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 xml:space="preserve">Adresatami konkursu </w:t>
      </w:r>
      <w:r w:rsidRPr="007B4B75">
        <w:rPr>
          <w:rFonts w:ascii="Arial" w:hAnsi="Arial" w:cs="Arial"/>
        </w:rPr>
        <w:t>–</w:t>
      </w:r>
      <w:r w:rsidR="00F24274" w:rsidRPr="0022560A">
        <w:rPr>
          <w:rFonts w:ascii="Arial" w:hAnsi="Arial" w:cs="Arial"/>
          <w:szCs w:val="24"/>
        </w:rPr>
        <w:t xml:space="preserve"> podmiotami uprawnionymi do złożenia ofert w konkursie są działające statutowo w obszarze kultury</w:t>
      </w:r>
      <w:r w:rsidR="00325D13">
        <w:rPr>
          <w:rFonts w:ascii="Arial" w:hAnsi="Arial" w:cs="Arial"/>
          <w:szCs w:val="24"/>
        </w:rPr>
        <w:t xml:space="preserve"> fizycznej</w:t>
      </w:r>
      <w:r w:rsidR="00F24274" w:rsidRPr="0022560A">
        <w:rPr>
          <w:rFonts w:ascii="Arial" w:hAnsi="Arial" w:cs="Arial"/>
          <w:szCs w:val="24"/>
        </w:rPr>
        <w:t xml:space="preserve">: </w:t>
      </w:r>
    </w:p>
    <w:p w:rsidR="00031947" w:rsidRDefault="00F24274" w:rsidP="0022560A">
      <w:pPr>
        <w:pStyle w:val="Default"/>
        <w:numPr>
          <w:ilvl w:val="0"/>
          <w:numId w:val="31"/>
        </w:numPr>
        <w:jc w:val="left"/>
        <w:rPr>
          <w:rFonts w:ascii="Arial" w:hAnsi="Arial" w:cs="Arial"/>
          <w:szCs w:val="24"/>
        </w:rPr>
      </w:pPr>
      <w:r w:rsidRPr="00031947">
        <w:rPr>
          <w:rFonts w:ascii="Arial" w:hAnsi="Arial" w:cs="Arial"/>
          <w:szCs w:val="24"/>
        </w:rPr>
        <w:t>organizacje pozarządowe w rozumieniu ustawy z dnia 24 kwietnia 2003 r.</w:t>
      </w:r>
      <w:r w:rsidR="00AD39D8" w:rsidRPr="00031947">
        <w:rPr>
          <w:rFonts w:ascii="Arial" w:hAnsi="Arial" w:cs="Arial"/>
          <w:szCs w:val="24"/>
        </w:rPr>
        <w:br/>
      </w:r>
      <w:r w:rsidRPr="00031947">
        <w:rPr>
          <w:rFonts w:ascii="Arial" w:hAnsi="Arial" w:cs="Arial"/>
          <w:szCs w:val="24"/>
        </w:rPr>
        <w:t>o działalności pożytk</w:t>
      </w:r>
      <w:r w:rsidR="009945BE">
        <w:rPr>
          <w:rFonts w:ascii="Arial" w:hAnsi="Arial" w:cs="Arial"/>
          <w:szCs w:val="24"/>
        </w:rPr>
        <w:t>u publicznego i o wolontariacie</w:t>
      </w:r>
      <w:r w:rsidR="00031947">
        <w:rPr>
          <w:rFonts w:ascii="Arial" w:hAnsi="Arial" w:cs="Arial"/>
          <w:szCs w:val="24"/>
        </w:rPr>
        <w:t>;</w:t>
      </w:r>
    </w:p>
    <w:p w:rsidR="00F24274" w:rsidRPr="00031947" w:rsidRDefault="00F24274" w:rsidP="0022560A">
      <w:pPr>
        <w:pStyle w:val="Default"/>
        <w:numPr>
          <w:ilvl w:val="0"/>
          <w:numId w:val="31"/>
        </w:numPr>
        <w:jc w:val="left"/>
        <w:rPr>
          <w:rFonts w:ascii="Arial" w:hAnsi="Arial" w:cs="Arial"/>
          <w:szCs w:val="24"/>
        </w:rPr>
      </w:pPr>
      <w:r w:rsidRPr="00031947">
        <w:rPr>
          <w:rFonts w:ascii="Arial" w:hAnsi="Arial" w:cs="Arial"/>
          <w:szCs w:val="24"/>
        </w:rPr>
        <w:t xml:space="preserve">osoby prawne i jednostki organizacyjne działające na podstawie przepisów </w:t>
      </w:r>
      <w:r w:rsidR="00AD39D8" w:rsidRPr="00031947">
        <w:rPr>
          <w:rFonts w:ascii="Arial" w:hAnsi="Arial" w:cs="Arial"/>
          <w:szCs w:val="24"/>
        </w:rPr>
        <w:br/>
      </w:r>
      <w:r w:rsidRPr="00031947">
        <w:rPr>
          <w:rFonts w:ascii="Arial" w:hAnsi="Arial" w:cs="Arial"/>
          <w:szCs w:val="24"/>
        </w:rPr>
        <w:t>o stosunku Państwa do Kościoła Katolickiego w Rzeczypospolitej Polskiej,</w:t>
      </w:r>
      <w:r w:rsidR="00AD39D8" w:rsidRPr="00031947">
        <w:rPr>
          <w:rFonts w:ascii="Arial" w:hAnsi="Arial" w:cs="Arial"/>
          <w:szCs w:val="24"/>
        </w:rPr>
        <w:br/>
      </w:r>
      <w:r w:rsidRPr="00031947">
        <w:rPr>
          <w:rFonts w:ascii="Arial" w:hAnsi="Arial" w:cs="Arial"/>
          <w:szCs w:val="24"/>
        </w:rPr>
        <w:t>o stosunku Państwa do innych kościołów i związków wyznaniowych oraz</w:t>
      </w:r>
      <w:r w:rsidR="00AD39D8" w:rsidRPr="00031947">
        <w:rPr>
          <w:rFonts w:ascii="Arial" w:hAnsi="Arial" w:cs="Arial"/>
          <w:szCs w:val="24"/>
        </w:rPr>
        <w:br/>
      </w:r>
      <w:r w:rsidRPr="00031947">
        <w:rPr>
          <w:rFonts w:ascii="Arial" w:hAnsi="Arial" w:cs="Arial"/>
          <w:szCs w:val="24"/>
        </w:rPr>
        <w:t>o gwarancjach wolności sumienia i wyznania, jeżeli ich cele statutowe obejmują prowadzenie działalności pożytku publicznego;</w:t>
      </w:r>
    </w:p>
    <w:p w:rsidR="00F24274" w:rsidRPr="0022560A" w:rsidRDefault="00F24274" w:rsidP="0022560A">
      <w:pPr>
        <w:pStyle w:val="Default"/>
        <w:numPr>
          <w:ilvl w:val="0"/>
          <w:numId w:val="31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stowarzyszenia jednostek samorządu terytorialnego;</w:t>
      </w:r>
    </w:p>
    <w:p w:rsidR="00F24274" w:rsidRPr="0022560A" w:rsidRDefault="00F24274" w:rsidP="0022560A">
      <w:pPr>
        <w:pStyle w:val="Default"/>
        <w:numPr>
          <w:ilvl w:val="0"/>
          <w:numId w:val="31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spółdzielnie socjalne;</w:t>
      </w:r>
    </w:p>
    <w:p w:rsidR="00AD39D8" w:rsidRDefault="00F24274" w:rsidP="00AD39D8">
      <w:pPr>
        <w:pStyle w:val="Default"/>
        <w:numPr>
          <w:ilvl w:val="0"/>
          <w:numId w:val="31"/>
        </w:numPr>
        <w:spacing w:after="280"/>
        <w:ind w:left="782"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spółki akcyjne, spółki z ograniczoną odpowiedz</w:t>
      </w:r>
      <w:r w:rsidR="00AD39D8">
        <w:rPr>
          <w:rFonts w:ascii="Arial" w:hAnsi="Arial" w:cs="Arial"/>
          <w:szCs w:val="24"/>
        </w:rPr>
        <w:t xml:space="preserve">ialnością, które nie działają </w:t>
      </w:r>
      <w:r w:rsidR="00AD39D8">
        <w:rPr>
          <w:rFonts w:ascii="Arial" w:hAnsi="Arial" w:cs="Arial"/>
          <w:szCs w:val="24"/>
        </w:rPr>
        <w:br/>
        <w:t xml:space="preserve">w </w:t>
      </w:r>
      <w:r w:rsidRPr="0022560A">
        <w:rPr>
          <w:rFonts w:ascii="Arial" w:hAnsi="Arial" w:cs="Arial"/>
          <w:szCs w:val="24"/>
        </w:rPr>
        <w:t>celu osiągnięcia zysku, przeznaczają całość dochodu na realizację celów statutowych oraz nie przeznaczają zysku do podziału między swoich członków, udziałowców, akcjonariuszy i pracowników, realizujące swoje zadania statutowe w zakresie kultury</w:t>
      </w:r>
      <w:r w:rsidR="00325D13">
        <w:rPr>
          <w:rFonts w:ascii="Arial" w:hAnsi="Arial" w:cs="Arial"/>
          <w:szCs w:val="24"/>
        </w:rPr>
        <w:t xml:space="preserve"> fizycznej</w:t>
      </w:r>
      <w:r w:rsidRPr="0022560A">
        <w:rPr>
          <w:rFonts w:ascii="Arial" w:hAnsi="Arial" w:cs="Arial"/>
          <w:szCs w:val="24"/>
        </w:rPr>
        <w:t>.</w:t>
      </w:r>
    </w:p>
    <w:p w:rsidR="00AD39D8" w:rsidRDefault="002C1D0B" w:rsidP="00AD39D8">
      <w:pPr>
        <w:pStyle w:val="Default"/>
        <w:spacing w:after="0"/>
        <w:jc w:val="center"/>
        <w:rPr>
          <w:rFonts w:ascii="Arial" w:hAnsi="Arial" w:cs="Arial"/>
          <w:b/>
          <w:szCs w:val="24"/>
        </w:rPr>
      </w:pPr>
      <w:r w:rsidRPr="00AD39D8">
        <w:rPr>
          <w:rFonts w:ascii="Arial" w:hAnsi="Arial" w:cs="Arial"/>
          <w:b/>
          <w:szCs w:val="24"/>
        </w:rPr>
        <w:t>§ 2</w:t>
      </w:r>
    </w:p>
    <w:p w:rsidR="00F24274" w:rsidRPr="00AD39D8" w:rsidRDefault="00F24274" w:rsidP="00AD39D8">
      <w:pPr>
        <w:pStyle w:val="Default"/>
        <w:spacing w:after="280"/>
        <w:jc w:val="center"/>
        <w:rPr>
          <w:rFonts w:ascii="Arial" w:hAnsi="Arial" w:cs="Arial"/>
          <w:szCs w:val="24"/>
        </w:rPr>
      </w:pPr>
      <w:r w:rsidRPr="002C1D0B">
        <w:rPr>
          <w:rFonts w:ascii="Arial" w:hAnsi="Arial" w:cs="Arial"/>
          <w:b/>
          <w:szCs w:val="24"/>
        </w:rPr>
        <w:t>Zakres konkursu ofert</w:t>
      </w:r>
    </w:p>
    <w:p w:rsidR="00325D13" w:rsidRPr="0022560A" w:rsidRDefault="00325D13" w:rsidP="00E81788">
      <w:pPr>
        <w:pStyle w:val="Default"/>
        <w:spacing w:after="28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 xml:space="preserve">W ramach otwartego konkursu w dziedzinie </w:t>
      </w:r>
      <w:r>
        <w:rPr>
          <w:rFonts w:ascii="Arial" w:hAnsi="Arial" w:cs="Arial"/>
          <w:szCs w:val="24"/>
        </w:rPr>
        <w:t>wspierania i upowszechniania kultury fizycznej</w:t>
      </w:r>
      <w:r w:rsidRPr="0022560A">
        <w:rPr>
          <w:rFonts w:ascii="Arial" w:hAnsi="Arial" w:cs="Arial"/>
          <w:bCs/>
          <w:szCs w:val="24"/>
        </w:rPr>
        <w:t xml:space="preserve"> w 202</w:t>
      </w:r>
      <w:r w:rsidR="00F56906">
        <w:rPr>
          <w:rFonts w:ascii="Arial" w:hAnsi="Arial" w:cs="Arial"/>
          <w:bCs/>
          <w:szCs w:val="24"/>
        </w:rPr>
        <w:t>6</w:t>
      </w:r>
      <w:r w:rsidRPr="0022560A">
        <w:rPr>
          <w:rFonts w:ascii="Arial" w:hAnsi="Arial" w:cs="Arial"/>
          <w:bCs/>
          <w:szCs w:val="24"/>
        </w:rPr>
        <w:t xml:space="preserve"> r. </w:t>
      </w:r>
      <w:r w:rsidRPr="0022560A">
        <w:rPr>
          <w:rFonts w:ascii="Arial" w:hAnsi="Arial" w:cs="Arial"/>
          <w:szCs w:val="24"/>
        </w:rPr>
        <w:t>przewiduje się powierzanie i wsparcie następujących rodzajów zadań o zasięgu miejskim lub ponadlokalnym takich jak:</w:t>
      </w:r>
    </w:p>
    <w:p w:rsidR="00325D13" w:rsidRPr="00816FE4" w:rsidRDefault="00325D13" w:rsidP="00325D13">
      <w:pPr>
        <w:pStyle w:val="NormalnyWeb"/>
        <w:numPr>
          <w:ilvl w:val="0"/>
          <w:numId w:val="29"/>
        </w:numPr>
        <w:spacing w:before="0" w:beforeAutospacing="0" w:after="0" w:afterAutospacing="0"/>
        <w:rPr>
          <w:rFonts w:ascii="Arial" w:hAnsi="Arial" w:cs="Arial"/>
          <w:snapToGrid w:val="0"/>
        </w:rPr>
      </w:pPr>
      <w:r w:rsidRPr="00816FE4">
        <w:rPr>
          <w:rFonts w:ascii="Arial" w:hAnsi="Arial" w:cs="Arial"/>
          <w:snapToGrid w:val="0"/>
        </w:rPr>
        <w:lastRenderedPageBreak/>
        <w:t>upowszechnianie kultury fizycznej wśród mieszkańców B</w:t>
      </w:r>
      <w:r w:rsidR="00AD39D8">
        <w:rPr>
          <w:rFonts w:ascii="Arial" w:hAnsi="Arial" w:cs="Arial"/>
          <w:snapToGrid w:val="0"/>
        </w:rPr>
        <w:t xml:space="preserve">ytomia, zwłaszcza wśród dzieci </w:t>
      </w:r>
      <w:r w:rsidRPr="00816FE4">
        <w:rPr>
          <w:rFonts w:ascii="Arial" w:hAnsi="Arial" w:cs="Arial"/>
          <w:snapToGrid w:val="0"/>
        </w:rPr>
        <w:t>i młodzieży;</w:t>
      </w:r>
    </w:p>
    <w:p w:rsidR="00325D13" w:rsidRPr="00816FE4" w:rsidRDefault="00325D13" w:rsidP="00325D13">
      <w:pPr>
        <w:pStyle w:val="NormalnyWeb"/>
        <w:numPr>
          <w:ilvl w:val="0"/>
          <w:numId w:val="29"/>
        </w:numPr>
        <w:spacing w:before="0" w:beforeAutospacing="0" w:after="0" w:afterAutospacing="0"/>
        <w:rPr>
          <w:rFonts w:ascii="Arial" w:hAnsi="Arial" w:cs="Arial"/>
          <w:snapToGrid w:val="0"/>
        </w:rPr>
      </w:pPr>
      <w:r w:rsidRPr="00816FE4">
        <w:rPr>
          <w:rFonts w:ascii="Arial" w:hAnsi="Arial" w:cs="Arial"/>
          <w:snapToGrid w:val="0"/>
        </w:rPr>
        <w:t>upowszechnianie kultury fizycznej w środowiskach osób niepełnosprawnych;</w:t>
      </w:r>
    </w:p>
    <w:p w:rsidR="00325D13" w:rsidRPr="00816FE4" w:rsidRDefault="00325D13" w:rsidP="00325D13">
      <w:pPr>
        <w:pStyle w:val="NormalnyWeb"/>
        <w:numPr>
          <w:ilvl w:val="0"/>
          <w:numId w:val="29"/>
        </w:numPr>
        <w:spacing w:before="0" w:beforeAutospacing="0" w:after="0" w:afterAutospacing="0"/>
        <w:rPr>
          <w:rFonts w:ascii="Arial" w:hAnsi="Arial" w:cs="Arial"/>
        </w:rPr>
      </w:pPr>
      <w:r w:rsidRPr="00816FE4">
        <w:rPr>
          <w:rFonts w:ascii="Arial" w:hAnsi="Arial" w:cs="Arial"/>
        </w:rPr>
        <w:t>organizacja i uczestnictwo w imprezach, tur</w:t>
      </w:r>
      <w:r>
        <w:rPr>
          <w:rFonts w:ascii="Arial" w:hAnsi="Arial" w:cs="Arial"/>
        </w:rPr>
        <w:t>niejach i zawodach sportowych o </w:t>
      </w:r>
      <w:r w:rsidR="00AD39D8">
        <w:rPr>
          <w:rFonts w:ascii="Arial" w:hAnsi="Arial" w:cs="Arial"/>
        </w:rPr>
        <w:t xml:space="preserve">zasięgu miejskim, </w:t>
      </w:r>
      <w:r w:rsidRPr="00816FE4">
        <w:rPr>
          <w:rFonts w:ascii="Arial" w:hAnsi="Arial" w:cs="Arial"/>
        </w:rPr>
        <w:t>ponadlokalnym i ogólnopolskim;</w:t>
      </w:r>
    </w:p>
    <w:p w:rsidR="00325D13" w:rsidRPr="00816FE4" w:rsidRDefault="00325D13" w:rsidP="00325D13">
      <w:pPr>
        <w:pStyle w:val="NormalnyWeb"/>
        <w:numPr>
          <w:ilvl w:val="0"/>
          <w:numId w:val="29"/>
        </w:numPr>
        <w:spacing w:before="0" w:beforeAutospacing="0" w:after="0" w:afterAutospacing="0"/>
        <w:rPr>
          <w:rFonts w:ascii="Arial" w:hAnsi="Arial" w:cs="Arial"/>
        </w:rPr>
      </w:pPr>
      <w:r w:rsidRPr="00816FE4">
        <w:rPr>
          <w:rFonts w:ascii="Arial" w:hAnsi="Arial" w:cs="Arial"/>
        </w:rPr>
        <w:t>promowanie poszczególnych dyscyplin sportowych;</w:t>
      </w:r>
    </w:p>
    <w:p w:rsidR="00325D13" w:rsidRPr="00816FE4" w:rsidRDefault="00325D13" w:rsidP="00325D13">
      <w:pPr>
        <w:pStyle w:val="NormalnyWeb"/>
        <w:numPr>
          <w:ilvl w:val="0"/>
          <w:numId w:val="29"/>
        </w:numPr>
        <w:spacing w:before="0" w:beforeAutospacing="0" w:after="0" w:afterAutospacing="0"/>
        <w:rPr>
          <w:rStyle w:val="Pogrubienie"/>
          <w:rFonts w:ascii="Arial" w:hAnsi="Arial" w:cs="Arial"/>
          <w:b w:val="0"/>
          <w:bCs w:val="0"/>
        </w:rPr>
      </w:pPr>
      <w:r w:rsidRPr="00816FE4">
        <w:rPr>
          <w:rStyle w:val="Pogrubienie"/>
          <w:rFonts w:ascii="Arial" w:hAnsi="Arial" w:cs="Arial"/>
          <w:b w:val="0"/>
        </w:rPr>
        <w:t>rozwój sportu szkolnego – organizacja międzyszkolnej rywalizacji sportowej;</w:t>
      </w:r>
    </w:p>
    <w:p w:rsidR="00325D13" w:rsidRPr="00816FE4" w:rsidRDefault="00325D13" w:rsidP="00325D13">
      <w:pPr>
        <w:pStyle w:val="NormalnyWeb"/>
        <w:numPr>
          <w:ilvl w:val="0"/>
          <w:numId w:val="29"/>
        </w:numPr>
        <w:spacing w:before="0" w:beforeAutospacing="0" w:after="0" w:afterAutospacing="0"/>
        <w:rPr>
          <w:rStyle w:val="Pogrubienie"/>
          <w:rFonts w:ascii="Arial" w:hAnsi="Arial" w:cs="Arial"/>
          <w:b w:val="0"/>
          <w:bCs w:val="0"/>
        </w:rPr>
      </w:pPr>
      <w:r w:rsidRPr="00816FE4">
        <w:rPr>
          <w:rStyle w:val="Pogrubienie"/>
          <w:rFonts w:ascii="Arial" w:hAnsi="Arial" w:cs="Arial"/>
          <w:b w:val="0"/>
        </w:rPr>
        <w:t>promocja sportu akademickiego;</w:t>
      </w:r>
    </w:p>
    <w:p w:rsidR="00325D13" w:rsidRPr="00816FE4" w:rsidRDefault="00325D13" w:rsidP="00325D13">
      <w:pPr>
        <w:pStyle w:val="NormalnyWeb"/>
        <w:numPr>
          <w:ilvl w:val="0"/>
          <w:numId w:val="29"/>
        </w:numPr>
        <w:spacing w:before="0" w:beforeAutospacing="0" w:after="0" w:afterAutospacing="0"/>
        <w:rPr>
          <w:rStyle w:val="Pogrubienie"/>
          <w:rFonts w:ascii="Arial" w:hAnsi="Arial" w:cs="Arial"/>
          <w:b w:val="0"/>
          <w:bCs w:val="0"/>
        </w:rPr>
      </w:pPr>
      <w:r w:rsidRPr="00816FE4">
        <w:rPr>
          <w:rStyle w:val="Pogrubienie"/>
          <w:rFonts w:ascii="Arial" w:hAnsi="Arial" w:cs="Arial"/>
          <w:b w:val="0"/>
        </w:rPr>
        <w:t>działania na rzecz upowszechnienia sportu masowego – w tym imprez rekreacyjnych;</w:t>
      </w:r>
    </w:p>
    <w:p w:rsidR="00031947" w:rsidRDefault="00325D13" w:rsidP="00031947">
      <w:pPr>
        <w:pStyle w:val="NormalnyWeb"/>
        <w:numPr>
          <w:ilvl w:val="0"/>
          <w:numId w:val="29"/>
        </w:numPr>
        <w:spacing w:before="0" w:beforeAutospacing="0" w:after="0" w:afterAutospacing="0"/>
        <w:rPr>
          <w:rStyle w:val="Pogrubienie"/>
          <w:rFonts w:ascii="Arial" w:hAnsi="Arial" w:cs="Arial"/>
          <w:b w:val="0"/>
          <w:bCs w:val="0"/>
        </w:rPr>
      </w:pPr>
      <w:r w:rsidRPr="00816FE4">
        <w:rPr>
          <w:rStyle w:val="Pogrubienie"/>
          <w:rFonts w:ascii="Arial" w:hAnsi="Arial" w:cs="Arial"/>
          <w:b w:val="0"/>
        </w:rPr>
        <w:t>współpraca międzynarodowa bytomskiego środowiska sportowego w zakresie kultury fizycznej</w:t>
      </w:r>
    </w:p>
    <w:p w:rsidR="00325D13" w:rsidRDefault="00325D13" w:rsidP="00325D13">
      <w:pPr>
        <w:pStyle w:val="NormalnyWeb"/>
        <w:numPr>
          <w:ilvl w:val="0"/>
          <w:numId w:val="29"/>
        </w:numPr>
        <w:spacing w:before="0" w:beforeAutospacing="0" w:after="0" w:afterAutospacing="0"/>
        <w:rPr>
          <w:rFonts w:ascii="Arial" w:hAnsi="Arial" w:cs="Arial"/>
        </w:rPr>
      </w:pPr>
      <w:r w:rsidRPr="00816FE4">
        <w:rPr>
          <w:rFonts w:ascii="Arial" w:hAnsi="Arial" w:cs="Arial"/>
        </w:rPr>
        <w:t>wspier</w:t>
      </w:r>
      <w:r>
        <w:rPr>
          <w:rFonts w:ascii="Arial" w:hAnsi="Arial" w:cs="Arial"/>
        </w:rPr>
        <w:t>anie ruchu rowerowego w mieście;</w:t>
      </w:r>
    </w:p>
    <w:p w:rsidR="00701055" w:rsidRPr="00701055" w:rsidRDefault="00325D13" w:rsidP="00AD39D8">
      <w:pPr>
        <w:pStyle w:val="NormalnyWeb"/>
        <w:numPr>
          <w:ilvl w:val="0"/>
          <w:numId w:val="29"/>
        </w:numPr>
        <w:spacing w:before="0" w:beforeAutospacing="0" w:after="280" w:afterAutospacing="0"/>
        <w:ind w:left="641" w:hanging="357"/>
        <w:rPr>
          <w:rFonts w:ascii="Arial" w:hAnsi="Arial" w:cs="Arial"/>
        </w:rPr>
      </w:pPr>
      <w:r w:rsidRPr="00325D13">
        <w:rPr>
          <w:rFonts w:ascii="Arial" w:hAnsi="Arial" w:cs="Arial"/>
        </w:rPr>
        <w:t>inne działania z obszaru kultury fizycznej</w:t>
      </w:r>
      <w:r w:rsidR="006204DB">
        <w:rPr>
          <w:rFonts w:ascii="Arial" w:hAnsi="Arial" w:cs="Arial"/>
        </w:rPr>
        <w:t>.</w:t>
      </w:r>
    </w:p>
    <w:p w:rsidR="00032108" w:rsidRPr="00AD39D8" w:rsidRDefault="00F24274" w:rsidP="00701055">
      <w:pPr>
        <w:pStyle w:val="NormalnyWeb"/>
        <w:spacing w:before="0" w:beforeAutospacing="0" w:after="0" w:afterAutospacing="0"/>
        <w:ind w:left="284"/>
        <w:jc w:val="center"/>
        <w:rPr>
          <w:rStyle w:val="Pogrubienie"/>
          <w:rFonts w:ascii="Arial" w:hAnsi="Arial" w:cs="Arial"/>
          <w:b w:val="0"/>
          <w:bCs w:val="0"/>
        </w:rPr>
      </w:pPr>
      <w:r w:rsidRPr="00AD39D8">
        <w:rPr>
          <w:rFonts w:ascii="Arial" w:hAnsi="Arial" w:cs="Arial"/>
          <w:b/>
        </w:rPr>
        <w:t>§ 3</w:t>
      </w:r>
    </w:p>
    <w:p w:rsidR="00F24274" w:rsidRPr="00E81788" w:rsidRDefault="00F24274" w:rsidP="005725E3">
      <w:pPr>
        <w:pStyle w:val="Default"/>
        <w:spacing w:after="280"/>
        <w:jc w:val="center"/>
        <w:rPr>
          <w:rFonts w:ascii="Arial" w:hAnsi="Arial" w:cs="Arial"/>
          <w:b/>
          <w:szCs w:val="24"/>
        </w:rPr>
      </w:pPr>
      <w:r w:rsidRPr="002C1D0B">
        <w:rPr>
          <w:rStyle w:val="Pogrubienie"/>
          <w:rFonts w:ascii="Arial" w:eastAsia="Arial Unicode MS" w:hAnsi="Arial" w:cs="Arial"/>
          <w:szCs w:val="24"/>
        </w:rPr>
        <w:t>Wysokość środków publicznych prze</w:t>
      </w:r>
      <w:r w:rsidR="0078048D">
        <w:rPr>
          <w:rStyle w:val="Pogrubienie"/>
          <w:rFonts w:ascii="Arial" w:eastAsia="Arial Unicode MS" w:hAnsi="Arial" w:cs="Arial"/>
          <w:szCs w:val="24"/>
        </w:rPr>
        <w:t>znaczonych na realizację zadań</w:t>
      </w:r>
    </w:p>
    <w:p w:rsidR="00F24274" w:rsidRPr="0022560A" w:rsidRDefault="00F24274" w:rsidP="00E81788">
      <w:pPr>
        <w:pStyle w:val="Akapitzlist"/>
        <w:numPr>
          <w:ilvl w:val="3"/>
          <w:numId w:val="32"/>
        </w:numPr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22560A">
        <w:rPr>
          <w:rFonts w:ascii="Arial" w:hAnsi="Arial" w:cs="Arial"/>
        </w:rPr>
        <w:t xml:space="preserve">Wysokość planowanych środków publicznych Gminy Bytom przeznaczonych </w:t>
      </w:r>
      <w:r w:rsidR="00701055">
        <w:rPr>
          <w:rFonts w:ascii="Arial" w:hAnsi="Arial" w:cs="Arial"/>
        </w:rPr>
        <w:br/>
      </w:r>
      <w:r w:rsidRPr="0022560A">
        <w:rPr>
          <w:rFonts w:ascii="Arial" w:hAnsi="Arial" w:cs="Arial"/>
        </w:rPr>
        <w:t>na realizację</w:t>
      </w:r>
      <w:r w:rsidR="00847C4D">
        <w:rPr>
          <w:rFonts w:ascii="Arial" w:hAnsi="Arial" w:cs="Arial"/>
        </w:rPr>
        <w:t xml:space="preserve"> ww.</w:t>
      </w:r>
      <w:r w:rsidRPr="0022560A">
        <w:rPr>
          <w:rFonts w:ascii="Arial" w:hAnsi="Arial" w:cs="Arial"/>
        </w:rPr>
        <w:t xml:space="preserve"> zadań w 202</w:t>
      </w:r>
      <w:r w:rsidR="00F56906">
        <w:rPr>
          <w:rFonts w:ascii="Arial" w:hAnsi="Arial" w:cs="Arial"/>
        </w:rPr>
        <w:t>6</w:t>
      </w:r>
      <w:r w:rsidR="00505184">
        <w:rPr>
          <w:rFonts w:ascii="Arial" w:hAnsi="Arial" w:cs="Arial"/>
        </w:rPr>
        <w:t xml:space="preserve"> r. </w:t>
      </w:r>
      <w:r w:rsidRPr="0022560A">
        <w:rPr>
          <w:rFonts w:ascii="Arial" w:hAnsi="Arial" w:cs="Arial"/>
        </w:rPr>
        <w:t xml:space="preserve">wynosi </w:t>
      </w:r>
      <w:r w:rsidR="00325D13">
        <w:rPr>
          <w:rFonts w:ascii="Arial" w:hAnsi="Arial" w:cs="Arial"/>
        </w:rPr>
        <w:t>1</w:t>
      </w:r>
      <w:r w:rsidR="009E2FFD">
        <w:rPr>
          <w:rFonts w:ascii="Arial" w:hAnsi="Arial" w:cs="Arial"/>
        </w:rPr>
        <w:t>80</w:t>
      </w:r>
      <w:r w:rsidR="00325D13">
        <w:rPr>
          <w:rFonts w:ascii="Arial" w:hAnsi="Arial" w:cs="Arial"/>
        </w:rPr>
        <w:t xml:space="preserve"> 000</w:t>
      </w:r>
      <w:r w:rsidR="0078048D">
        <w:rPr>
          <w:rFonts w:ascii="Arial" w:hAnsi="Arial" w:cs="Arial"/>
        </w:rPr>
        <w:t xml:space="preserve">,00 zł (słownie: </w:t>
      </w:r>
      <w:r w:rsidR="00325D13">
        <w:rPr>
          <w:rFonts w:ascii="Arial" w:hAnsi="Arial" w:cs="Arial"/>
        </w:rPr>
        <w:t xml:space="preserve">sto </w:t>
      </w:r>
      <w:r w:rsidR="009E2FFD">
        <w:rPr>
          <w:rFonts w:ascii="Arial" w:hAnsi="Arial" w:cs="Arial"/>
        </w:rPr>
        <w:t>osiemdziesiąt</w:t>
      </w:r>
      <w:r w:rsidR="00847C4D">
        <w:rPr>
          <w:rFonts w:ascii="Arial" w:hAnsi="Arial" w:cs="Arial"/>
        </w:rPr>
        <w:t xml:space="preserve"> </w:t>
      </w:r>
      <w:r w:rsidR="008656B8" w:rsidRPr="0022560A">
        <w:rPr>
          <w:rFonts w:ascii="Arial" w:hAnsi="Arial" w:cs="Arial"/>
        </w:rPr>
        <w:t>tysięcy</w:t>
      </w:r>
      <w:r w:rsidRPr="0022560A">
        <w:rPr>
          <w:rFonts w:ascii="Arial" w:hAnsi="Arial" w:cs="Arial"/>
        </w:rPr>
        <w:t xml:space="preserve"> złotych).</w:t>
      </w:r>
    </w:p>
    <w:p w:rsidR="00F24274" w:rsidRPr="0022560A" w:rsidRDefault="00F24274" w:rsidP="0022560A">
      <w:pPr>
        <w:pStyle w:val="Akapitzlist"/>
        <w:numPr>
          <w:ilvl w:val="3"/>
          <w:numId w:val="32"/>
        </w:numPr>
        <w:autoSpaceDE w:val="0"/>
        <w:autoSpaceDN w:val="0"/>
        <w:adjustRightInd w:val="0"/>
        <w:rPr>
          <w:rFonts w:ascii="Arial" w:hAnsi="Arial" w:cs="Arial"/>
        </w:rPr>
      </w:pPr>
      <w:r w:rsidRPr="0022560A">
        <w:rPr>
          <w:rFonts w:ascii="Arial" w:hAnsi="Arial" w:cs="Arial"/>
        </w:rPr>
        <w:t>Zastrzega si</w:t>
      </w:r>
      <w:r w:rsidRPr="0022560A">
        <w:rPr>
          <w:rFonts w:ascii="Arial" w:eastAsia="TTE1B1EF00t00" w:hAnsi="Arial" w:cs="Arial"/>
        </w:rPr>
        <w:t xml:space="preserve">ę </w:t>
      </w:r>
      <w:r w:rsidRPr="0022560A">
        <w:rPr>
          <w:rFonts w:ascii="Arial" w:hAnsi="Arial" w:cs="Arial"/>
        </w:rPr>
        <w:t>mo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liwo</w:t>
      </w:r>
      <w:r w:rsidRPr="0022560A">
        <w:rPr>
          <w:rFonts w:ascii="Arial" w:eastAsia="TTE1B1EF00t00" w:hAnsi="Arial" w:cs="Arial"/>
        </w:rPr>
        <w:t xml:space="preserve">ść </w:t>
      </w:r>
      <w:r w:rsidRPr="0022560A">
        <w:rPr>
          <w:rFonts w:ascii="Arial" w:hAnsi="Arial" w:cs="Arial"/>
        </w:rPr>
        <w:t>zmiany wysoko</w:t>
      </w:r>
      <w:r w:rsidRPr="0022560A">
        <w:rPr>
          <w:rFonts w:ascii="Arial" w:eastAsia="TTE1B1EF00t00" w:hAnsi="Arial" w:cs="Arial"/>
        </w:rPr>
        <w:t>ś</w:t>
      </w:r>
      <w:r w:rsidRPr="0022560A">
        <w:rPr>
          <w:rFonts w:ascii="Arial" w:hAnsi="Arial" w:cs="Arial"/>
        </w:rPr>
        <w:t xml:space="preserve">ci przeznaczonych na przedmiotowy konkurs </w:t>
      </w:r>
      <w:r w:rsidRPr="0022560A">
        <w:rPr>
          <w:rFonts w:ascii="Arial" w:eastAsia="TTE1B1EF00t00" w:hAnsi="Arial" w:cs="Arial"/>
        </w:rPr>
        <w:t>ś</w:t>
      </w:r>
      <w:r w:rsidRPr="0022560A">
        <w:rPr>
          <w:rFonts w:ascii="Arial" w:hAnsi="Arial" w:cs="Arial"/>
        </w:rPr>
        <w:t>rodków publicznych w przypadk</w:t>
      </w:r>
      <w:r w:rsidR="00701055">
        <w:rPr>
          <w:rFonts w:ascii="Arial" w:hAnsi="Arial" w:cs="Arial"/>
        </w:rPr>
        <w:t xml:space="preserve">u dokonania zmian finansowych </w:t>
      </w:r>
      <w:r w:rsidR="00701055">
        <w:rPr>
          <w:rFonts w:ascii="Arial" w:hAnsi="Arial" w:cs="Arial"/>
        </w:rPr>
        <w:br/>
        <w:t xml:space="preserve">w </w:t>
      </w:r>
      <w:r w:rsidRPr="0022560A">
        <w:rPr>
          <w:rFonts w:ascii="Arial" w:hAnsi="Arial" w:cs="Arial"/>
        </w:rPr>
        <w:t>bud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ecie Gminy Bytom na rok 202</w:t>
      </w:r>
      <w:r w:rsidR="00F56906">
        <w:rPr>
          <w:rFonts w:ascii="Arial" w:hAnsi="Arial" w:cs="Arial"/>
        </w:rPr>
        <w:t>6</w:t>
      </w:r>
      <w:r w:rsidRPr="0022560A">
        <w:rPr>
          <w:rFonts w:ascii="Arial" w:hAnsi="Arial" w:cs="Arial"/>
        </w:rPr>
        <w:t xml:space="preserve"> przez Rad</w:t>
      </w:r>
      <w:r w:rsidRPr="0022560A">
        <w:rPr>
          <w:rFonts w:ascii="Arial" w:eastAsia="TTE1B1EF00t00" w:hAnsi="Arial" w:cs="Arial"/>
        </w:rPr>
        <w:t xml:space="preserve">ę </w:t>
      </w:r>
      <w:r w:rsidRPr="0022560A">
        <w:rPr>
          <w:rFonts w:ascii="Arial" w:hAnsi="Arial" w:cs="Arial"/>
        </w:rPr>
        <w:t>Miejsk</w:t>
      </w:r>
      <w:r w:rsidRPr="0022560A">
        <w:rPr>
          <w:rFonts w:ascii="Arial" w:eastAsia="TTE1B1EF00t00" w:hAnsi="Arial" w:cs="Arial"/>
        </w:rPr>
        <w:t xml:space="preserve">ą </w:t>
      </w:r>
      <w:r w:rsidRPr="0022560A">
        <w:rPr>
          <w:rFonts w:ascii="Arial" w:hAnsi="Arial" w:cs="Arial"/>
        </w:rPr>
        <w:t>w Bytomiu. Kwoty mog</w:t>
      </w:r>
      <w:r w:rsidRPr="0022560A">
        <w:rPr>
          <w:rFonts w:ascii="Arial" w:eastAsia="TTE1B1EF00t00" w:hAnsi="Arial" w:cs="Arial"/>
        </w:rPr>
        <w:t xml:space="preserve">ą </w:t>
      </w:r>
      <w:r w:rsidRPr="0022560A">
        <w:rPr>
          <w:rFonts w:ascii="Arial" w:hAnsi="Arial" w:cs="Arial"/>
        </w:rPr>
        <w:t>ulec zmia</w:t>
      </w:r>
      <w:r w:rsidR="008656B8" w:rsidRPr="0022560A">
        <w:rPr>
          <w:rFonts w:ascii="Arial" w:hAnsi="Arial" w:cs="Arial"/>
        </w:rPr>
        <w:t xml:space="preserve">nie </w:t>
      </w:r>
      <w:r w:rsidRPr="0022560A">
        <w:rPr>
          <w:rFonts w:ascii="Arial" w:hAnsi="Arial" w:cs="Arial"/>
        </w:rPr>
        <w:t xml:space="preserve">w przypadku stwierdzenia, 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e zadanie mo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na zrealizowa</w:t>
      </w:r>
      <w:r w:rsidRPr="0022560A">
        <w:rPr>
          <w:rFonts w:ascii="Arial" w:eastAsia="TTE1B1EF00t00" w:hAnsi="Arial" w:cs="Arial"/>
        </w:rPr>
        <w:t xml:space="preserve">ć </w:t>
      </w:r>
      <w:r w:rsidRPr="0022560A">
        <w:rPr>
          <w:rFonts w:ascii="Arial" w:hAnsi="Arial" w:cs="Arial"/>
        </w:rPr>
        <w:t>mniejszym kosztem, zło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one oferty nie uzyskaj</w:t>
      </w:r>
      <w:r w:rsidRPr="0022560A">
        <w:rPr>
          <w:rFonts w:ascii="Arial" w:eastAsia="TTE1B1EF00t00" w:hAnsi="Arial" w:cs="Arial"/>
        </w:rPr>
        <w:t xml:space="preserve">ą </w:t>
      </w:r>
      <w:r w:rsidR="00285BC5">
        <w:rPr>
          <w:rFonts w:ascii="Arial" w:hAnsi="Arial" w:cs="Arial"/>
        </w:rPr>
        <w:t>pozytywnej opinii</w:t>
      </w:r>
      <w:r w:rsidRPr="0022560A">
        <w:rPr>
          <w:rFonts w:ascii="Arial" w:hAnsi="Arial" w:cs="Arial"/>
        </w:rPr>
        <w:t xml:space="preserve"> komisji konkursowej lub zaistnieje konieczno</w:t>
      </w:r>
      <w:r w:rsidRPr="0022560A">
        <w:rPr>
          <w:rFonts w:ascii="Arial" w:eastAsia="TTE1B1EF00t00" w:hAnsi="Arial" w:cs="Arial"/>
        </w:rPr>
        <w:t xml:space="preserve">ść </w:t>
      </w:r>
      <w:r w:rsidRPr="0022560A">
        <w:rPr>
          <w:rFonts w:ascii="Arial" w:hAnsi="Arial" w:cs="Arial"/>
        </w:rPr>
        <w:t>zmiany bud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etu Gminy Bytom w cz</w:t>
      </w:r>
      <w:r w:rsidRPr="0022560A">
        <w:rPr>
          <w:rFonts w:ascii="Arial" w:eastAsia="TTE1B1EF00t00" w:hAnsi="Arial" w:cs="Arial"/>
        </w:rPr>
        <w:t>ęś</w:t>
      </w:r>
      <w:r w:rsidRPr="0022560A">
        <w:rPr>
          <w:rFonts w:ascii="Arial" w:hAnsi="Arial" w:cs="Arial"/>
        </w:rPr>
        <w:t>ci przeznaczonej na realizacj</w:t>
      </w:r>
      <w:r w:rsidRPr="0022560A">
        <w:rPr>
          <w:rFonts w:ascii="Arial" w:eastAsia="TTE1B1EF00t00" w:hAnsi="Arial" w:cs="Arial"/>
        </w:rPr>
        <w:t xml:space="preserve">ę </w:t>
      </w:r>
      <w:r w:rsidRPr="0022560A">
        <w:rPr>
          <w:rFonts w:ascii="Arial" w:hAnsi="Arial" w:cs="Arial"/>
        </w:rPr>
        <w:t>zadania z wa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nych przyczyn, niemo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 xml:space="preserve">liwych </w:t>
      </w:r>
      <w:r w:rsidR="008628D0">
        <w:rPr>
          <w:rFonts w:ascii="Arial" w:hAnsi="Arial" w:cs="Arial"/>
        </w:rPr>
        <w:br/>
      </w:r>
      <w:r w:rsidRPr="0022560A">
        <w:rPr>
          <w:rFonts w:ascii="Arial" w:hAnsi="Arial" w:cs="Arial"/>
        </w:rPr>
        <w:t>do przewidzenia w dniu ogłaszania konkursu.</w:t>
      </w:r>
    </w:p>
    <w:p w:rsidR="00701055" w:rsidRDefault="00F24274" w:rsidP="00701055">
      <w:pPr>
        <w:pStyle w:val="Akapitzlist"/>
        <w:numPr>
          <w:ilvl w:val="3"/>
          <w:numId w:val="32"/>
        </w:numPr>
        <w:autoSpaceDE w:val="0"/>
        <w:autoSpaceDN w:val="0"/>
        <w:adjustRightInd w:val="0"/>
        <w:spacing w:after="280"/>
        <w:ind w:left="357" w:hanging="357"/>
        <w:rPr>
          <w:rFonts w:ascii="Arial" w:hAnsi="Arial" w:cs="Arial"/>
        </w:rPr>
      </w:pPr>
      <w:r w:rsidRPr="0022560A">
        <w:rPr>
          <w:rFonts w:ascii="Arial" w:hAnsi="Arial" w:cs="Arial"/>
        </w:rPr>
        <w:t xml:space="preserve">Przewiduje się możliwość ogłoszenia </w:t>
      </w:r>
      <w:r w:rsidR="00285BC5">
        <w:rPr>
          <w:rFonts w:ascii="Arial" w:hAnsi="Arial" w:cs="Arial"/>
        </w:rPr>
        <w:t>kolejnej tury</w:t>
      </w:r>
      <w:r w:rsidR="00701055">
        <w:rPr>
          <w:rFonts w:ascii="Arial" w:hAnsi="Arial" w:cs="Arial"/>
        </w:rPr>
        <w:t xml:space="preserve"> konkursu w przypadku zmian </w:t>
      </w:r>
      <w:r w:rsidR="00701055">
        <w:rPr>
          <w:rFonts w:ascii="Arial" w:hAnsi="Arial" w:cs="Arial"/>
        </w:rPr>
        <w:br/>
        <w:t xml:space="preserve">w </w:t>
      </w:r>
      <w:r w:rsidRPr="0022560A">
        <w:rPr>
          <w:rFonts w:ascii="Arial" w:hAnsi="Arial" w:cs="Arial"/>
        </w:rPr>
        <w:t>budżecie Gminy Bytom i wyasygnowania na ten cel nowych środków.</w:t>
      </w:r>
    </w:p>
    <w:p w:rsidR="00701055" w:rsidRDefault="002C1D0B" w:rsidP="00701055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701055">
        <w:rPr>
          <w:rFonts w:ascii="Arial" w:hAnsi="Arial" w:cs="Arial"/>
          <w:b/>
        </w:rPr>
        <w:t>§ 4</w:t>
      </w:r>
    </w:p>
    <w:p w:rsidR="00F24274" w:rsidRPr="00701055" w:rsidRDefault="00F24274" w:rsidP="00701055">
      <w:pPr>
        <w:autoSpaceDE w:val="0"/>
        <w:autoSpaceDN w:val="0"/>
        <w:adjustRightInd w:val="0"/>
        <w:spacing w:after="280"/>
        <w:jc w:val="center"/>
        <w:rPr>
          <w:rFonts w:ascii="Arial" w:hAnsi="Arial" w:cs="Arial"/>
        </w:rPr>
      </w:pPr>
      <w:r w:rsidRPr="002C1D0B">
        <w:rPr>
          <w:rFonts w:ascii="Arial" w:hAnsi="Arial" w:cs="Arial"/>
          <w:b/>
        </w:rPr>
        <w:t>Termin realizacji zadań i składania ofert</w:t>
      </w:r>
    </w:p>
    <w:p w:rsidR="00F24274" w:rsidRPr="0022560A" w:rsidRDefault="00F24274" w:rsidP="0022560A">
      <w:pPr>
        <w:pStyle w:val="Default"/>
        <w:numPr>
          <w:ilvl w:val="6"/>
          <w:numId w:val="32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Zadanie powinno być wykonane w 202</w:t>
      </w:r>
      <w:r w:rsidR="00F56906">
        <w:rPr>
          <w:rFonts w:ascii="Arial" w:hAnsi="Arial" w:cs="Arial"/>
          <w:szCs w:val="24"/>
        </w:rPr>
        <w:t>6</w:t>
      </w:r>
      <w:r w:rsidRPr="0022560A">
        <w:rPr>
          <w:rFonts w:ascii="Arial" w:hAnsi="Arial" w:cs="Arial"/>
          <w:szCs w:val="24"/>
        </w:rPr>
        <w:t xml:space="preserve"> r. w terminie wskazanym w ofercie, którego realizacja mieści się w okresie od 1 stycznia do 31 grudnia 202</w:t>
      </w:r>
      <w:r w:rsidR="00F56906">
        <w:rPr>
          <w:rFonts w:ascii="Arial" w:hAnsi="Arial" w:cs="Arial"/>
          <w:szCs w:val="24"/>
        </w:rPr>
        <w:t>6</w:t>
      </w:r>
      <w:r w:rsidRPr="0022560A">
        <w:rPr>
          <w:rFonts w:ascii="Arial" w:hAnsi="Arial" w:cs="Arial"/>
          <w:szCs w:val="24"/>
        </w:rPr>
        <w:t xml:space="preserve"> r.</w:t>
      </w:r>
    </w:p>
    <w:p w:rsidR="00701055" w:rsidRDefault="00F24274" w:rsidP="00701055">
      <w:pPr>
        <w:pStyle w:val="Default"/>
        <w:numPr>
          <w:ilvl w:val="6"/>
          <w:numId w:val="32"/>
        </w:numPr>
        <w:spacing w:after="280"/>
        <w:ind w:left="357"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Oferty na realizację zadań należy złożyć na zasadach opisanych w § 5</w:t>
      </w:r>
      <w:r w:rsidR="00701055">
        <w:rPr>
          <w:rFonts w:ascii="Arial" w:hAnsi="Arial" w:cs="Arial"/>
          <w:szCs w:val="24"/>
        </w:rPr>
        <w:t xml:space="preserve"> </w:t>
      </w:r>
      <w:r w:rsidR="00701055">
        <w:rPr>
          <w:rFonts w:ascii="Arial" w:hAnsi="Arial" w:cs="Arial"/>
          <w:szCs w:val="24"/>
        </w:rPr>
        <w:br/>
      </w:r>
      <w:r w:rsidRPr="0022560A">
        <w:rPr>
          <w:rFonts w:ascii="Arial" w:hAnsi="Arial" w:cs="Arial"/>
          <w:szCs w:val="24"/>
        </w:rPr>
        <w:t xml:space="preserve">w nieprzekraczalnym terminie: do dnia </w:t>
      </w:r>
      <w:r w:rsidR="00F56906" w:rsidRPr="00EC4477">
        <w:rPr>
          <w:rFonts w:ascii="Arial" w:hAnsi="Arial" w:cs="Arial"/>
          <w:szCs w:val="24"/>
        </w:rPr>
        <w:t>19</w:t>
      </w:r>
      <w:r w:rsidR="006015D1" w:rsidRPr="00EC4477">
        <w:rPr>
          <w:rFonts w:ascii="Arial" w:hAnsi="Arial" w:cs="Arial"/>
          <w:szCs w:val="24"/>
        </w:rPr>
        <w:t xml:space="preserve"> </w:t>
      </w:r>
      <w:r w:rsidR="00F56906" w:rsidRPr="00EC4477">
        <w:rPr>
          <w:rFonts w:ascii="Arial" w:hAnsi="Arial" w:cs="Arial"/>
          <w:szCs w:val="24"/>
        </w:rPr>
        <w:t>grudnia</w:t>
      </w:r>
      <w:r w:rsidRPr="00EC4477">
        <w:rPr>
          <w:rFonts w:ascii="Arial" w:hAnsi="Arial" w:cs="Arial"/>
          <w:szCs w:val="24"/>
        </w:rPr>
        <w:t xml:space="preserve"> 202</w:t>
      </w:r>
      <w:r w:rsidR="00BC26C4" w:rsidRPr="00EC4477">
        <w:rPr>
          <w:rFonts w:ascii="Arial" w:hAnsi="Arial" w:cs="Arial"/>
          <w:szCs w:val="24"/>
        </w:rPr>
        <w:t>5</w:t>
      </w:r>
      <w:r w:rsidR="00701055" w:rsidRPr="00EC4477">
        <w:rPr>
          <w:rFonts w:ascii="Arial" w:hAnsi="Arial" w:cs="Arial"/>
          <w:szCs w:val="24"/>
        </w:rPr>
        <w:t xml:space="preserve"> r.</w:t>
      </w:r>
      <w:r w:rsidR="00701055">
        <w:rPr>
          <w:rFonts w:ascii="Arial" w:hAnsi="Arial" w:cs="Arial"/>
          <w:szCs w:val="24"/>
        </w:rPr>
        <w:t xml:space="preserve"> Rozstrzygnięcie </w:t>
      </w:r>
      <w:r w:rsidR="00701055">
        <w:rPr>
          <w:rFonts w:ascii="Arial" w:hAnsi="Arial" w:cs="Arial"/>
          <w:szCs w:val="24"/>
        </w:rPr>
        <w:br/>
        <w:t xml:space="preserve">i </w:t>
      </w:r>
      <w:r w:rsidRPr="0022560A">
        <w:rPr>
          <w:rFonts w:ascii="Arial" w:hAnsi="Arial" w:cs="Arial"/>
          <w:szCs w:val="24"/>
        </w:rPr>
        <w:t xml:space="preserve">ogłoszenie wyników nastąpi nie później niż do dnia </w:t>
      </w:r>
      <w:r w:rsidR="00EC4477">
        <w:rPr>
          <w:rFonts w:ascii="Arial" w:hAnsi="Arial" w:cs="Arial"/>
          <w:szCs w:val="24"/>
        </w:rPr>
        <w:t>15</w:t>
      </w:r>
      <w:r w:rsidR="00701055">
        <w:rPr>
          <w:rFonts w:ascii="Arial" w:hAnsi="Arial" w:cs="Arial"/>
          <w:szCs w:val="24"/>
        </w:rPr>
        <w:t xml:space="preserve"> stycznia</w:t>
      </w:r>
      <w:r w:rsidRPr="0022560A">
        <w:rPr>
          <w:rFonts w:ascii="Arial" w:hAnsi="Arial" w:cs="Arial"/>
          <w:szCs w:val="24"/>
        </w:rPr>
        <w:t xml:space="preserve"> 202</w:t>
      </w:r>
      <w:r w:rsidR="00F56906">
        <w:rPr>
          <w:rFonts w:ascii="Arial" w:hAnsi="Arial" w:cs="Arial"/>
          <w:szCs w:val="24"/>
        </w:rPr>
        <w:t>6</w:t>
      </w:r>
      <w:r w:rsidRPr="0022560A">
        <w:rPr>
          <w:rFonts w:ascii="Arial" w:hAnsi="Arial" w:cs="Arial"/>
          <w:szCs w:val="24"/>
        </w:rPr>
        <w:t xml:space="preserve"> r.</w:t>
      </w:r>
    </w:p>
    <w:p w:rsidR="00701055" w:rsidRDefault="002C1D0B" w:rsidP="009945BE">
      <w:pPr>
        <w:pStyle w:val="Default"/>
        <w:ind w:left="3540" w:firstLine="708"/>
        <w:rPr>
          <w:rFonts w:ascii="Arial" w:hAnsi="Arial" w:cs="Arial"/>
          <w:b/>
          <w:szCs w:val="24"/>
        </w:rPr>
      </w:pPr>
      <w:r w:rsidRPr="00701055">
        <w:rPr>
          <w:rFonts w:ascii="Arial" w:hAnsi="Arial" w:cs="Arial"/>
          <w:b/>
          <w:szCs w:val="24"/>
        </w:rPr>
        <w:t>§ 5</w:t>
      </w:r>
    </w:p>
    <w:p w:rsidR="00F24274" w:rsidRPr="00701055" w:rsidRDefault="00F24274" w:rsidP="009945BE">
      <w:pPr>
        <w:pStyle w:val="Default"/>
        <w:spacing w:after="280"/>
        <w:ind w:left="2124" w:firstLine="708"/>
        <w:rPr>
          <w:rFonts w:ascii="Arial" w:hAnsi="Arial" w:cs="Arial"/>
          <w:szCs w:val="24"/>
        </w:rPr>
      </w:pPr>
      <w:r w:rsidRPr="002C1D0B">
        <w:rPr>
          <w:rFonts w:ascii="Arial" w:hAnsi="Arial" w:cs="Arial"/>
          <w:b/>
          <w:szCs w:val="24"/>
        </w:rPr>
        <w:t xml:space="preserve">Warunki składania ofert </w:t>
      </w:r>
    </w:p>
    <w:p w:rsidR="00BC26C4" w:rsidRPr="00BC26C4" w:rsidRDefault="00F24274" w:rsidP="00E81788">
      <w:pPr>
        <w:numPr>
          <w:ilvl w:val="0"/>
          <w:numId w:val="25"/>
        </w:numPr>
        <w:autoSpaceDE w:val="0"/>
        <w:autoSpaceDN w:val="0"/>
        <w:adjustRightInd w:val="0"/>
        <w:ind w:left="357" w:hanging="357"/>
        <w:rPr>
          <w:rFonts w:ascii="Arial" w:hAnsi="Arial" w:cs="Arial"/>
          <w:i/>
          <w:iCs/>
        </w:rPr>
      </w:pPr>
      <w:r w:rsidRPr="0022560A">
        <w:rPr>
          <w:rFonts w:ascii="Arial" w:hAnsi="Arial" w:cs="Arial"/>
        </w:rPr>
        <w:t>Oferty</w:t>
      </w:r>
      <w:r w:rsidR="008656B8" w:rsidRPr="0022560A">
        <w:rPr>
          <w:rFonts w:ascii="Arial" w:hAnsi="Arial" w:cs="Arial"/>
        </w:rPr>
        <w:t xml:space="preserve"> wraz z wymaganym komple</w:t>
      </w:r>
      <w:r w:rsidR="00EC4477">
        <w:rPr>
          <w:rFonts w:ascii="Arial" w:hAnsi="Arial" w:cs="Arial"/>
        </w:rPr>
        <w:t>tem dokumentów</w:t>
      </w:r>
      <w:r w:rsidR="00847C4D">
        <w:rPr>
          <w:rFonts w:ascii="Arial" w:hAnsi="Arial" w:cs="Arial"/>
        </w:rPr>
        <w:t xml:space="preserve"> należy złożyć w formie </w:t>
      </w:r>
      <w:r w:rsidR="00505184" w:rsidRPr="00847C4D">
        <w:rPr>
          <w:rFonts w:ascii="Arial" w:hAnsi="Arial" w:cs="Arial"/>
        </w:rPr>
        <w:t xml:space="preserve">elektronicznej za pomocą Generatora </w:t>
      </w:r>
      <w:proofErr w:type="spellStart"/>
      <w:r w:rsidR="00505184" w:rsidRPr="00847C4D">
        <w:rPr>
          <w:rFonts w:ascii="Arial" w:hAnsi="Arial" w:cs="Arial"/>
        </w:rPr>
        <w:t>eNGO</w:t>
      </w:r>
      <w:proofErr w:type="spellEnd"/>
      <w:r w:rsidR="00CD2B76">
        <w:rPr>
          <w:rFonts w:ascii="Arial" w:hAnsi="Arial" w:cs="Arial"/>
        </w:rPr>
        <w:t>,</w:t>
      </w:r>
      <w:r w:rsidR="00505184" w:rsidRPr="00847C4D">
        <w:rPr>
          <w:rFonts w:ascii="Arial" w:hAnsi="Arial" w:cs="Arial"/>
        </w:rPr>
        <w:t xml:space="preserve"> dostępnego na stronie www.bytom.engo.org.pl/konkursy-trwajace, a następnie podpisany wydruk</w:t>
      </w:r>
      <w:r w:rsidR="00847C4D">
        <w:rPr>
          <w:rFonts w:ascii="Arial" w:hAnsi="Arial" w:cs="Arial"/>
        </w:rPr>
        <w:t xml:space="preserve"> oferty</w:t>
      </w:r>
      <w:r w:rsidR="00505184" w:rsidRPr="00847C4D">
        <w:rPr>
          <w:rFonts w:ascii="Arial" w:hAnsi="Arial" w:cs="Arial"/>
        </w:rPr>
        <w:t xml:space="preserve"> </w:t>
      </w:r>
      <w:r w:rsidR="00505184" w:rsidRPr="00847C4D">
        <w:rPr>
          <w:rFonts w:ascii="Arial" w:hAnsi="Arial" w:cs="Arial"/>
        </w:rPr>
        <w:br/>
        <w:t xml:space="preserve">z Generatora </w:t>
      </w:r>
      <w:proofErr w:type="spellStart"/>
      <w:r w:rsidR="00505184" w:rsidRPr="00847C4D">
        <w:rPr>
          <w:rFonts w:ascii="Arial" w:hAnsi="Arial" w:cs="Arial"/>
        </w:rPr>
        <w:t>eNGO</w:t>
      </w:r>
      <w:proofErr w:type="spellEnd"/>
      <w:r w:rsidR="006015D1">
        <w:rPr>
          <w:rFonts w:ascii="Arial" w:hAnsi="Arial" w:cs="Arial"/>
        </w:rPr>
        <w:t xml:space="preserve"> wraz z wymaganymi załącznikami</w:t>
      </w:r>
      <w:r w:rsidR="00505184" w:rsidRPr="00847C4D">
        <w:rPr>
          <w:rFonts w:ascii="Arial" w:hAnsi="Arial" w:cs="Arial"/>
        </w:rPr>
        <w:t xml:space="preserve"> dostarczyć w poprawnie opisanej kopercie, na której należy wpisać nazwę oferenta, nazwę zadania </w:t>
      </w:r>
      <w:r w:rsidR="009F0DBF">
        <w:rPr>
          <w:rFonts w:ascii="Arial" w:hAnsi="Arial" w:cs="Arial"/>
        </w:rPr>
        <w:br/>
      </w:r>
      <w:r w:rsidR="00505184" w:rsidRPr="00847C4D">
        <w:rPr>
          <w:rFonts w:ascii="Arial" w:hAnsi="Arial" w:cs="Arial"/>
        </w:rPr>
        <w:t>oraz adnotację: „Konkurs ofert na 202</w:t>
      </w:r>
      <w:r w:rsidR="00F56906">
        <w:rPr>
          <w:rFonts w:ascii="Arial" w:hAnsi="Arial" w:cs="Arial"/>
        </w:rPr>
        <w:t>6</w:t>
      </w:r>
      <w:r w:rsidR="00505184" w:rsidRPr="00847C4D">
        <w:rPr>
          <w:rFonts w:ascii="Arial" w:hAnsi="Arial" w:cs="Arial"/>
        </w:rPr>
        <w:t xml:space="preserve"> rok </w:t>
      </w:r>
      <w:r w:rsidR="00847C4D">
        <w:rPr>
          <w:rFonts w:ascii="Arial" w:hAnsi="Arial" w:cs="Arial"/>
        </w:rPr>
        <w:t>–</w:t>
      </w:r>
      <w:r w:rsidR="00505184" w:rsidRPr="00847C4D">
        <w:rPr>
          <w:rFonts w:ascii="Arial" w:hAnsi="Arial" w:cs="Arial"/>
        </w:rPr>
        <w:t xml:space="preserve"> </w:t>
      </w:r>
      <w:r w:rsidR="00325D13">
        <w:rPr>
          <w:rFonts w:ascii="Arial" w:hAnsi="Arial" w:cs="Arial"/>
        </w:rPr>
        <w:t>KULTURA FIZYCZNA</w:t>
      </w:r>
      <w:r w:rsidR="00505184" w:rsidRPr="00847C4D">
        <w:rPr>
          <w:rFonts w:ascii="Arial" w:hAnsi="Arial" w:cs="Arial"/>
        </w:rPr>
        <w:t>” z dopiskiem</w:t>
      </w:r>
      <w:r w:rsidR="006015D1">
        <w:rPr>
          <w:rFonts w:ascii="Arial" w:hAnsi="Arial" w:cs="Arial"/>
        </w:rPr>
        <w:t>:</w:t>
      </w:r>
      <w:r w:rsidR="00701055">
        <w:rPr>
          <w:rFonts w:ascii="Arial" w:hAnsi="Arial" w:cs="Arial"/>
        </w:rPr>
        <w:br/>
      </w:r>
      <w:r w:rsidR="00505184" w:rsidRPr="00847C4D">
        <w:rPr>
          <w:rFonts w:ascii="Arial" w:hAnsi="Arial" w:cs="Arial"/>
        </w:rPr>
        <w:lastRenderedPageBreak/>
        <w:t>NIE OTWIERAĆ</w:t>
      </w:r>
      <w:r w:rsidR="00CD2B76">
        <w:rPr>
          <w:rFonts w:ascii="Arial" w:hAnsi="Arial" w:cs="Arial"/>
        </w:rPr>
        <w:t>,</w:t>
      </w:r>
      <w:r w:rsidR="00505184" w:rsidRPr="00847C4D">
        <w:rPr>
          <w:rFonts w:ascii="Arial" w:hAnsi="Arial" w:cs="Arial"/>
        </w:rPr>
        <w:t xml:space="preserve"> do Kancelarii Urzędu Miejskiego w Bytomiu, </w:t>
      </w:r>
      <w:r w:rsidR="00701055">
        <w:rPr>
          <w:rFonts w:ascii="Arial" w:hAnsi="Arial" w:cs="Arial"/>
        </w:rPr>
        <w:t xml:space="preserve">ul. Parkowa 2, </w:t>
      </w:r>
      <w:r w:rsidR="00C04C73">
        <w:rPr>
          <w:rFonts w:ascii="Arial" w:hAnsi="Arial" w:cs="Arial"/>
        </w:rPr>
        <w:t>(</w:t>
      </w:r>
      <w:r w:rsidR="00F56906">
        <w:rPr>
          <w:rFonts w:ascii="Arial" w:hAnsi="Arial" w:cs="Arial"/>
        </w:rPr>
        <w:t xml:space="preserve">pokój nr 128) lub </w:t>
      </w:r>
      <w:r w:rsidR="00BC26C4">
        <w:rPr>
          <w:rFonts w:ascii="Arial" w:hAnsi="Arial" w:cs="Arial"/>
        </w:rPr>
        <w:t xml:space="preserve">do punktu podawczego Urzędu Miejskiego w Bytomiu przy </w:t>
      </w:r>
    </w:p>
    <w:p w:rsidR="00F24274" w:rsidRPr="0079055C" w:rsidRDefault="00BC26C4" w:rsidP="00BC26C4">
      <w:pPr>
        <w:autoSpaceDE w:val="0"/>
        <w:autoSpaceDN w:val="0"/>
        <w:adjustRightInd w:val="0"/>
        <w:ind w:left="357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ul. Smolenia 35 (pokój</w:t>
      </w:r>
      <w:r w:rsidR="00964856">
        <w:rPr>
          <w:rFonts w:ascii="Arial" w:hAnsi="Arial" w:cs="Arial"/>
        </w:rPr>
        <w:t xml:space="preserve"> nr</w:t>
      </w:r>
      <w:r>
        <w:rPr>
          <w:rFonts w:ascii="Arial" w:hAnsi="Arial" w:cs="Arial"/>
        </w:rPr>
        <w:t xml:space="preserve"> 16</w:t>
      </w:r>
      <w:r w:rsidR="004D741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parter)</w:t>
      </w:r>
      <w:r w:rsidR="00F56906">
        <w:rPr>
          <w:rFonts w:ascii="Arial" w:hAnsi="Arial" w:cs="Arial"/>
        </w:rPr>
        <w:t>,</w:t>
      </w:r>
      <w:r w:rsidR="00701055">
        <w:rPr>
          <w:rFonts w:ascii="Arial" w:hAnsi="Arial" w:cs="Arial"/>
        </w:rPr>
        <w:t xml:space="preserve"> w </w:t>
      </w:r>
      <w:r w:rsidR="00505184" w:rsidRPr="00847C4D">
        <w:rPr>
          <w:rFonts w:ascii="Arial" w:hAnsi="Arial" w:cs="Arial"/>
        </w:rPr>
        <w:t xml:space="preserve">terminie do dnia </w:t>
      </w:r>
      <w:r w:rsidR="00EC4477" w:rsidRPr="00EC4477">
        <w:rPr>
          <w:rFonts w:ascii="Arial" w:hAnsi="Arial" w:cs="Arial"/>
        </w:rPr>
        <w:t>19 grudnia</w:t>
      </w:r>
      <w:r w:rsidR="00C76BD6" w:rsidRPr="00EC4477">
        <w:rPr>
          <w:rFonts w:ascii="Arial" w:hAnsi="Arial" w:cs="Arial"/>
        </w:rPr>
        <w:t xml:space="preserve"> 202</w:t>
      </w:r>
      <w:r w:rsidR="00EC4477" w:rsidRPr="00EC4477">
        <w:rPr>
          <w:rFonts w:ascii="Arial" w:hAnsi="Arial" w:cs="Arial"/>
        </w:rPr>
        <w:t>5</w:t>
      </w:r>
      <w:r w:rsidR="006015D1" w:rsidRPr="00EC4477">
        <w:rPr>
          <w:rFonts w:ascii="Arial" w:hAnsi="Arial" w:cs="Arial"/>
        </w:rPr>
        <w:t xml:space="preserve"> r.</w:t>
      </w:r>
      <w:r w:rsidR="00505184" w:rsidRPr="00EC4477">
        <w:rPr>
          <w:rFonts w:ascii="Arial" w:hAnsi="Arial" w:cs="Arial"/>
        </w:rPr>
        <w:t xml:space="preserve"> do godz. </w:t>
      </w:r>
      <w:r w:rsidR="00C76BD6" w:rsidRPr="00EC4477">
        <w:rPr>
          <w:rFonts w:ascii="Arial" w:hAnsi="Arial" w:cs="Arial"/>
        </w:rPr>
        <w:t>15</w:t>
      </w:r>
      <w:r w:rsidR="00505184" w:rsidRPr="00EC4477">
        <w:rPr>
          <w:rFonts w:ascii="Arial" w:hAnsi="Arial" w:cs="Arial"/>
        </w:rPr>
        <w:t>:</w:t>
      </w:r>
      <w:r w:rsidR="00C76BD6" w:rsidRPr="00EC4477">
        <w:rPr>
          <w:rFonts w:ascii="Arial" w:hAnsi="Arial" w:cs="Arial"/>
        </w:rPr>
        <w:t>0</w:t>
      </w:r>
      <w:r w:rsidR="00701055" w:rsidRPr="00EC4477">
        <w:rPr>
          <w:rFonts w:ascii="Arial" w:hAnsi="Arial" w:cs="Arial"/>
        </w:rPr>
        <w:t>0</w:t>
      </w:r>
      <w:r w:rsidR="00505184" w:rsidRPr="00847C4D">
        <w:rPr>
          <w:rFonts w:ascii="Arial" w:hAnsi="Arial" w:cs="Arial"/>
        </w:rPr>
        <w:t>. Wersja papierowa musi posiadać taką sam</w:t>
      </w:r>
      <w:r>
        <w:rPr>
          <w:rFonts w:ascii="Arial" w:hAnsi="Arial" w:cs="Arial"/>
        </w:rPr>
        <w:t xml:space="preserve">ą sumę kontrolną </w:t>
      </w:r>
      <w:r w:rsidR="00701055">
        <w:rPr>
          <w:rFonts w:ascii="Arial" w:hAnsi="Arial" w:cs="Arial"/>
        </w:rPr>
        <w:t xml:space="preserve">wygenerowaną z </w:t>
      </w:r>
      <w:r w:rsidR="00505184" w:rsidRPr="00847C4D">
        <w:rPr>
          <w:rFonts w:ascii="Arial" w:hAnsi="Arial" w:cs="Arial"/>
        </w:rPr>
        <w:t xml:space="preserve">systemu, </w:t>
      </w:r>
      <w:r w:rsidR="00F24274" w:rsidRPr="00847C4D">
        <w:rPr>
          <w:rFonts w:ascii="Arial" w:hAnsi="Arial" w:cs="Arial"/>
        </w:rPr>
        <w:t xml:space="preserve">przy czym </w:t>
      </w:r>
      <w:r w:rsidR="00701055">
        <w:rPr>
          <w:rFonts w:ascii="Arial" w:hAnsi="Arial" w:cs="Arial"/>
        </w:rPr>
        <w:t xml:space="preserve">o </w:t>
      </w:r>
      <w:r w:rsidR="00F24274" w:rsidRPr="00847C4D">
        <w:rPr>
          <w:rFonts w:ascii="Arial" w:hAnsi="Arial" w:cs="Arial"/>
        </w:rPr>
        <w:t>zachowaniu terminu decyduje data formalnego wpływu oferty do Urzędu.</w:t>
      </w:r>
    </w:p>
    <w:p w:rsidR="0079055C" w:rsidRPr="0079055C" w:rsidRDefault="0079055C" w:rsidP="00701055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280"/>
        <w:ind w:left="357" w:hanging="357"/>
        <w:rPr>
          <w:rFonts w:ascii="Arial" w:hAnsi="Arial" w:cs="Arial"/>
        </w:rPr>
      </w:pPr>
      <w:r w:rsidRPr="0079055C">
        <w:rPr>
          <w:rFonts w:ascii="Arial" w:hAnsi="Arial" w:cs="Arial"/>
        </w:rPr>
        <w:t>Oferty otrzymane po terminie nie będą rozpatrywane. Przykładowy opis koperty:</w:t>
      </w:r>
    </w:p>
    <w:tbl>
      <w:tblPr>
        <w:tblW w:w="0" w:type="auto"/>
        <w:jc w:val="center"/>
        <w:tblInd w:w="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143"/>
      </w:tblGrid>
      <w:tr w:rsidR="0079055C" w:rsidRPr="0079055C" w:rsidTr="00A23C6C">
        <w:trPr>
          <w:trHeight w:val="2781"/>
          <w:jc w:val="center"/>
        </w:trPr>
        <w:tc>
          <w:tcPr>
            <w:tcW w:w="8143" w:type="dxa"/>
          </w:tcPr>
          <w:p w:rsidR="0079055C" w:rsidRPr="0079055C" w:rsidRDefault="0079055C" w:rsidP="00A23C6C">
            <w:pPr>
              <w:pStyle w:val="Standard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 xml:space="preserve">Nazwa </w:t>
            </w:r>
            <w:r w:rsidR="00964856" w:rsidRPr="00847C4D">
              <w:rPr>
                <w:rFonts w:ascii="Arial" w:hAnsi="Arial" w:cs="Arial"/>
              </w:rPr>
              <w:t>oferenta</w:t>
            </w:r>
            <w:r w:rsidR="00964856" w:rsidRPr="0079055C">
              <w:rPr>
                <w:rFonts w:ascii="Arial" w:hAnsi="Arial" w:cs="Arial"/>
              </w:rPr>
              <w:t xml:space="preserve"> </w:t>
            </w:r>
          </w:p>
          <w:p w:rsidR="0079055C" w:rsidRDefault="00701055" w:rsidP="00A23C6C">
            <w:pPr>
              <w:pStyle w:val="Standard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Adres </w:t>
            </w:r>
            <w:r w:rsidR="00964856" w:rsidRPr="00847C4D">
              <w:rPr>
                <w:rFonts w:ascii="Arial" w:hAnsi="Arial" w:cs="Arial"/>
              </w:rPr>
              <w:t>oferenta</w:t>
            </w:r>
          </w:p>
          <w:p w:rsidR="00701055" w:rsidRPr="0079055C" w:rsidRDefault="005D56C6" w:rsidP="00A23C6C">
            <w:pPr>
              <w:pStyle w:val="Standard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Nazwa zadania</w:t>
            </w:r>
          </w:p>
          <w:p w:rsidR="0079055C" w:rsidRPr="0079055C" w:rsidRDefault="0079055C" w:rsidP="00A23C6C">
            <w:pPr>
              <w:pStyle w:val="Standard"/>
              <w:ind w:left="4111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Urząd Miejski w Bytomiu</w:t>
            </w:r>
          </w:p>
          <w:p w:rsidR="0079055C" w:rsidRPr="0079055C" w:rsidRDefault="006015D1" w:rsidP="00A23C6C">
            <w:pPr>
              <w:pStyle w:val="Standard"/>
              <w:ind w:left="41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Wydział </w:t>
            </w:r>
            <w:r w:rsidR="00726AD1">
              <w:rPr>
                <w:rFonts w:ascii="Arial" w:hAnsi="Arial" w:cs="Arial"/>
              </w:rPr>
              <w:t>Organizacji Pozarządowych</w:t>
            </w:r>
          </w:p>
          <w:p w:rsidR="0079055C" w:rsidRPr="0079055C" w:rsidRDefault="0079055C" w:rsidP="00A23C6C">
            <w:pPr>
              <w:pStyle w:val="Standard"/>
              <w:ind w:left="4111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 xml:space="preserve">41-902 Bytom ul. </w:t>
            </w:r>
            <w:r w:rsidR="00325D13">
              <w:rPr>
                <w:rFonts w:ascii="Arial" w:hAnsi="Arial" w:cs="Arial"/>
              </w:rPr>
              <w:t xml:space="preserve">Parkowa </w:t>
            </w:r>
            <w:r w:rsidR="00832B25">
              <w:rPr>
                <w:rFonts w:ascii="Arial" w:hAnsi="Arial" w:cs="Arial"/>
              </w:rPr>
              <w:t>2</w:t>
            </w:r>
          </w:p>
          <w:p w:rsidR="0079055C" w:rsidRPr="0079055C" w:rsidRDefault="0079055C" w:rsidP="00A23C6C">
            <w:pPr>
              <w:pStyle w:val="Standard"/>
              <w:ind w:left="4111"/>
              <w:rPr>
                <w:rFonts w:ascii="Arial" w:hAnsi="Arial" w:cs="Arial"/>
              </w:rPr>
            </w:pPr>
          </w:p>
          <w:p w:rsidR="0079055C" w:rsidRPr="0079055C" w:rsidRDefault="009945BE" w:rsidP="00325D13">
            <w:pPr>
              <w:pStyle w:val="Standard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</w:t>
            </w:r>
            <w:r w:rsidRPr="00847C4D">
              <w:rPr>
                <w:rFonts w:ascii="Arial" w:hAnsi="Arial" w:cs="Arial"/>
              </w:rPr>
              <w:t>Konkurs ofert na 202</w:t>
            </w:r>
            <w:r>
              <w:rPr>
                <w:rFonts w:ascii="Arial" w:hAnsi="Arial" w:cs="Arial"/>
              </w:rPr>
              <w:t>6</w:t>
            </w:r>
            <w:r w:rsidRPr="00847C4D">
              <w:rPr>
                <w:rFonts w:ascii="Arial" w:hAnsi="Arial" w:cs="Arial"/>
              </w:rPr>
              <w:t xml:space="preserve"> rok </w:t>
            </w:r>
            <w:r>
              <w:rPr>
                <w:rFonts w:ascii="Arial" w:hAnsi="Arial" w:cs="Arial"/>
              </w:rPr>
              <w:t>–</w:t>
            </w:r>
            <w:r w:rsidRPr="00847C4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                       </w:t>
            </w:r>
            <w:r>
              <w:rPr>
                <w:rFonts w:ascii="Arial" w:hAnsi="Arial" w:cs="Arial"/>
              </w:rPr>
              <w:br/>
              <w:t xml:space="preserve">                                                              KULTURA FIZYCZNA</w:t>
            </w:r>
            <w:r w:rsidR="00701055">
              <w:rPr>
                <w:rFonts w:ascii="Arial" w:hAnsi="Arial" w:cs="Arial"/>
              </w:rPr>
              <w:t xml:space="preserve">                                                              </w:t>
            </w:r>
            <w:r w:rsidR="00964856">
              <w:rPr>
                <w:rFonts w:ascii="Arial" w:hAnsi="Arial" w:cs="Arial"/>
              </w:rPr>
              <w:t xml:space="preserve">    </w:t>
            </w:r>
            <w:r w:rsidR="00964856">
              <w:rPr>
                <w:rFonts w:ascii="Arial" w:hAnsi="Arial" w:cs="Arial"/>
              </w:rPr>
              <w:br/>
              <w:t xml:space="preserve">                                                              </w:t>
            </w:r>
            <w:r w:rsidR="0079055C" w:rsidRPr="0079055C">
              <w:rPr>
                <w:rFonts w:ascii="Arial" w:hAnsi="Arial" w:cs="Arial"/>
              </w:rPr>
              <w:t>NIE OTWIERAĆ</w:t>
            </w:r>
          </w:p>
        </w:tc>
      </w:tr>
    </w:tbl>
    <w:p w:rsidR="0079055C" w:rsidRPr="006A5949" w:rsidRDefault="0079055C" w:rsidP="0079055C">
      <w:pPr>
        <w:autoSpaceDE w:val="0"/>
        <w:autoSpaceDN w:val="0"/>
        <w:adjustRightInd w:val="0"/>
        <w:ind w:left="360"/>
        <w:rPr>
          <w:rFonts w:ascii="Arial" w:hAnsi="Arial" w:cs="Arial"/>
          <w:iCs/>
          <w:sz w:val="28"/>
          <w:szCs w:val="28"/>
        </w:rPr>
      </w:pPr>
    </w:p>
    <w:p w:rsidR="00F24274" w:rsidRPr="0022560A" w:rsidRDefault="00F24274" w:rsidP="0022560A">
      <w:pPr>
        <w:pStyle w:val="Akapitzlist"/>
        <w:numPr>
          <w:ilvl w:val="0"/>
          <w:numId w:val="25"/>
        </w:numPr>
        <w:rPr>
          <w:rFonts w:ascii="Arial" w:hAnsi="Arial" w:cs="Arial"/>
        </w:rPr>
      </w:pPr>
      <w:r w:rsidRPr="0022560A">
        <w:rPr>
          <w:rFonts w:ascii="Arial" w:hAnsi="Arial" w:cs="Arial"/>
        </w:rPr>
        <w:t>Oferta</w:t>
      </w:r>
      <w:r w:rsidR="006A5949" w:rsidRPr="006A5949">
        <w:rPr>
          <w:rFonts w:ascii="Arial" w:hAnsi="Arial" w:cs="Arial"/>
        </w:rPr>
        <w:t xml:space="preserve"> </w:t>
      </w:r>
      <w:r w:rsidR="006A5949">
        <w:rPr>
          <w:rFonts w:ascii="Arial" w:hAnsi="Arial" w:cs="Arial"/>
        </w:rPr>
        <w:t>w języku polskim</w:t>
      </w:r>
      <w:r w:rsidRPr="0022560A">
        <w:rPr>
          <w:rFonts w:ascii="Arial" w:hAnsi="Arial" w:cs="Arial"/>
        </w:rPr>
        <w:t xml:space="preserve"> winna zo</w:t>
      </w:r>
      <w:r w:rsidR="006A5949">
        <w:rPr>
          <w:rFonts w:ascii="Arial" w:hAnsi="Arial" w:cs="Arial"/>
        </w:rPr>
        <w:t>stać złożona</w:t>
      </w:r>
      <w:r w:rsidR="0079055C">
        <w:rPr>
          <w:rFonts w:ascii="Arial" w:hAnsi="Arial" w:cs="Arial"/>
        </w:rPr>
        <w:t xml:space="preserve"> </w:t>
      </w:r>
      <w:r w:rsidRPr="0022560A">
        <w:rPr>
          <w:rFonts w:ascii="Arial" w:hAnsi="Arial" w:cs="Arial"/>
        </w:rPr>
        <w:t>z wypełnieniem wszystkich miejsc w ofercie.</w:t>
      </w:r>
    </w:p>
    <w:p w:rsidR="00F24274" w:rsidRPr="0079055C" w:rsidRDefault="00F24274" w:rsidP="0022560A">
      <w:pPr>
        <w:pStyle w:val="Akapitzlist"/>
        <w:numPr>
          <w:ilvl w:val="0"/>
          <w:numId w:val="25"/>
        </w:numPr>
        <w:rPr>
          <w:rFonts w:ascii="Arial" w:hAnsi="Arial" w:cs="Arial"/>
        </w:rPr>
      </w:pPr>
      <w:r w:rsidRPr="0079055C">
        <w:rPr>
          <w:rFonts w:ascii="Arial" w:hAnsi="Arial" w:cs="Arial"/>
        </w:rPr>
        <w:t xml:space="preserve">Oferta </w:t>
      </w:r>
      <w:r w:rsidR="0079055C" w:rsidRPr="0079055C">
        <w:rPr>
          <w:rFonts w:ascii="Arial" w:hAnsi="Arial" w:cs="Arial"/>
        </w:rPr>
        <w:t xml:space="preserve">wydrukowana z Generatora </w:t>
      </w:r>
      <w:proofErr w:type="spellStart"/>
      <w:r w:rsidR="0079055C" w:rsidRPr="0079055C">
        <w:rPr>
          <w:rFonts w:ascii="Arial" w:hAnsi="Arial" w:cs="Arial"/>
        </w:rPr>
        <w:t>eNGO</w:t>
      </w:r>
      <w:proofErr w:type="spellEnd"/>
      <w:r w:rsidR="0079055C" w:rsidRPr="0079055C">
        <w:rPr>
          <w:rFonts w:ascii="Arial" w:hAnsi="Arial" w:cs="Arial"/>
        </w:rPr>
        <w:t xml:space="preserve"> jest zgodna ze </w:t>
      </w:r>
      <w:r w:rsidRPr="0079055C">
        <w:rPr>
          <w:rFonts w:ascii="Arial" w:hAnsi="Arial" w:cs="Arial"/>
        </w:rPr>
        <w:t>wzorem zawartym</w:t>
      </w:r>
      <w:r w:rsidR="001479E6">
        <w:rPr>
          <w:rFonts w:ascii="Arial" w:hAnsi="Arial" w:cs="Arial"/>
        </w:rPr>
        <w:br/>
      </w:r>
      <w:r w:rsidRPr="0079055C">
        <w:rPr>
          <w:rFonts w:ascii="Arial" w:hAnsi="Arial" w:cs="Arial"/>
        </w:rPr>
        <w:t>w rozporządzeniu Przewodniczącego Komitetu do spraw Pożytku Pub</w:t>
      </w:r>
      <w:r w:rsidR="0022560A" w:rsidRPr="0079055C">
        <w:rPr>
          <w:rFonts w:ascii="Arial" w:hAnsi="Arial" w:cs="Arial"/>
        </w:rPr>
        <w:t>licznego</w:t>
      </w:r>
      <w:r w:rsidR="001479E6">
        <w:rPr>
          <w:rFonts w:ascii="Arial" w:hAnsi="Arial" w:cs="Arial"/>
        </w:rPr>
        <w:br/>
      </w:r>
      <w:r w:rsidR="0022560A" w:rsidRPr="0079055C">
        <w:rPr>
          <w:rFonts w:ascii="Arial" w:hAnsi="Arial" w:cs="Arial"/>
        </w:rPr>
        <w:t xml:space="preserve">z dnia 24 </w:t>
      </w:r>
      <w:r w:rsidRPr="0079055C">
        <w:rPr>
          <w:rFonts w:ascii="Arial" w:hAnsi="Arial" w:cs="Arial"/>
        </w:rPr>
        <w:t>października 2018 r. w sprawie wzorów ofert i ramowych wzorów umów dotyczących realizacji zadań publicznych oraz wzorów sprawozdań z wykonania tych zadań (</w:t>
      </w:r>
      <w:r w:rsidRPr="000B693E">
        <w:rPr>
          <w:rFonts w:ascii="Arial" w:hAnsi="Arial" w:cs="Arial"/>
        </w:rPr>
        <w:t>Dz. U. z 2018 r. poz. 2057</w:t>
      </w:r>
      <w:r w:rsidRPr="0079055C">
        <w:rPr>
          <w:rFonts w:ascii="Arial" w:hAnsi="Arial" w:cs="Arial"/>
        </w:rPr>
        <w:t>).</w:t>
      </w:r>
    </w:p>
    <w:p w:rsidR="00F24274" w:rsidRPr="00EF319E" w:rsidRDefault="00F24274" w:rsidP="0022560A">
      <w:pPr>
        <w:pStyle w:val="Akapitzlist"/>
        <w:numPr>
          <w:ilvl w:val="0"/>
          <w:numId w:val="25"/>
        </w:numPr>
        <w:rPr>
          <w:rFonts w:ascii="Arial" w:hAnsi="Arial" w:cs="Arial"/>
        </w:rPr>
      </w:pPr>
      <w:r w:rsidRPr="00EF319E">
        <w:rPr>
          <w:rFonts w:ascii="Arial" w:hAnsi="Arial" w:cs="Arial"/>
        </w:rPr>
        <w:t xml:space="preserve">Wzór oferty, aktualizacji harmonogramu i kosztorysu, umowy, sprawozdania </w:t>
      </w:r>
      <w:r w:rsidR="009F0DBF" w:rsidRPr="00EF319E">
        <w:rPr>
          <w:rFonts w:ascii="Arial" w:hAnsi="Arial" w:cs="Arial"/>
        </w:rPr>
        <w:br/>
      </w:r>
      <w:r w:rsidRPr="00EF319E">
        <w:rPr>
          <w:rFonts w:ascii="Arial" w:hAnsi="Arial" w:cs="Arial"/>
        </w:rPr>
        <w:t xml:space="preserve">oraz wymaganych oświadczeń są dostępne w Biuletynie Informacji Publicznej </w:t>
      </w:r>
      <w:r w:rsidR="001479E6" w:rsidRPr="00EF319E">
        <w:rPr>
          <w:rFonts w:ascii="Arial" w:hAnsi="Arial" w:cs="Arial"/>
        </w:rPr>
        <w:br/>
      </w:r>
      <w:r w:rsidRPr="00EF319E">
        <w:rPr>
          <w:rFonts w:ascii="Arial" w:hAnsi="Arial" w:cs="Arial"/>
        </w:rPr>
        <w:t>na miejskiej stro</w:t>
      </w:r>
      <w:r w:rsidR="00557BB5" w:rsidRPr="00EF319E">
        <w:rPr>
          <w:rFonts w:ascii="Arial" w:hAnsi="Arial" w:cs="Arial"/>
        </w:rPr>
        <w:t>nie internetowej (</w:t>
      </w:r>
      <w:hyperlink r:id="rId8" w:history="1">
        <w:r w:rsidR="00557BB5" w:rsidRPr="00EF319E">
          <w:rPr>
            <w:rStyle w:val="Hipercze"/>
            <w:rFonts w:ascii="Arial" w:hAnsi="Arial" w:cs="Arial"/>
            <w:color w:val="auto"/>
            <w:u w:val="none"/>
          </w:rPr>
          <w:t>www.bytom.pl</w:t>
        </w:r>
      </w:hyperlink>
      <w:r w:rsidR="00557BB5" w:rsidRPr="00EF319E">
        <w:rPr>
          <w:rFonts w:ascii="Arial" w:hAnsi="Arial" w:cs="Arial"/>
        </w:rPr>
        <w:t xml:space="preserve">), platformie </w:t>
      </w:r>
      <w:proofErr w:type="spellStart"/>
      <w:r w:rsidR="00557BB5" w:rsidRPr="00EF319E">
        <w:rPr>
          <w:rFonts w:ascii="Arial" w:hAnsi="Arial" w:cs="Arial"/>
        </w:rPr>
        <w:t>eNGO</w:t>
      </w:r>
      <w:proofErr w:type="spellEnd"/>
      <w:r w:rsidR="00557BB5" w:rsidRPr="00EF319E">
        <w:rPr>
          <w:rFonts w:ascii="Arial" w:hAnsi="Arial" w:cs="Arial"/>
        </w:rPr>
        <w:t xml:space="preserve"> </w:t>
      </w:r>
      <w:r w:rsidR="009F0DBF" w:rsidRPr="00EF319E">
        <w:rPr>
          <w:rFonts w:ascii="Arial" w:hAnsi="Arial" w:cs="Arial"/>
        </w:rPr>
        <w:br/>
      </w:r>
      <w:r w:rsidRPr="00EF319E">
        <w:rPr>
          <w:rFonts w:ascii="Arial" w:hAnsi="Arial" w:cs="Arial"/>
        </w:rPr>
        <w:t>oraz w Wydziale Kultury i Sportu.</w:t>
      </w:r>
    </w:p>
    <w:p w:rsidR="00F24274" w:rsidRPr="0022560A" w:rsidRDefault="00F24274" w:rsidP="0022560A">
      <w:pPr>
        <w:pStyle w:val="Akapitzlist"/>
        <w:numPr>
          <w:ilvl w:val="0"/>
          <w:numId w:val="25"/>
        </w:numPr>
        <w:rPr>
          <w:rFonts w:ascii="Arial" w:hAnsi="Arial" w:cs="Arial"/>
        </w:rPr>
      </w:pPr>
      <w:r w:rsidRPr="0022560A">
        <w:rPr>
          <w:rFonts w:ascii="Arial" w:hAnsi="Arial" w:cs="Arial"/>
        </w:rPr>
        <w:t>Jeden podmiot może do konkursu złożyć nie więcej niż jedną ofertę.</w:t>
      </w:r>
    </w:p>
    <w:p w:rsidR="00F24274" w:rsidRPr="0022560A" w:rsidRDefault="00F24274" w:rsidP="0022560A">
      <w:pPr>
        <w:pStyle w:val="Akapitzlist"/>
        <w:numPr>
          <w:ilvl w:val="0"/>
          <w:numId w:val="25"/>
        </w:numPr>
        <w:rPr>
          <w:rFonts w:ascii="Arial" w:hAnsi="Arial" w:cs="Arial"/>
        </w:rPr>
      </w:pPr>
      <w:r w:rsidRPr="0022560A">
        <w:rPr>
          <w:rFonts w:ascii="Arial" w:hAnsi="Arial" w:cs="Arial"/>
        </w:rPr>
        <w:t>Do oferty należy dołączyć następujące załączniki:</w:t>
      </w:r>
    </w:p>
    <w:p w:rsidR="00F24274" w:rsidRDefault="00F24274" w:rsidP="00277841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22560A">
        <w:rPr>
          <w:rFonts w:ascii="Arial" w:hAnsi="Arial" w:cs="Arial"/>
        </w:rPr>
        <w:t>aktualny odpis właściwego rejestru/ewidencji dla oferentów, w tym odpis elektroniczny (wymóg nie dotyczy podmiotów, które figurują</w:t>
      </w:r>
      <w:r w:rsidR="005829FE">
        <w:rPr>
          <w:rFonts w:ascii="Arial" w:hAnsi="Arial" w:cs="Arial"/>
        </w:rPr>
        <w:br/>
      </w:r>
      <w:r w:rsidRPr="0022560A">
        <w:rPr>
          <w:rFonts w:ascii="Arial" w:hAnsi="Arial" w:cs="Arial"/>
        </w:rPr>
        <w:t>w rejestrach/ewidencjach prowadzonych przez Urząd Miejski w Bytomiu);</w:t>
      </w:r>
    </w:p>
    <w:p w:rsidR="00F24274" w:rsidRDefault="00F24274" w:rsidP="00277841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 xml:space="preserve">pełnomocnictwo do składania oświadczeń woli w przypadku terenowych jednostek organizacyjnych nieposiadających osobowości prawnej </w:t>
      </w:r>
      <w:r w:rsidR="005829FE">
        <w:rPr>
          <w:rFonts w:ascii="Arial" w:hAnsi="Arial" w:cs="Arial"/>
        </w:rPr>
        <w:br/>
      </w:r>
      <w:r w:rsidRPr="00277841">
        <w:rPr>
          <w:rFonts w:ascii="Arial" w:hAnsi="Arial" w:cs="Arial"/>
        </w:rPr>
        <w:t>(np. oddziały, koła), wystawione przez uprawnione osoby z władz jednostki głównej;</w:t>
      </w:r>
    </w:p>
    <w:p w:rsidR="00F24274" w:rsidRDefault="00F24274" w:rsidP="00277841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ewentualne upoważnienie dla osoby reprezentującej podmiot, wystawione przez osoby statutowo upoważnione</w:t>
      </w:r>
      <w:r w:rsidR="0022560A" w:rsidRPr="00277841">
        <w:rPr>
          <w:rFonts w:ascii="Arial" w:hAnsi="Arial" w:cs="Arial"/>
        </w:rPr>
        <w:t xml:space="preserve"> do składania oświadczeń woli w </w:t>
      </w:r>
      <w:r w:rsidRPr="00277841">
        <w:rPr>
          <w:rFonts w:ascii="Arial" w:hAnsi="Arial" w:cs="Arial"/>
        </w:rPr>
        <w:t>imieniu podmiotu;</w:t>
      </w:r>
    </w:p>
    <w:p w:rsidR="00F24274" w:rsidRDefault="0079055C" w:rsidP="00277841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ewentualne</w:t>
      </w:r>
      <w:r w:rsidR="007B4EB5" w:rsidRPr="00277841">
        <w:rPr>
          <w:rFonts w:ascii="Arial" w:hAnsi="Arial" w:cs="Arial"/>
        </w:rPr>
        <w:t xml:space="preserve"> załączenie </w:t>
      </w:r>
      <w:r w:rsidR="00F24274" w:rsidRPr="00277841">
        <w:rPr>
          <w:rFonts w:ascii="Arial" w:hAnsi="Arial" w:cs="Arial"/>
        </w:rPr>
        <w:t>dokument</w:t>
      </w:r>
      <w:r w:rsidR="007B4EB5" w:rsidRPr="00277841">
        <w:rPr>
          <w:rFonts w:ascii="Arial" w:hAnsi="Arial" w:cs="Arial"/>
        </w:rPr>
        <w:t>ów</w:t>
      </w:r>
      <w:r w:rsidR="00F24274" w:rsidRPr="00277841">
        <w:rPr>
          <w:rFonts w:ascii="Arial" w:hAnsi="Arial" w:cs="Arial"/>
        </w:rPr>
        <w:t xml:space="preserve"> potwierdzając</w:t>
      </w:r>
      <w:r w:rsidR="007B4EB5" w:rsidRPr="00277841">
        <w:rPr>
          <w:rFonts w:ascii="Arial" w:hAnsi="Arial" w:cs="Arial"/>
        </w:rPr>
        <w:t>ych</w:t>
      </w:r>
      <w:r w:rsidR="00F24274" w:rsidRPr="00277841">
        <w:rPr>
          <w:rFonts w:ascii="Arial" w:hAnsi="Arial" w:cs="Arial"/>
        </w:rPr>
        <w:t xml:space="preserve"> możliwość przeprowa</w:t>
      </w:r>
      <w:r w:rsidR="00557BB5" w:rsidRPr="00277841">
        <w:rPr>
          <w:rFonts w:ascii="Arial" w:hAnsi="Arial" w:cs="Arial"/>
        </w:rPr>
        <w:t xml:space="preserve">dzenia przedsięwzięcia </w:t>
      </w:r>
      <w:r w:rsidR="00F24274" w:rsidRPr="00277841">
        <w:rPr>
          <w:rFonts w:ascii="Arial" w:hAnsi="Arial" w:cs="Arial"/>
        </w:rPr>
        <w:t>we wskazanym miejscu, czyli: list intencyjny, umowę partnerską, oświadczenie właściciela obiektu/posesji</w:t>
      </w:r>
      <w:r w:rsidR="005829FE">
        <w:rPr>
          <w:rFonts w:ascii="Arial" w:hAnsi="Arial" w:cs="Arial"/>
        </w:rPr>
        <w:br/>
      </w:r>
      <w:r w:rsidR="00325D13" w:rsidRPr="00277841">
        <w:rPr>
          <w:rFonts w:ascii="Arial" w:hAnsi="Arial" w:cs="Arial"/>
        </w:rPr>
        <w:t xml:space="preserve">w przypadku organizacji zadania na obiektach </w:t>
      </w:r>
      <w:r w:rsidR="00325D13">
        <w:rPr>
          <w:rFonts w:ascii="Arial" w:hAnsi="Arial" w:cs="Arial"/>
        </w:rPr>
        <w:t>niebędących własnością podmiotu</w:t>
      </w:r>
      <w:r w:rsidR="00F24274" w:rsidRPr="00277841">
        <w:rPr>
          <w:rFonts w:ascii="Arial" w:hAnsi="Arial" w:cs="Arial"/>
        </w:rPr>
        <w:t>;</w:t>
      </w:r>
    </w:p>
    <w:p w:rsidR="00F24274" w:rsidRDefault="00F24274" w:rsidP="00277841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w przypadku wskazania partnera biorące</w:t>
      </w:r>
      <w:r w:rsidR="006A5949">
        <w:rPr>
          <w:rFonts w:ascii="Arial" w:hAnsi="Arial" w:cs="Arial"/>
        </w:rPr>
        <w:t>go udział w realizacji zadania –</w:t>
      </w:r>
      <w:r w:rsidRPr="00277841">
        <w:rPr>
          <w:rFonts w:ascii="Arial" w:hAnsi="Arial" w:cs="Arial"/>
        </w:rPr>
        <w:t xml:space="preserve"> umowę partnerską, list intencyjny lub oświadczenie partnera określające jego wkład finansowy lub niefinansowy w zadanie;</w:t>
      </w:r>
    </w:p>
    <w:p w:rsidR="00F24274" w:rsidRDefault="00F24274" w:rsidP="00277841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lastRenderedPageBreak/>
        <w:t>w przypadku oferty wspólnej: umowę zawartą między podmiotami, określającą zakres ich świadczeń składających się na realizację zadania publicznego, sposób reprezentacji podmiotów wobec Gminy Bytom;</w:t>
      </w:r>
    </w:p>
    <w:p w:rsidR="00F24274" w:rsidRDefault="00F24274" w:rsidP="00277841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 xml:space="preserve">w przypadku osób prawnych i jednostek organizacyjnych działających </w:t>
      </w:r>
      <w:r w:rsidR="005829FE">
        <w:rPr>
          <w:rFonts w:ascii="Arial" w:hAnsi="Arial" w:cs="Arial"/>
        </w:rPr>
        <w:br/>
      </w:r>
      <w:r w:rsidRPr="00277841">
        <w:rPr>
          <w:rFonts w:ascii="Arial" w:hAnsi="Arial" w:cs="Arial"/>
        </w:rPr>
        <w:t xml:space="preserve">na podstawie przepisów ustawy o stosunku Państwa do Kościoła Katolickiego </w:t>
      </w:r>
      <w:r w:rsidR="005829FE">
        <w:rPr>
          <w:rFonts w:ascii="Arial" w:hAnsi="Arial" w:cs="Arial"/>
        </w:rPr>
        <w:br/>
      </w:r>
      <w:r w:rsidRPr="00277841">
        <w:rPr>
          <w:rFonts w:ascii="Arial" w:hAnsi="Arial" w:cs="Arial"/>
        </w:rPr>
        <w:t>w Rzeczypospolitej Polskiej, o stosunk</w:t>
      </w:r>
      <w:r w:rsidR="007B4EB5" w:rsidRPr="00277841">
        <w:rPr>
          <w:rFonts w:ascii="Arial" w:hAnsi="Arial" w:cs="Arial"/>
        </w:rPr>
        <w:t>u Państwa do innych kościołów i </w:t>
      </w:r>
      <w:r w:rsidRPr="00277841">
        <w:rPr>
          <w:rFonts w:ascii="Arial" w:hAnsi="Arial" w:cs="Arial"/>
        </w:rPr>
        <w:t>związków wyznaniowych oraz o gwarancjach wolności sumienia</w:t>
      </w:r>
      <w:r w:rsidR="005829FE">
        <w:rPr>
          <w:rFonts w:ascii="Arial" w:hAnsi="Arial" w:cs="Arial"/>
        </w:rPr>
        <w:br/>
      </w:r>
      <w:r w:rsidRPr="00277841">
        <w:rPr>
          <w:rFonts w:ascii="Arial" w:hAnsi="Arial" w:cs="Arial"/>
        </w:rPr>
        <w:t>i wyznania załącza się dokument potwierdzający status prawny podmiotu, dekret powołujący na proboszcza lub</w:t>
      </w:r>
      <w:r w:rsidR="005829FE">
        <w:rPr>
          <w:rFonts w:ascii="Arial" w:hAnsi="Arial" w:cs="Arial"/>
        </w:rPr>
        <w:t xml:space="preserve"> inną funkcję, upoważniający </w:t>
      </w:r>
      <w:r w:rsidR="005829FE">
        <w:rPr>
          <w:rFonts w:ascii="Arial" w:hAnsi="Arial" w:cs="Arial"/>
        </w:rPr>
        <w:br/>
        <w:t xml:space="preserve">do </w:t>
      </w:r>
      <w:r w:rsidRPr="00277841">
        <w:rPr>
          <w:rFonts w:ascii="Arial" w:hAnsi="Arial" w:cs="Arial"/>
        </w:rPr>
        <w:t>składania oświadczeń i zaciągania zobowiązań;</w:t>
      </w:r>
    </w:p>
    <w:p w:rsidR="00F24274" w:rsidRPr="00277841" w:rsidRDefault="00F24274" w:rsidP="00277841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w przypadku złożenia oferty przez spółkę akcyjną i spółkę z ograniczoną odpowiedzialnością – statut i dokument potwierdzający działanie w formule non profit bądź not for profit.</w:t>
      </w:r>
    </w:p>
    <w:p w:rsidR="00F24274" w:rsidRPr="00EC4477" w:rsidRDefault="00F24274" w:rsidP="0022560A">
      <w:pPr>
        <w:pStyle w:val="Default"/>
        <w:numPr>
          <w:ilvl w:val="0"/>
          <w:numId w:val="25"/>
        </w:numPr>
        <w:spacing w:after="0"/>
        <w:jc w:val="left"/>
        <w:rPr>
          <w:rFonts w:ascii="Arial" w:hAnsi="Arial" w:cs="Arial"/>
          <w:szCs w:val="24"/>
        </w:rPr>
      </w:pPr>
      <w:r w:rsidRPr="00EC4477">
        <w:rPr>
          <w:rFonts w:ascii="Arial" w:hAnsi="Arial" w:cs="Arial"/>
          <w:szCs w:val="24"/>
        </w:rPr>
        <w:t>Oferent powinien wykazać w ofercie wkład własny w zadanie (finansowy, osobowy lub rzeczowy) o wartości nie mniejszej niż 10% wartości projektu.</w:t>
      </w:r>
    </w:p>
    <w:p w:rsidR="00F24274" w:rsidRPr="0022560A" w:rsidRDefault="00F24274" w:rsidP="0022560A">
      <w:pPr>
        <w:pStyle w:val="Default"/>
        <w:numPr>
          <w:ilvl w:val="0"/>
          <w:numId w:val="25"/>
        </w:numPr>
        <w:spacing w:after="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Wartość wnioskowanej przez oferenta dotacji nie może przekroczyć kwoty przeznaczonej na konkurs określonej w § 3 ust. 1 niniejszego ogłoszenia.</w:t>
      </w:r>
    </w:p>
    <w:p w:rsidR="00F24274" w:rsidRPr="00F966F9" w:rsidRDefault="0079055C" w:rsidP="0079055C">
      <w:pPr>
        <w:pStyle w:val="Standard"/>
        <w:numPr>
          <w:ilvl w:val="0"/>
          <w:numId w:val="25"/>
        </w:numPr>
        <w:rPr>
          <w:rFonts w:ascii="Arial" w:hAnsi="Arial" w:cs="Arial"/>
        </w:rPr>
      </w:pPr>
      <w:r w:rsidRPr="00F966F9">
        <w:rPr>
          <w:rFonts w:ascii="Arial" w:hAnsi="Arial" w:cs="Arial"/>
        </w:rPr>
        <w:t xml:space="preserve">Oferta musi zostać podpisana przez osoby upoważnione zgodnie ze statutem </w:t>
      </w:r>
      <w:r w:rsidRPr="00F966F9">
        <w:rPr>
          <w:rFonts w:ascii="Arial" w:hAnsi="Arial" w:cs="Arial"/>
        </w:rPr>
        <w:br/>
        <w:t xml:space="preserve">i KRS (bądź innym właściwym rejestrem). Za prawidłowe uznane zostaną: podpisy z pieczęcią imienną wskazującą funkcję, a w przypadku braku pieczątki odręczny czytelny podpis ze wskazaniem funkcji lub wydruk imienia i nazwiska </w:t>
      </w:r>
      <w:r w:rsidR="005829FE">
        <w:rPr>
          <w:rFonts w:ascii="Arial" w:hAnsi="Arial" w:cs="Arial"/>
        </w:rPr>
        <w:br/>
      </w:r>
      <w:r w:rsidRPr="00F966F9">
        <w:rPr>
          <w:rFonts w:ascii="Arial" w:hAnsi="Arial" w:cs="Arial"/>
        </w:rPr>
        <w:t xml:space="preserve">ze wskazaniem funkcji opatrzony podpisem. Nie wystarczy parafowanie dokumentu. Wszelkie dokumenty powinny być złożone w postaci oryginału </w:t>
      </w:r>
      <w:r w:rsidR="009F0DBF">
        <w:rPr>
          <w:rFonts w:ascii="Arial" w:hAnsi="Arial" w:cs="Arial"/>
        </w:rPr>
        <w:br/>
      </w:r>
      <w:r w:rsidRPr="00F966F9">
        <w:rPr>
          <w:rFonts w:ascii="Arial" w:hAnsi="Arial" w:cs="Arial"/>
        </w:rPr>
        <w:t>lub kserokopii potwierdzonej za zgodność z oryginałem i podpisane przez uprawnione osoby zgodnie ze statutem i KRS (bądź innym właściwym rejestrem).</w:t>
      </w:r>
    </w:p>
    <w:p w:rsidR="00F24274" w:rsidRPr="0022560A" w:rsidRDefault="00F24274" w:rsidP="0022560A">
      <w:pPr>
        <w:pStyle w:val="Default"/>
        <w:numPr>
          <w:ilvl w:val="0"/>
          <w:numId w:val="25"/>
        </w:numPr>
        <w:spacing w:after="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W przypadku oferty wspólnej</w:t>
      </w:r>
      <w:r w:rsidR="00CD2B76">
        <w:rPr>
          <w:rFonts w:ascii="Arial" w:hAnsi="Arial" w:cs="Arial"/>
          <w:szCs w:val="24"/>
        </w:rPr>
        <w:t>,</w:t>
      </w:r>
      <w:r w:rsidRPr="0022560A">
        <w:rPr>
          <w:rFonts w:ascii="Arial" w:hAnsi="Arial" w:cs="Arial"/>
          <w:szCs w:val="24"/>
        </w:rPr>
        <w:t xml:space="preserve"> w rozumieniu art. 14 ustawy o działalności pożytku publicznego i wolontariacie</w:t>
      </w:r>
      <w:r w:rsidR="00CD2B76">
        <w:rPr>
          <w:rFonts w:ascii="Arial" w:hAnsi="Arial" w:cs="Arial"/>
          <w:szCs w:val="24"/>
        </w:rPr>
        <w:t>,</w:t>
      </w:r>
      <w:r w:rsidRPr="0022560A">
        <w:rPr>
          <w:rFonts w:ascii="Arial" w:hAnsi="Arial" w:cs="Arial"/>
          <w:szCs w:val="24"/>
        </w:rPr>
        <w:t xml:space="preserve"> należy dołączyć umowę lub porozumienie zawarte między organizacjami pozarządowymi lub podmiotami wymienio</w:t>
      </w:r>
      <w:r w:rsidR="005829FE">
        <w:rPr>
          <w:rFonts w:ascii="Arial" w:hAnsi="Arial" w:cs="Arial"/>
          <w:szCs w:val="24"/>
        </w:rPr>
        <w:t xml:space="preserve">nymi w art. 3 </w:t>
      </w:r>
      <w:r w:rsidR="006A5949">
        <w:rPr>
          <w:rFonts w:ascii="Arial" w:hAnsi="Arial" w:cs="Arial"/>
          <w:szCs w:val="24"/>
        </w:rPr>
        <w:br/>
      </w:r>
      <w:r w:rsidR="005829FE">
        <w:rPr>
          <w:rFonts w:ascii="Arial" w:hAnsi="Arial" w:cs="Arial"/>
          <w:szCs w:val="24"/>
        </w:rPr>
        <w:t xml:space="preserve">ust. 3 ustawy </w:t>
      </w:r>
      <w:r w:rsidRPr="0022560A">
        <w:rPr>
          <w:rFonts w:ascii="Arial" w:hAnsi="Arial" w:cs="Arial"/>
          <w:szCs w:val="24"/>
        </w:rPr>
        <w:t>o działalności pożytku publicznego i o wolontariacie określającą zakres ich świadczeń składających się na realizację zadania publicznego oraz sposób reprezentacji wobec ogłaszającego konkurs.</w:t>
      </w:r>
    </w:p>
    <w:p w:rsidR="00F24274" w:rsidRPr="005A7421" w:rsidRDefault="00F24274" w:rsidP="0022560A">
      <w:pPr>
        <w:pStyle w:val="Default"/>
        <w:numPr>
          <w:ilvl w:val="0"/>
          <w:numId w:val="25"/>
        </w:numPr>
        <w:spacing w:after="0"/>
        <w:jc w:val="left"/>
        <w:rPr>
          <w:rFonts w:ascii="Arial" w:hAnsi="Arial" w:cs="Arial"/>
          <w:szCs w:val="24"/>
        </w:rPr>
      </w:pPr>
      <w:r w:rsidRPr="005A7421">
        <w:rPr>
          <w:rFonts w:ascii="Arial" w:hAnsi="Arial" w:cs="Arial"/>
          <w:szCs w:val="24"/>
        </w:rPr>
        <w:t>Do oferty można dołączyć inne dokumenty mogące mieć znaczenie przy ocenie projektu.</w:t>
      </w:r>
    </w:p>
    <w:p w:rsidR="005829FE" w:rsidRDefault="005A7421" w:rsidP="005829FE">
      <w:pPr>
        <w:pStyle w:val="Default"/>
        <w:numPr>
          <w:ilvl w:val="0"/>
          <w:numId w:val="25"/>
        </w:numPr>
        <w:spacing w:after="280"/>
        <w:ind w:left="357" w:hanging="357"/>
        <w:jc w:val="left"/>
        <w:rPr>
          <w:rFonts w:ascii="Arial" w:hAnsi="Arial" w:cs="Arial"/>
          <w:szCs w:val="24"/>
        </w:rPr>
      </w:pPr>
      <w:r w:rsidRPr="005A7421">
        <w:rPr>
          <w:rFonts w:ascii="Arial" w:hAnsi="Arial" w:cs="Arial"/>
          <w:szCs w:val="24"/>
        </w:rPr>
        <w:t xml:space="preserve">Oferta powinna zawierać wskazanie „Opisu zakładanych rezultatów realizacji zadania publicznego”, zgodnie z załącznikiem nr 2 </w:t>
      </w:r>
      <w:proofErr w:type="spellStart"/>
      <w:r w:rsidRPr="005A7421">
        <w:rPr>
          <w:rFonts w:ascii="Arial" w:hAnsi="Arial" w:cs="Arial"/>
          <w:szCs w:val="24"/>
        </w:rPr>
        <w:t>pkt</w:t>
      </w:r>
      <w:proofErr w:type="spellEnd"/>
      <w:r w:rsidRPr="005A7421">
        <w:rPr>
          <w:rFonts w:ascii="Arial" w:hAnsi="Arial" w:cs="Arial"/>
          <w:szCs w:val="24"/>
        </w:rPr>
        <w:t xml:space="preserve"> III 6 do rozporządzenia, </w:t>
      </w:r>
      <w:r w:rsidRPr="005A7421">
        <w:rPr>
          <w:rFonts w:ascii="Arial" w:hAnsi="Arial" w:cs="Arial"/>
          <w:szCs w:val="24"/>
        </w:rPr>
        <w:br/>
        <w:t xml:space="preserve">o którym mowa w ust. </w:t>
      </w:r>
      <w:r>
        <w:rPr>
          <w:rFonts w:ascii="Arial" w:hAnsi="Arial" w:cs="Arial"/>
          <w:szCs w:val="24"/>
        </w:rPr>
        <w:t>4</w:t>
      </w:r>
      <w:r w:rsidRPr="005A7421">
        <w:rPr>
          <w:rFonts w:ascii="Arial" w:hAnsi="Arial" w:cs="Arial"/>
          <w:szCs w:val="24"/>
        </w:rPr>
        <w:t>.</w:t>
      </w:r>
    </w:p>
    <w:p w:rsidR="005829FE" w:rsidRDefault="002C1D0B" w:rsidP="005829FE">
      <w:pPr>
        <w:pStyle w:val="Default"/>
        <w:spacing w:after="0"/>
        <w:jc w:val="center"/>
        <w:rPr>
          <w:rFonts w:ascii="Arial" w:hAnsi="Arial" w:cs="Arial"/>
          <w:b/>
          <w:szCs w:val="24"/>
        </w:rPr>
      </w:pPr>
      <w:r w:rsidRPr="005829FE">
        <w:rPr>
          <w:rFonts w:ascii="Arial" w:hAnsi="Arial" w:cs="Arial"/>
          <w:b/>
          <w:szCs w:val="24"/>
        </w:rPr>
        <w:t>§ 6</w:t>
      </w:r>
    </w:p>
    <w:p w:rsidR="00F24274" w:rsidRPr="005829FE" w:rsidRDefault="00F24274" w:rsidP="00285F3A">
      <w:pPr>
        <w:pStyle w:val="Default"/>
        <w:spacing w:after="280"/>
        <w:jc w:val="center"/>
        <w:rPr>
          <w:rFonts w:ascii="Arial" w:hAnsi="Arial" w:cs="Arial"/>
          <w:szCs w:val="24"/>
        </w:rPr>
      </w:pPr>
      <w:r w:rsidRPr="002C1D0B">
        <w:rPr>
          <w:rFonts w:ascii="Arial" w:hAnsi="Arial" w:cs="Arial"/>
          <w:b/>
          <w:szCs w:val="24"/>
        </w:rPr>
        <w:t>Określenie niezbędnych wymogów formalnych</w:t>
      </w:r>
    </w:p>
    <w:p w:rsidR="00F24274" w:rsidRPr="00F966F9" w:rsidRDefault="00F24274" w:rsidP="00E81788">
      <w:pPr>
        <w:pStyle w:val="Default"/>
        <w:spacing w:after="0"/>
        <w:jc w:val="left"/>
        <w:rPr>
          <w:rFonts w:ascii="Arial" w:hAnsi="Arial" w:cs="Arial"/>
          <w:szCs w:val="24"/>
        </w:rPr>
      </w:pPr>
      <w:r w:rsidRPr="00F966F9">
        <w:rPr>
          <w:rFonts w:ascii="Arial" w:hAnsi="Arial" w:cs="Arial"/>
          <w:szCs w:val="24"/>
        </w:rPr>
        <w:t>Z uwzględnieniem § 7 ust. 3 oferty niespełniające jednego z poniższych wymogów zostaną odrzucone ze względów formalnych:</w:t>
      </w:r>
    </w:p>
    <w:p w:rsidR="00F24274" w:rsidRPr="00277841" w:rsidRDefault="00F966F9" w:rsidP="00E81788">
      <w:pPr>
        <w:pStyle w:val="Tekstpodstawowy3"/>
        <w:numPr>
          <w:ilvl w:val="0"/>
          <w:numId w:val="34"/>
        </w:numPr>
        <w:ind w:left="709" w:hanging="283"/>
        <w:jc w:val="left"/>
        <w:rPr>
          <w:rFonts w:ascii="Arial" w:hAnsi="Arial" w:cs="Arial"/>
          <w:b w:val="0"/>
        </w:rPr>
      </w:pPr>
      <w:r w:rsidRPr="00F966F9">
        <w:rPr>
          <w:rFonts w:ascii="Arial" w:hAnsi="Arial" w:cs="Arial"/>
          <w:b w:val="0"/>
        </w:rPr>
        <w:t xml:space="preserve">złożenie oferty </w:t>
      </w:r>
      <w:r w:rsidRPr="00F966F9">
        <w:rPr>
          <w:rFonts w:ascii="Arial" w:eastAsiaTheme="minorHAnsi" w:hAnsi="Arial" w:cs="Arial"/>
          <w:b w:val="0"/>
          <w:lang w:eastAsia="en-US"/>
        </w:rPr>
        <w:t xml:space="preserve">w Generatorze </w:t>
      </w:r>
      <w:proofErr w:type="spellStart"/>
      <w:r w:rsidRPr="00F966F9">
        <w:rPr>
          <w:rFonts w:ascii="Arial" w:eastAsiaTheme="minorHAnsi" w:hAnsi="Arial" w:cs="Arial"/>
          <w:b w:val="0"/>
          <w:lang w:eastAsia="en-US"/>
        </w:rPr>
        <w:t>eNGO</w:t>
      </w:r>
      <w:proofErr w:type="spellEnd"/>
      <w:r w:rsidRPr="00F966F9">
        <w:rPr>
          <w:rFonts w:ascii="Arial" w:eastAsiaTheme="minorHAnsi" w:hAnsi="Arial" w:cs="Arial"/>
          <w:b w:val="0"/>
          <w:lang w:eastAsia="en-US"/>
        </w:rPr>
        <w:t xml:space="preserve"> oraz wydruku z generatora ze zgodną sumą kontrolną, o której mowa w § 5 ust. 1</w:t>
      </w:r>
      <w:r w:rsidR="00CD2B76">
        <w:rPr>
          <w:rFonts w:ascii="Arial" w:eastAsiaTheme="minorHAnsi" w:hAnsi="Arial" w:cs="Arial"/>
          <w:b w:val="0"/>
          <w:lang w:eastAsia="en-US"/>
        </w:rPr>
        <w:t>,</w:t>
      </w:r>
      <w:r w:rsidR="00C419CC" w:rsidRPr="00C419CC">
        <w:rPr>
          <w:rFonts w:ascii="Arial" w:hAnsi="Arial" w:cs="Arial"/>
        </w:rPr>
        <w:t xml:space="preserve"> </w:t>
      </w:r>
      <w:r w:rsidR="00C419CC" w:rsidRPr="00C419CC">
        <w:rPr>
          <w:rFonts w:ascii="Arial" w:hAnsi="Arial" w:cs="Arial"/>
          <w:b w:val="0"/>
        </w:rPr>
        <w:t xml:space="preserve">w miejscu i terminie wskazanym </w:t>
      </w:r>
      <w:r w:rsidR="00285F3A">
        <w:rPr>
          <w:rFonts w:ascii="Arial" w:hAnsi="Arial" w:cs="Arial"/>
          <w:b w:val="0"/>
        </w:rPr>
        <w:br/>
      </w:r>
      <w:r w:rsidR="00C419CC" w:rsidRPr="00C419CC">
        <w:rPr>
          <w:rFonts w:ascii="Arial" w:hAnsi="Arial" w:cs="Arial"/>
          <w:b w:val="0"/>
        </w:rPr>
        <w:t>w ogłoszeniu</w:t>
      </w:r>
      <w:r w:rsidR="003B1824" w:rsidRPr="00CD2B76">
        <w:rPr>
          <w:rFonts w:ascii="Arial" w:hAnsi="Arial" w:cs="Arial"/>
          <w:b w:val="0"/>
        </w:rPr>
        <w:t>;</w:t>
      </w:r>
    </w:p>
    <w:p w:rsidR="00277841" w:rsidRPr="00277841" w:rsidRDefault="00F24274" w:rsidP="00277841">
      <w:pPr>
        <w:pStyle w:val="Tekstpodstawowy3"/>
        <w:numPr>
          <w:ilvl w:val="0"/>
          <w:numId w:val="34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planowana realizacja zadania w określonym w ogłoszeniu terminie;</w:t>
      </w:r>
    </w:p>
    <w:p w:rsidR="00F24274" w:rsidRPr="00277841" w:rsidRDefault="00F966F9" w:rsidP="00277841">
      <w:pPr>
        <w:pStyle w:val="Tekstpodstawowy3"/>
        <w:numPr>
          <w:ilvl w:val="0"/>
          <w:numId w:val="34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 xml:space="preserve">podpisanie oferty </w:t>
      </w:r>
      <w:r w:rsidR="00F24274" w:rsidRPr="00277841">
        <w:rPr>
          <w:rFonts w:ascii="Arial" w:hAnsi="Arial" w:cs="Arial"/>
          <w:b w:val="0"/>
        </w:rPr>
        <w:t>przez osoby upoważnione do reprezentowania wnioskodawcy;</w:t>
      </w:r>
    </w:p>
    <w:p w:rsidR="00F24274" w:rsidRPr="00277841" w:rsidRDefault="00F24274" w:rsidP="00277841">
      <w:pPr>
        <w:pStyle w:val="Tekstpodstawowy3"/>
        <w:numPr>
          <w:ilvl w:val="0"/>
          <w:numId w:val="34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złożenie wymaganych pieczątek i podpisów w zakresie wskazanym w § 5;</w:t>
      </w:r>
    </w:p>
    <w:p w:rsidR="00F24274" w:rsidRPr="00277841" w:rsidRDefault="00F24274" w:rsidP="00277841">
      <w:pPr>
        <w:pStyle w:val="Tekstpodstawowy3"/>
        <w:numPr>
          <w:ilvl w:val="0"/>
          <w:numId w:val="34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lastRenderedPageBreak/>
        <w:t>bezbłędna pod względem formalno-rachunkowym kalkulacja przewidywanych kosztów realizacji zadania;</w:t>
      </w:r>
    </w:p>
    <w:p w:rsidR="00F24274" w:rsidRPr="00277841" w:rsidRDefault="00C419CC" w:rsidP="00277841">
      <w:pPr>
        <w:pStyle w:val="Tekstpodstawowy3"/>
        <w:numPr>
          <w:ilvl w:val="0"/>
          <w:numId w:val="34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 xml:space="preserve">właściwe wypełnienie </w:t>
      </w:r>
      <w:r w:rsidR="00F24274" w:rsidRPr="00277841">
        <w:rPr>
          <w:rFonts w:ascii="Arial" w:hAnsi="Arial" w:cs="Arial"/>
          <w:b w:val="0"/>
        </w:rPr>
        <w:t>miejsc i rubryk w ofercie;</w:t>
      </w:r>
    </w:p>
    <w:p w:rsidR="00F966F9" w:rsidRPr="00277841" w:rsidRDefault="00F966F9" w:rsidP="00277841">
      <w:pPr>
        <w:pStyle w:val="Tekstpodstawowy3"/>
        <w:numPr>
          <w:ilvl w:val="0"/>
          <w:numId w:val="34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 xml:space="preserve">precyzyjne wskazanie rezultatów, określenie możliwości zmierzenia </w:t>
      </w:r>
      <w:r w:rsidR="009F0DBF">
        <w:rPr>
          <w:rFonts w:ascii="Arial" w:hAnsi="Arial" w:cs="Arial"/>
          <w:b w:val="0"/>
        </w:rPr>
        <w:br/>
      </w:r>
      <w:r w:rsidRPr="00277841">
        <w:rPr>
          <w:rFonts w:ascii="Arial" w:hAnsi="Arial" w:cs="Arial"/>
          <w:b w:val="0"/>
        </w:rPr>
        <w:t>oraz rozliczenia ich osiągnięcia;</w:t>
      </w:r>
    </w:p>
    <w:p w:rsidR="00F24274" w:rsidRPr="00277841" w:rsidRDefault="00F24274" w:rsidP="00277841">
      <w:pPr>
        <w:pStyle w:val="Tekstpodstawowy3"/>
        <w:numPr>
          <w:ilvl w:val="0"/>
          <w:numId w:val="34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złożenie wymaganych załączników, oświadczeń i</w:t>
      </w:r>
      <w:r w:rsidR="00285F3A">
        <w:rPr>
          <w:rFonts w:ascii="Arial" w:hAnsi="Arial" w:cs="Arial"/>
          <w:b w:val="0"/>
        </w:rPr>
        <w:t xml:space="preserve"> dokumentów w formie wskazanej </w:t>
      </w:r>
      <w:r w:rsidRPr="00277841">
        <w:rPr>
          <w:rFonts w:ascii="Arial" w:hAnsi="Arial" w:cs="Arial"/>
          <w:b w:val="0"/>
        </w:rPr>
        <w:t>w § 5;</w:t>
      </w:r>
    </w:p>
    <w:p w:rsidR="00F24274" w:rsidRPr="00277841" w:rsidRDefault="00F24274" w:rsidP="00277841">
      <w:pPr>
        <w:pStyle w:val="Tekstpodstawowy3"/>
        <w:numPr>
          <w:ilvl w:val="0"/>
          <w:numId w:val="34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zgodność oferty realizacji zadania z działalnością statutową oferenta;</w:t>
      </w:r>
    </w:p>
    <w:p w:rsidR="00F24274" w:rsidRPr="00277841" w:rsidRDefault="00F24274" w:rsidP="00285F3A">
      <w:pPr>
        <w:pStyle w:val="Tekstpodstawowy3"/>
        <w:numPr>
          <w:ilvl w:val="0"/>
          <w:numId w:val="34"/>
        </w:numPr>
        <w:ind w:left="709" w:hanging="425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 xml:space="preserve">wkład własny w projekt (finansowy, osobowy lub rzeczowy) o wartości </w:t>
      </w:r>
      <w:r w:rsidR="00285F3A">
        <w:rPr>
          <w:rFonts w:ascii="Arial" w:hAnsi="Arial" w:cs="Arial"/>
          <w:b w:val="0"/>
        </w:rPr>
        <w:br/>
      </w:r>
      <w:r w:rsidRPr="00277841">
        <w:rPr>
          <w:rFonts w:ascii="Arial" w:hAnsi="Arial" w:cs="Arial"/>
          <w:b w:val="0"/>
        </w:rPr>
        <w:t>co najmniej 10% wartości projektu;</w:t>
      </w:r>
    </w:p>
    <w:p w:rsidR="00285F3A" w:rsidRDefault="00F24274" w:rsidP="00285F3A">
      <w:pPr>
        <w:pStyle w:val="Tekstpodstawowy3"/>
        <w:numPr>
          <w:ilvl w:val="0"/>
          <w:numId w:val="34"/>
        </w:numPr>
        <w:spacing w:after="280"/>
        <w:ind w:left="709" w:hanging="425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wartość wnioskowanej dotacji nie wyższa niż</w:t>
      </w:r>
      <w:r w:rsidR="00505184" w:rsidRPr="00277841">
        <w:rPr>
          <w:rFonts w:ascii="Arial" w:hAnsi="Arial" w:cs="Arial"/>
          <w:b w:val="0"/>
        </w:rPr>
        <w:t xml:space="preserve"> kwota przeznaczona na konkurs</w:t>
      </w:r>
      <w:r w:rsidR="00C419CC" w:rsidRPr="00277841">
        <w:rPr>
          <w:rFonts w:ascii="Arial" w:hAnsi="Arial" w:cs="Arial"/>
          <w:b w:val="0"/>
        </w:rPr>
        <w:t>.</w:t>
      </w:r>
    </w:p>
    <w:p w:rsidR="00285F3A" w:rsidRDefault="002C1D0B" w:rsidP="00285F3A">
      <w:pPr>
        <w:pStyle w:val="Tekstpodstawowy3"/>
        <w:ind w:left="284"/>
        <w:jc w:val="center"/>
        <w:rPr>
          <w:rFonts w:ascii="Arial" w:hAnsi="Arial" w:cs="Arial"/>
        </w:rPr>
      </w:pPr>
      <w:r w:rsidRPr="00285F3A">
        <w:rPr>
          <w:rFonts w:ascii="Arial" w:hAnsi="Arial" w:cs="Arial"/>
        </w:rPr>
        <w:t>§ 7</w:t>
      </w:r>
    </w:p>
    <w:p w:rsidR="00F24274" w:rsidRPr="00285F3A" w:rsidRDefault="00F24274" w:rsidP="00285F3A">
      <w:pPr>
        <w:pStyle w:val="Tekstpodstawowy3"/>
        <w:spacing w:after="280"/>
        <w:ind w:left="284"/>
        <w:jc w:val="center"/>
        <w:rPr>
          <w:rFonts w:ascii="Arial" w:hAnsi="Arial" w:cs="Arial"/>
        </w:rPr>
      </w:pPr>
      <w:r w:rsidRPr="00285F3A">
        <w:rPr>
          <w:rFonts w:ascii="Arial" w:hAnsi="Arial" w:cs="Arial"/>
        </w:rPr>
        <w:t>Kryteria i tryb wyboru oferty</w:t>
      </w:r>
    </w:p>
    <w:p w:rsidR="00F24274" w:rsidRPr="0022560A" w:rsidRDefault="00F24274" w:rsidP="00E81788">
      <w:pPr>
        <w:pStyle w:val="Tekstpodstawowy"/>
        <w:numPr>
          <w:ilvl w:val="3"/>
          <w:numId w:val="34"/>
        </w:numPr>
        <w:tabs>
          <w:tab w:val="left" w:pos="4320"/>
        </w:tabs>
        <w:ind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 xml:space="preserve">Wybór ofert następuje na zasadach określonych we właściwych przepisach </w:t>
      </w:r>
      <w:r w:rsidR="009F0DBF">
        <w:rPr>
          <w:rFonts w:ascii="Arial" w:hAnsi="Arial" w:cs="Arial"/>
          <w:szCs w:val="24"/>
        </w:rPr>
        <w:br/>
      </w:r>
      <w:r w:rsidRPr="0022560A">
        <w:rPr>
          <w:rFonts w:ascii="Arial" w:hAnsi="Arial" w:cs="Arial"/>
          <w:szCs w:val="24"/>
        </w:rPr>
        <w:t>do</w:t>
      </w:r>
      <w:r w:rsidR="006A5949">
        <w:rPr>
          <w:rFonts w:ascii="Arial" w:hAnsi="Arial" w:cs="Arial"/>
          <w:szCs w:val="24"/>
        </w:rPr>
        <w:t>tyczących</w:t>
      </w:r>
      <w:r w:rsidRPr="0022560A">
        <w:rPr>
          <w:rFonts w:ascii="Arial" w:hAnsi="Arial" w:cs="Arial"/>
          <w:szCs w:val="24"/>
        </w:rPr>
        <w:t xml:space="preserve"> zasad przeprowadzenia konkursów ofert w ramach art. 13 ustawy </w:t>
      </w:r>
      <w:r w:rsidR="009F0DBF">
        <w:rPr>
          <w:rFonts w:ascii="Arial" w:hAnsi="Arial" w:cs="Arial"/>
          <w:szCs w:val="24"/>
        </w:rPr>
        <w:br/>
      </w:r>
      <w:r w:rsidRPr="0022560A">
        <w:rPr>
          <w:rFonts w:ascii="Arial" w:hAnsi="Arial" w:cs="Arial"/>
          <w:szCs w:val="24"/>
        </w:rPr>
        <w:t>o działalności pożytku publicznego i o wolontariacie.</w:t>
      </w:r>
    </w:p>
    <w:p w:rsidR="00F24274" w:rsidRDefault="00F24274" w:rsidP="00E81788">
      <w:pPr>
        <w:pStyle w:val="Tekstpodstawowy"/>
        <w:numPr>
          <w:ilvl w:val="3"/>
          <w:numId w:val="34"/>
        </w:numPr>
        <w:tabs>
          <w:tab w:val="left" w:pos="4320"/>
        </w:tabs>
        <w:ind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 xml:space="preserve">Złożone oferty będą </w:t>
      </w:r>
      <w:r w:rsidR="00420FC0" w:rsidRPr="008628D0">
        <w:rPr>
          <w:rFonts w:ascii="Arial" w:hAnsi="Arial" w:cs="Arial"/>
          <w:szCs w:val="24"/>
        </w:rPr>
        <w:t>opiniowane</w:t>
      </w:r>
      <w:r w:rsidRPr="0022560A">
        <w:rPr>
          <w:rFonts w:ascii="Arial" w:hAnsi="Arial" w:cs="Arial"/>
          <w:szCs w:val="24"/>
        </w:rPr>
        <w:t xml:space="preserve"> przez powołaną przez Prezydenta Bytomia komisję konkursową, zwaną dalej </w:t>
      </w:r>
      <w:r w:rsidR="0085653D">
        <w:rPr>
          <w:rFonts w:ascii="Arial" w:hAnsi="Arial" w:cs="Arial"/>
          <w:szCs w:val="24"/>
        </w:rPr>
        <w:t>„</w:t>
      </w:r>
      <w:r w:rsidRPr="0022560A">
        <w:rPr>
          <w:rFonts w:ascii="Arial" w:hAnsi="Arial" w:cs="Arial"/>
          <w:szCs w:val="24"/>
        </w:rPr>
        <w:t>komisją</w:t>
      </w:r>
      <w:r w:rsidR="0085653D">
        <w:rPr>
          <w:rFonts w:ascii="Arial" w:hAnsi="Arial" w:cs="Arial"/>
          <w:szCs w:val="24"/>
        </w:rPr>
        <w:t>”</w:t>
      </w:r>
      <w:r w:rsidRPr="0022560A">
        <w:rPr>
          <w:rFonts w:ascii="Arial" w:hAnsi="Arial" w:cs="Arial"/>
          <w:szCs w:val="24"/>
        </w:rPr>
        <w:t>.</w:t>
      </w:r>
    </w:p>
    <w:p w:rsidR="00F24274" w:rsidRPr="00A238D7" w:rsidRDefault="00F24274" w:rsidP="00A238D7">
      <w:pPr>
        <w:pStyle w:val="Tekstpodstawowy"/>
        <w:numPr>
          <w:ilvl w:val="3"/>
          <w:numId w:val="34"/>
        </w:numPr>
        <w:tabs>
          <w:tab w:val="left" w:pos="4320"/>
        </w:tabs>
        <w:ind w:hanging="357"/>
        <w:jc w:val="left"/>
        <w:rPr>
          <w:rFonts w:ascii="Arial" w:hAnsi="Arial" w:cs="Arial"/>
          <w:szCs w:val="24"/>
        </w:rPr>
      </w:pPr>
      <w:r w:rsidRPr="00A238D7">
        <w:rPr>
          <w:rFonts w:ascii="Arial" w:hAnsi="Arial" w:cs="Arial"/>
          <w:szCs w:val="24"/>
        </w:rPr>
        <w:t>Do zadań komisji należy: </w:t>
      </w:r>
    </w:p>
    <w:p w:rsidR="00F24274" w:rsidRPr="0022560A" w:rsidRDefault="00F24274" w:rsidP="0022560A">
      <w:pPr>
        <w:pStyle w:val="Akapitzlist"/>
        <w:numPr>
          <w:ilvl w:val="0"/>
          <w:numId w:val="35"/>
        </w:numPr>
        <w:contextualSpacing w:val="0"/>
        <w:rPr>
          <w:rFonts w:ascii="Arial" w:hAnsi="Arial" w:cs="Arial"/>
        </w:rPr>
      </w:pPr>
      <w:r w:rsidRPr="0022560A">
        <w:rPr>
          <w:rFonts w:ascii="Arial" w:hAnsi="Arial" w:cs="Arial"/>
        </w:rPr>
        <w:t>ocena merytoryczna ofert zgod</w:t>
      </w:r>
      <w:r w:rsidR="00285F3A">
        <w:rPr>
          <w:rFonts w:ascii="Arial" w:hAnsi="Arial" w:cs="Arial"/>
        </w:rPr>
        <w:t xml:space="preserve">nie z kryteriami określonymi w </w:t>
      </w:r>
      <w:r w:rsidRPr="0022560A">
        <w:rPr>
          <w:rFonts w:ascii="Arial" w:hAnsi="Arial" w:cs="Arial"/>
        </w:rPr>
        <w:t>ogłoszeniu konkursu; </w:t>
      </w:r>
    </w:p>
    <w:p w:rsidR="00F24274" w:rsidRPr="00A238D7" w:rsidRDefault="00F24274" w:rsidP="00A238D7">
      <w:pPr>
        <w:pStyle w:val="Akapitzlist"/>
        <w:numPr>
          <w:ilvl w:val="0"/>
          <w:numId w:val="35"/>
        </w:numPr>
        <w:contextualSpacing w:val="0"/>
        <w:rPr>
          <w:rFonts w:ascii="Arial" w:hAnsi="Arial" w:cs="Arial"/>
        </w:rPr>
      </w:pPr>
      <w:r w:rsidRPr="0022560A">
        <w:rPr>
          <w:rFonts w:ascii="Arial" w:hAnsi="Arial" w:cs="Arial"/>
        </w:rPr>
        <w:t>dokum</w:t>
      </w:r>
      <w:r w:rsidR="00285F3A">
        <w:rPr>
          <w:rFonts w:ascii="Arial" w:hAnsi="Arial" w:cs="Arial"/>
        </w:rPr>
        <w:t xml:space="preserve">entowanie wszelkich czynności i zdarzeń związanych </w:t>
      </w:r>
      <w:r w:rsidR="00285F3A">
        <w:rPr>
          <w:rFonts w:ascii="Arial" w:hAnsi="Arial" w:cs="Arial"/>
        </w:rPr>
        <w:br/>
        <w:t xml:space="preserve">z </w:t>
      </w:r>
      <w:r w:rsidRPr="0022560A">
        <w:rPr>
          <w:rFonts w:ascii="Arial" w:hAnsi="Arial" w:cs="Arial"/>
        </w:rPr>
        <w:t>postępowaniem konkursowym</w:t>
      </w:r>
      <w:r w:rsidRPr="00A238D7">
        <w:rPr>
          <w:rFonts w:ascii="Arial" w:hAnsi="Arial" w:cs="Arial"/>
        </w:rPr>
        <w:t>.</w:t>
      </w:r>
    </w:p>
    <w:p w:rsidR="00F24274" w:rsidRPr="008628D0" w:rsidRDefault="00420FC0" w:rsidP="0022560A">
      <w:pPr>
        <w:pStyle w:val="Tekstpodstawowy"/>
        <w:numPr>
          <w:ilvl w:val="3"/>
          <w:numId w:val="34"/>
        </w:numPr>
        <w:tabs>
          <w:tab w:val="left" w:pos="4320"/>
        </w:tabs>
        <w:jc w:val="left"/>
        <w:rPr>
          <w:rFonts w:ascii="Arial" w:hAnsi="Arial" w:cs="Arial"/>
          <w:strike/>
          <w:szCs w:val="24"/>
        </w:rPr>
      </w:pPr>
      <w:r w:rsidRPr="008628D0">
        <w:rPr>
          <w:rFonts w:ascii="Arial" w:hAnsi="Arial" w:cs="Arial"/>
        </w:rPr>
        <w:t xml:space="preserve">Komisja sporządza listę ofert według przyznanej punktacji, począwszy od oferty najwyżej punktowanej i proponuje oferty do realizacji w ramach dostępnych </w:t>
      </w:r>
      <w:r w:rsidR="008628D0" w:rsidRPr="008628D0">
        <w:rPr>
          <w:rFonts w:ascii="Arial" w:hAnsi="Arial" w:cs="Arial"/>
        </w:rPr>
        <w:br/>
      </w:r>
      <w:r w:rsidRPr="008628D0">
        <w:rPr>
          <w:rFonts w:ascii="Arial" w:hAnsi="Arial" w:cs="Arial"/>
        </w:rPr>
        <w:t xml:space="preserve">na ich realizację środków finansowych, z propozycją co do wysokości dotacji </w:t>
      </w:r>
      <w:r w:rsidR="008628D0" w:rsidRPr="008628D0">
        <w:rPr>
          <w:rFonts w:ascii="Arial" w:hAnsi="Arial" w:cs="Arial"/>
        </w:rPr>
        <w:br/>
      </w:r>
      <w:r w:rsidRPr="008628D0">
        <w:rPr>
          <w:rFonts w:ascii="Arial" w:hAnsi="Arial" w:cs="Arial"/>
        </w:rPr>
        <w:t>dla opiniowanego podmiotu.</w:t>
      </w:r>
    </w:p>
    <w:p w:rsidR="00F24274" w:rsidRPr="008628D0" w:rsidRDefault="00043EDD" w:rsidP="00043EDD">
      <w:pPr>
        <w:pStyle w:val="Tekstpodstawowy"/>
        <w:numPr>
          <w:ilvl w:val="3"/>
          <w:numId w:val="34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8628D0">
        <w:rPr>
          <w:rFonts w:ascii="Arial" w:hAnsi="Arial" w:cs="Arial"/>
          <w:bCs/>
        </w:rPr>
        <w:t>Przy opiniowaniu zgłoszonych</w:t>
      </w:r>
      <w:r w:rsidR="0085653D">
        <w:rPr>
          <w:rFonts w:ascii="Arial" w:hAnsi="Arial" w:cs="Arial"/>
        </w:rPr>
        <w:t xml:space="preserve"> ofert k</w:t>
      </w:r>
      <w:r w:rsidRPr="008628D0">
        <w:rPr>
          <w:rFonts w:ascii="Arial" w:hAnsi="Arial" w:cs="Arial"/>
        </w:rPr>
        <w:t>omisja bierze pod uwagę następujące kryteria:</w:t>
      </w:r>
    </w:p>
    <w:p w:rsidR="00F966F9" w:rsidRDefault="00E81788" w:rsidP="00277841">
      <w:pPr>
        <w:pStyle w:val="Tekstpodstawowy"/>
        <w:numPr>
          <w:ilvl w:val="0"/>
          <w:numId w:val="42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</w:rPr>
        <w:t>merytoryczne (wpływ oferty na realizację celu konkursu, zasięg działania, mierzalny cel działania, precyzja i spójność w opisie</w:t>
      </w:r>
      <w:r w:rsidRPr="0022560A">
        <w:rPr>
          <w:rFonts w:ascii="Arial" w:hAnsi="Arial" w:cs="Arial"/>
          <w:b/>
          <w:bCs/>
        </w:rPr>
        <w:t xml:space="preserve"> </w:t>
      </w:r>
      <w:r w:rsidRPr="0022560A">
        <w:rPr>
          <w:rFonts w:ascii="Arial" w:hAnsi="Arial" w:cs="Arial"/>
          <w:bCs/>
        </w:rPr>
        <w:t>zakładanych rezultatów realizacji zadania, ocena poziomu ich osiągnięcia i jakości sposobu monitorowania rezultatów</w:t>
      </w:r>
      <w:r w:rsidRPr="0022560A">
        <w:rPr>
          <w:rFonts w:ascii="Arial" w:hAnsi="Arial" w:cs="Arial"/>
        </w:rPr>
        <w:t>, miejsce wykonania zadania, cykliczność proponowanego projektu lub jego nowatorstwo, zgodność projektu z realizacją ogólnych celów rozwoju Bytomia określonych w dokumentach strategicznych oraz programach operacyjnych</w:t>
      </w:r>
      <w:r>
        <w:rPr>
          <w:rFonts w:ascii="Arial" w:hAnsi="Arial" w:cs="Arial"/>
          <w:szCs w:val="24"/>
        </w:rPr>
        <w:t xml:space="preserve">. </w:t>
      </w:r>
      <w:r w:rsidR="00F966F9" w:rsidRPr="00F966F9">
        <w:rPr>
          <w:rFonts w:ascii="Arial" w:hAnsi="Arial" w:cs="Arial"/>
          <w:szCs w:val="24"/>
        </w:rPr>
        <w:t xml:space="preserve">W tym zakresie komisja może przyznać </w:t>
      </w:r>
      <w:r w:rsidR="00285F3A">
        <w:rPr>
          <w:rFonts w:ascii="Arial" w:hAnsi="Arial" w:cs="Arial"/>
          <w:szCs w:val="24"/>
        </w:rPr>
        <w:br/>
      </w:r>
      <w:r w:rsidR="00F966F9" w:rsidRPr="00F966F9">
        <w:rPr>
          <w:rFonts w:ascii="Arial" w:hAnsi="Arial" w:cs="Arial"/>
          <w:szCs w:val="24"/>
        </w:rPr>
        <w:t>od 0 do 15 punktów;</w:t>
      </w:r>
    </w:p>
    <w:p w:rsidR="00F966F9" w:rsidRDefault="00F966F9" w:rsidP="00277841">
      <w:pPr>
        <w:pStyle w:val="Tekstpodstawowy"/>
        <w:numPr>
          <w:ilvl w:val="0"/>
          <w:numId w:val="42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277841">
        <w:rPr>
          <w:rFonts w:ascii="Arial" w:hAnsi="Arial" w:cs="Arial"/>
          <w:szCs w:val="24"/>
        </w:rPr>
        <w:t>finansowe (koszty realizacji planowanego zadania, ocena kosztów kalkulacji zadania pod kątem ich celowości, oszczędności i efektywności wykonania, udział środków własnych oraz innych źródeł finansowania – zakładani partnerzy, ocena rozliczania otrzymanych środków na realizację zadań publicznych). W tym zakresie komisja może przyznać od 0 do 10 punktów;</w:t>
      </w:r>
    </w:p>
    <w:p w:rsidR="00F966F9" w:rsidRDefault="00F966F9" w:rsidP="00277841">
      <w:pPr>
        <w:pStyle w:val="Tekstpodstawowy"/>
        <w:numPr>
          <w:ilvl w:val="0"/>
          <w:numId w:val="42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277841">
        <w:rPr>
          <w:rFonts w:ascii="Arial" w:hAnsi="Arial" w:cs="Arial"/>
          <w:szCs w:val="24"/>
        </w:rPr>
        <w:t xml:space="preserve">organizacyjne (posiadane zasoby kadrowe, rzeczowe, doświadczenie oferenta </w:t>
      </w:r>
      <w:r w:rsidRPr="00277841">
        <w:rPr>
          <w:rFonts w:ascii="Arial" w:hAnsi="Arial" w:cs="Arial"/>
          <w:szCs w:val="24"/>
        </w:rPr>
        <w:br/>
        <w:t>w realizacji podobnych zadań, rzeteln</w:t>
      </w:r>
      <w:r w:rsidR="00E826E9">
        <w:rPr>
          <w:rFonts w:ascii="Arial" w:hAnsi="Arial" w:cs="Arial"/>
          <w:szCs w:val="24"/>
        </w:rPr>
        <w:t>ość i terminowość realizacji).</w:t>
      </w:r>
      <w:r w:rsidR="00E826E9">
        <w:rPr>
          <w:rFonts w:ascii="Arial" w:hAnsi="Arial" w:cs="Arial"/>
          <w:szCs w:val="24"/>
        </w:rPr>
        <w:br/>
      </w:r>
      <w:r w:rsidRPr="00277841">
        <w:rPr>
          <w:rFonts w:ascii="Arial" w:hAnsi="Arial" w:cs="Arial"/>
          <w:szCs w:val="24"/>
        </w:rPr>
        <w:t>W tym zakresie komisja może przyznać od 0 do 5 punktów;</w:t>
      </w:r>
    </w:p>
    <w:p w:rsidR="00F966F9" w:rsidRPr="00277841" w:rsidRDefault="00F966F9" w:rsidP="00277841">
      <w:pPr>
        <w:pStyle w:val="Tekstpodstawowy"/>
        <w:numPr>
          <w:ilvl w:val="0"/>
          <w:numId w:val="42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277841">
        <w:rPr>
          <w:rFonts w:ascii="Arial" w:hAnsi="Arial" w:cs="Arial"/>
          <w:szCs w:val="24"/>
        </w:rPr>
        <w:t xml:space="preserve">społeczne (beneficjenci – dostępność realizowanego przedsięwzięcia </w:t>
      </w:r>
      <w:r w:rsidR="008628D0">
        <w:rPr>
          <w:rFonts w:ascii="Arial" w:hAnsi="Arial" w:cs="Arial"/>
          <w:szCs w:val="24"/>
        </w:rPr>
        <w:br/>
      </w:r>
      <w:r w:rsidRPr="00277841">
        <w:rPr>
          <w:rFonts w:ascii="Arial" w:hAnsi="Arial" w:cs="Arial"/>
          <w:szCs w:val="24"/>
        </w:rPr>
        <w:t xml:space="preserve">dla mieszkańców, przewidywana liczba odbiorców, zapotrzebowanie społeczne na usługi świadczone w ramach projektu, wpływ rezultatów </w:t>
      </w:r>
      <w:r w:rsidR="008628D0">
        <w:rPr>
          <w:rFonts w:ascii="Arial" w:hAnsi="Arial" w:cs="Arial"/>
          <w:szCs w:val="24"/>
        </w:rPr>
        <w:br/>
      </w:r>
      <w:r w:rsidRPr="00277841">
        <w:rPr>
          <w:rFonts w:ascii="Arial" w:hAnsi="Arial" w:cs="Arial"/>
          <w:szCs w:val="24"/>
        </w:rPr>
        <w:lastRenderedPageBreak/>
        <w:t>na zmiany społeczne). W tym zakresie komisja może przyznać od 0 do 5 punktów.</w:t>
      </w:r>
    </w:p>
    <w:p w:rsidR="00F24274" w:rsidRDefault="00F24274" w:rsidP="00F966F9">
      <w:pPr>
        <w:pStyle w:val="Akapitzlist"/>
        <w:numPr>
          <w:ilvl w:val="3"/>
          <w:numId w:val="34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 xml:space="preserve">Wymagana minimalna liczba punktów uprawniających do otrzymania pozytywnej </w:t>
      </w:r>
      <w:r w:rsidR="00043EDD" w:rsidRPr="008628D0">
        <w:rPr>
          <w:rFonts w:ascii="Arial" w:hAnsi="Arial" w:cs="Arial"/>
        </w:rPr>
        <w:t>opinii</w:t>
      </w:r>
      <w:r w:rsidR="0085653D">
        <w:rPr>
          <w:rFonts w:ascii="Arial" w:hAnsi="Arial" w:cs="Arial"/>
        </w:rPr>
        <w:t xml:space="preserve"> k</w:t>
      </w:r>
      <w:r w:rsidRPr="00F966F9">
        <w:rPr>
          <w:rFonts w:ascii="Arial" w:hAnsi="Arial" w:cs="Arial"/>
        </w:rPr>
        <w:t xml:space="preserve">omisji wynosi </w:t>
      </w:r>
      <w:r w:rsidR="00C7663D" w:rsidRPr="00F966F9">
        <w:rPr>
          <w:rFonts w:ascii="Arial" w:hAnsi="Arial" w:cs="Arial"/>
        </w:rPr>
        <w:t xml:space="preserve">25 </w:t>
      </w:r>
      <w:r w:rsidRPr="00F966F9">
        <w:rPr>
          <w:rFonts w:ascii="Arial" w:hAnsi="Arial" w:cs="Arial"/>
        </w:rPr>
        <w:t>punktów.</w:t>
      </w:r>
    </w:p>
    <w:p w:rsidR="00F24274" w:rsidRDefault="00F24274" w:rsidP="00F966F9">
      <w:pPr>
        <w:pStyle w:val="Akapitzlist"/>
        <w:numPr>
          <w:ilvl w:val="3"/>
          <w:numId w:val="34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 xml:space="preserve">Oferta, która uzyska mniej niż </w:t>
      </w:r>
      <w:r w:rsidR="00C7663D" w:rsidRPr="00F966F9">
        <w:rPr>
          <w:rFonts w:ascii="Arial" w:hAnsi="Arial" w:cs="Arial"/>
        </w:rPr>
        <w:t>25</w:t>
      </w:r>
      <w:r w:rsidRPr="00F966F9">
        <w:rPr>
          <w:rFonts w:ascii="Arial" w:hAnsi="Arial" w:cs="Arial"/>
        </w:rPr>
        <w:t xml:space="preserve"> punktów zostaje </w:t>
      </w:r>
      <w:r w:rsidR="00043EDD" w:rsidRPr="008628D0">
        <w:rPr>
          <w:rFonts w:ascii="Arial" w:hAnsi="Arial" w:cs="Arial"/>
        </w:rPr>
        <w:t>zaopiniowana</w:t>
      </w:r>
      <w:r w:rsidRPr="00F966F9">
        <w:rPr>
          <w:rFonts w:ascii="Arial" w:hAnsi="Arial" w:cs="Arial"/>
        </w:rPr>
        <w:t xml:space="preserve"> negatywnie </w:t>
      </w:r>
      <w:r w:rsidR="008628D0">
        <w:rPr>
          <w:rFonts w:ascii="Arial" w:hAnsi="Arial" w:cs="Arial"/>
        </w:rPr>
        <w:br/>
      </w:r>
      <w:r w:rsidRPr="00F966F9">
        <w:rPr>
          <w:rFonts w:ascii="Arial" w:hAnsi="Arial" w:cs="Arial"/>
        </w:rPr>
        <w:t>pod kątem merytorycznym.</w:t>
      </w:r>
    </w:p>
    <w:p w:rsidR="00F966F9" w:rsidRDefault="00F24274" w:rsidP="00F966F9">
      <w:pPr>
        <w:pStyle w:val="Akapitzlist"/>
        <w:numPr>
          <w:ilvl w:val="3"/>
          <w:numId w:val="34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>Decyzję o wyborze ofert i o udzieleniu im dotacji podejmuje Prezydent Bytomia.</w:t>
      </w:r>
    </w:p>
    <w:p w:rsidR="00F24274" w:rsidRDefault="00F24274" w:rsidP="00F966F9">
      <w:pPr>
        <w:pStyle w:val="Akapitzlist"/>
        <w:numPr>
          <w:ilvl w:val="3"/>
          <w:numId w:val="34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>Rozstrzygnięcie konkursu</w:t>
      </w:r>
      <w:r w:rsidR="00C7663D" w:rsidRPr="00F966F9">
        <w:rPr>
          <w:rFonts w:ascii="Arial" w:hAnsi="Arial" w:cs="Arial"/>
        </w:rPr>
        <w:t xml:space="preserve"> jest ostateczne,</w:t>
      </w:r>
      <w:r w:rsidRPr="00F966F9">
        <w:rPr>
          <w:rFonts w:ascii="Arial" w:hAnsi="Arial" w:cs="Arial"/>
        </w:rPr>
        <w:t xml:space="preserve"> nie jest decyzją administrac</w:t>
      </w:r>
      <w:r w:rsidR="00C7663D" w:rsidRPr="00F966F9">
        <w:rPr>
          <w:rFonts w:ascii="Arial" w:hAnsi="Arial" w:cs="Arial"/>
        </w:rPr>
        <w:t xml:space="preserve">yjną </w:t>
      </w:r>
      <w:r w:rsidR="008628D0">
        <w:rPr>
          <w:rFonts w:ascii="Arial" w:hAnsi="Arial" w:cs="Arial"/>
        </w:rPr>
        <w:br/>
      </w:r>
      <w:r w:rsidR="00C7663D" w:rsidRPr="00F966F9">
        <w:rPr>
          <w:rFonts w:ascii="Arial" w:hAnsi="Arial" w:cs="Arial"/>
        </w:rPr>
        <w:t>i nie podlega zaskarżeniu.</w:t>
      </w:r>
    </w:p>
    <w:p w:rsidR="00F24274" w:rsidRDefault="00F24274" w:rsidP="00F966F9">
      <w:pPr>
        <w:pStyle w:val="Akapitzlist"/>
        <w:numPr>
          <w:ilvl w:val="3"/>
          <w:numId w:val="34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>Prezydent Bytomia zastrzega sobi</w:t>
      </w:r>
      <w:r w:rsidR="00A434DE">
        <w:rPr>
          <w:rFonts w:ascii="Arial" w:hAnsi="Arial" w:cs="Arial"/>
        </w:rPr>
        <w:t xml:space="preserve">e możliwość nierozstrzygnięcia </w:t>
      </w:r>
      <w:r w:rsidRPr="00F966F9">
        <w:rPr>
          <w:rFonts w:ascii="Arial" w:hAnsi="Arial" w:cs="Arial"/>
        </w:rPr>
        <w:t>konkursu jeżeli nie złożono żadnej oferty lub gdy żadna ze złożonych ofert nie spełniała wymogów zawartych w powyższym ogłoszeniu o otwartym konkursie ofert.</w:t>
      </w:r>
    </w:p>
    <w:p w:rsidR="00F24274" w:rsidRDefault="00F24274" w:rsidP="00F966F9">
      <w:pPr>
        <w:pStyle w:val="Akapitzlist"/>
        <w:numPr>
          <w:ilvl w:val="3"/>
          <w:numId w:val="34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>Ogłoszenie wyników otwartego konkursu ofert ze wskazaniem nazw oferentów, tytułów wnioskowanych zadań publicznych oraz wysokości przyznanych środków publicznych</w:t>
      </w:r>
      <w:r w:rsidR="004E093B">
        <w:rPr>
          <w:rFonts w:ascii="Arial" w:hAnsi="Arial" w:cs="Arial"/>
        </w:rPr>
        <w:t>,</w:t>
      </w:r>
      <w:r w:rsidRPr="00F966F9">
        <w:rPr>
          <w:rFonts w:ascii="Arial" w:hAnsi="Arial" w:cs="Arial"/>
        </w:rPr>
        <w:t xml:space="preserve"> nastąpi niezwłocznie po wyborze ofert w Biuletynie Informacji Publicznej, w siedzibie Urzędu Miejskiego w Bytomiu</w:t>
      </w:r>
      <w:r w:rsidR="004E093B">
        <w:rPr>
          <w:rFonts w:ascii="Arial" w:hAnsi="Arial" w:cs="Arial"/>
        </w:rPr>
        <w:t>,</w:t>
      </w:r>
      <w:r w:rsidRPr="00F966F9">
        <w:rPr>
          <w:rFonts w:ascii="Arial" w:hAnsi="Arial" w:cs="Arial"/>
        </w:rPr>
        <w:t xml:space="preserve"> w miejscu przeznaczonym na zamieszczanie ogłoszeń oraz na miejskiej stronie </w:t>
      </w:r>
      <w:r w:rsidR="007B4EB5" w:rsidRPr="00F966F9">
        <w:rPr>
          <w:rFonts w:ascii="Arial" w:hAnsi="Arial" w:cs="Arial"/>
        </w:rPr>
        <w:t>internetowej</w:t>
      </w:r>
      <w:r w:rsidR="00C419CC">
        <w:rPr>
          <w:rFonts w:ascii="Arial" w:hAnsi="Arial" w:cs="Arial"/>
        </w:rPr>
        <w:t xml:space="preserve"> i</w:t>
      </w:r>
      <w:r w:rsidR="007B4EB5" w:rsidRPr="00F966F9">
        <w:rPr>
          <w:rFonts w:ascii="Arial" w:hAnsi="Arial" w:cs="Arial"/>
        </w:rPr>
        <w:t xml:space="preserve"> platformie </w:t>
      </w:r>
      <w:proofErr w:type="spellStart"/>
      <w:r w:rsidR="007B4EB5" w:rsidRPr="00F966F9">
        <w:rPr>
          <w:rFonts w:ascii="Arial" w:hAnsi="Arial" w:cs="Arial"/>
        </w:rPr>
        <w:t>eNGO</w:t>
      </w:r>
      <w:proofErr w:type="spellEnd"/>
      <w:r w:rsidRPr="00F966F9">
        <w:rPr>
          <w:rFonts w:ascii="Arial" w:hAnsi="Arial" w:cs="Arial"/>
        </w:rPr>
        <w:t>.</w:t>
      </w:r>
    </w:p>
    <w:p w:rsidR="003A1BFC" w:rsidRDefault="00F24274" w:rsidP="003A1BFC">
      <w:pPr>
        <w:pStyle w:val="Akapitzlist"/>
        <w:numPr>
          <w:ilvl w:val="3"/>
          <w:numId w:val="34"/>
        </w:numPr>
        <w:autoSpaceDE w:val="0"/>
        <w:autoSpaceDN w:val="0"/>
        <w:adjustRightInd w:val="0"/>
        <w:spacing w:after="280"/>
        <w:ind w:left="357" w:hanging="357"/>
        <w:rPr>
          <w:rFonts w:ascii="Arial" w:hAnsi="Arial" w:cs="Arial"/>
        </w:rPr>
      </w:pPr>
      <w:r w:rsidRPr="00F966F9">
        <w:rPr>
          <w:rFonts w:ascii="Arial" w:hAnsi="Arial" w:cs="Arial"/>
        </w:rPr>
        <w:t>Oferenci mogą żądać uzasadnienia wyboru lub odrzucenia oferty. Odpowiedź ogłaszającego konkurs następuje w terminie 14 dni od dnia złożenia żądania uzasadnienia.</w:t>
      </w:r>
    </w:p>
    <w:p w:rsidR="003A1BFC" w:rsidRPr="003A1BFC" w:rsidRDefault="002C1D0B" w:rsidP="003A1BFC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3A1BFC">
        <w:rPr>
          <w:rFonts w:ascii="Arial" w:hAnsi="Arial" w:cs="Arial"/>
          <w:b/>
        </w:rPr>
        <w:t>§ 8</w:t>
      </w:r>
    </w:p>
    <w:p w:rsidR="00F24274" w:rsidRPr="003A1BFC" w:rsidRDefault="00F24274" w:rsidP="003A1BFC">
      <w:pPr>
        <w:pStyle w:val="Akapitzlist"/>
        <w:autoSpaceDE w:val="0"/>
        <w:autoSpaceDN w:val="0"/>
        <w:adjustRightInd w:val="0"/>
        <w:spacing w:after="280"/>
        <w:ind w:left="360"/>
        <w:jc w:val="center"/>
        <w:rPr>
          <w:rFonts w:ascii="Arial" w:hAnsi="Arial" w:cs="Arial"/>
        </w:rPr>
      </w:pPr>
      <w:r w:rsidRPr="00E81788">
        <w:rPr>
          <w:rFonts w:ascii="Arial" w:hAnsi="Arial" w:cs="Arial"/>
          <w:b/>
        </w:rPr>
        <w:t xml:space="preserve">Warunki realizacji </w:t>
      </w:r>
      <w:r w:rsidR="00E81788">
        <w:rPr>
          <w:rFonts w:ascii="Arial" w:hAnsi="Arial" w:cs="Arial"/>
          <w:b/>
        </w:rPr>
        <w:t>zadań</w:t>
      </w:r>
      <w:r w:rsidRPr="002C1D0B">
        <w:rPr>
          <w:rFonts w:ascii="Arial" w:hAnsi="Arial" w:cs="Arial"/>
          <w:b/>
        </w:rPr>
        <w:t xml:space="preserve"> publicznego</w:t>
      </w:r>
    </w:p>
    <w:p w:rsidR="00F24274" w:rsidRPr="0022560A" w:rsidRDefault="00F24274" w:rsidP="00D214D7">
      <w:pPr>
        <w:pStyle w:val="Tekstpodstawowy2"/>
        <w:numPr>
          <w:ilvl w:val="0"/>
          <w:numId w:val="28"/>
        </w:numPr>
        <w:tabs>
          <w:tab w:val="num" w:pos="360"/>
        </w:tabs>
        <w:spacing w:after="0" w:line="240" w:lineRule="auto"/>
        <w:ind w:left="357" w:hanging="357"/>
        <w:rPr>
          <w:rFonts w:ascii="Arial" w:hAnsi="Arial" w:cs="Arial"/>
        </w:rPr>
      </w:pPr>
      <w:r w:rsidRPr="0022560A">
        <w:rPr>
          <w:rFonts w:ascii="Arial" w:hAnsi="Arial" w:cs="Arial"/>
        </w:rPr>
        <w:t>Szczegółowe warunki realizacji, finansowania i rozliczenia z</w:t>
      </w:r>
      <w:r w:rsidR="003A1BFC">
        <w:rPr>
          <w:rFonts w:ascii="Arial" w:hAnsi="Arial" w:cs="Arial"/>
        </w:rPr>
        <w:t xml:space="preserve">adania regulować będzie umowa w </w:t>
      </w:r>
      <w:r w:rsidRPr="0022560A">
        <w:rPr>
          <w:rFonts w:ascii="Arial" w:hAnsi="Arial" w:cs="Arial"/>
        </w:rPr>
        <w:t xml:space="preserve">formie pisemnej pod rygorem nieważności, </w:t>
      </w:r>
      <w:r w:rsidR="002C1D0B">
        <w:rPr>
          <w:rFonts w:ascii="Arial" w:hAnsi="Arial" w:cs="Arial"/>
        </w:rPr>
        <w:t xml:space="preserve">pomiędzy wyłonionym oferentem </w:t>
      </w:r>
      <w:r w:rsidRPr="0022560A">
        <w:rPr>
          <w:rFonts w:ascii="Arial" w:hAnsi="Arial" w:cs="Arial"/>
        </w:rPr>
        <w:t>a Gminą Bytom o wsparcie lub powierzenie realizacji zadania publicznego</w:t>
      </w:r>
      <w:r w:rsidR="00211431">
        <w:rPr>
          <w:rFonts w:ascii="Arial" w:hAnsi="Arial" w:cs="Arial"/>
        </w:rPr>
        <w:t>,</w:t>
      </w:r>
      <w:r w:rsidRPr="0022560A">
        <w:rPr>
          <w:rFonts w:ascii="Arial" w:hAnsi="Arial" w:cs="Arial"/>
        </w:rPr>
        <w:t xml:space="preserve"> zawarta niezwłocznie po spełnieniu wymogów wskazanych w niniejszym paragra</w:t>
      </w:r>
      <w:r w:rsidR="003A1BFC">
        <w:rPr>
          <w:rFonts w:ascii="Arial" w:hAnsi="Arial" w:cs="Arial"/>
        </w:rPr>
        <w:t>fie</w:t>
      </w:r>
      <w:r w:rsidR="00211431">
        <w:rPr>
          <w:rFonts w:ascii="Arial" w:hAnsi="Arial" w:cs="Arial"/>
        </w:rPr>
        <w:t>,</w:t>
      </w:r>
      <w:r w:rsidR="003A1BFC">
        <w:rPr>
          <w:rFonts w:ascii="Arial" w:hAnsi="Arial" w:cs="Arial"/>
        </w:rPr>
        <w:t xml:space="preserve"> </w:t>
      </w:r>
      <w:r w:rsidRPr="0022560A">
        <w:rPr>
          <w:rFonts w:ascii="Arial" w:hAnsi="Arial" w:cs="Arial"/>
        </w:rPr>
        <w:t>ze szczególnym uwzględnieniem konieczności zło</w:t>
      </w:r>
      <w:r w:rsidR="0022560A">
        <w:rPr>
          <w:rFonts w:ascii="Arial" w:hAnsi="Arial" w:cs="Arial"/>
        </w:rPr>
        <w:t>żenia aktualizacji harmonogramu</w:t>
      </w:r>
      <w:r w:rsidRPr="0022560A">
        <w:rPr>
          <w:rFonts w:ascii="Arial" w:hAnsi="Arial" w:cs="Arial"/>
        </w:rPr>
        <w:t xml:space="preserve"> i kosztorysu oferty.</w:t>
      </w:r>
    </w:p>
    <w:p w:rsidR="00F24274" w:rsidRPr="003A1BFC" w:rsidRDefault="00F24274" w:rsidP="00D214D7">
      <w:pPr>
        <w:pStyle w:val="Tekstpodstawowy2"/>
        <w:numPr>
          <w:ilvl w:val="0"/>
          <w:numId w:val="28"/>
        </w:numPr>
        <w:tabs>
          <w:tab w:val="num" w:pos="360"/>
        </w:tabs>
        <w:spacing w:after="0" w:line="240" w:lineRule="auto"/>
        <w:ind w:left="357" w:hanging="357"/>
        <w:rPr>
          <w:rFonts w:ascii="Arial" w:hAnsi="Arial" w:cs="Arial"/>
          <w:color w:val="FF0000"/>
        </w:rPr>
      </w:pPr>
      <w:r w:rsidRPr="0022560A">
        <w:rPr>
          <w:rFonts w:ascii="Arial" w:hAnsi="Arial" w:cs="Arial"/>
        </w:rPr>
        <w:t xml:space="preserve">Umowa opiera się na wzorze zawartym w rozporządzeniu Przewodniczącego Komitetu do spraw Pożytku Publicznego z dnia 24 października 2018 r. w sprawie </w:t>
      </w:r>
      <w:r w:rsidR="0022560A">
        <w:rPr>
          <w:rFonts w:ascii="Arial" w:hAnsi="Arial" w:cs="Arial"/>
        </w:rPr>
        <w:t>wzorów ofert</w:t>
      </w:r>
      <w:r w:rsidRPr="0022560A">
        <w:rPr>
          <w:rFonts w:ascii="Arial" w:hAnsi="Arial" w:cs="Arial"/>
        </w:rPr>
        <w:t xml:space="preserve"> i ramowych wzorów umów dotyczących realizacji zadań publicznych oraz wzorów sprawozdań z wykonania tych zadań</w:t>
      </w:r>
      <w:r w:rsidRPr="000B693E">
        <w:rPr>
          <w:rFonts w:ascii="Arial" w:hAnsi="Arial" w:cs="Arial"/>
        </w:rPr>
        <w:t xml:space="preserve"> (Dz. U. z 2018 r. poz. 2057).</w:t>
      </w:r>
    </w:p>
    <w:p w:rsidR="003A1BFC" w:rsidRDefault="00F24274" w:rsidP="003A1BFC">
      <w:pPr>
        <w:pStyle w:val="Tekstpodstawowy2"/>
        <w:numPr>
          <w:ilvl w:val="0"/>
          <w:numId w:val="28"/>
        </w:numPr>
        <w:tabs>
          <w:tab w:val="num" w:pos="360"/>
        </w:tabs>
        <w:spacing w:after="0" w:line="240" w:lineRule="auto"/>
        <w:ind w:left="360"/>
        <w:rPr>
          <w:rFonts w:ascii="Arial" w:hAnsi="Arial" w:cs="Arial"/>
        </w:rPr>
      </w:pPr>
      <w:r w:rsidRPr="0022560A">
        <w:rPr>
          <w:rFonts w:ascii="Arial" w:hAnsi="Arial" w:cs="Arial"/>
        </w:rPr>
        <w:t>Wnioskujący oferent przyjmując dotację zobowiązuje się do wyk</w:t>
      </w:r>
      <w:r w:rsidR="003A1BFC">
        <w:rPr>
          <w:rFonts w:ascii="Arial" w:hAnsi="Arial" w:cs="Arial"/>
        </w:rPr>
        <w:t xml:space="preserve">onania zadania </w:t>
      </w:r>
      <w:r w:rsidR="003A1BFC">
        <w:rPr>
          <w:rFonts w:ascii="Arial" w:hAnsi="Arial" w:cs="Arial"/>
        </w:rPr>
        <w:br/>
        <w:t xml:space="preserve">w zakresie i na zasadach określonych w </w:t>
      </w:r>
      <w:r w:rsidRPr="0022560A">
        <w:rPr>
          <w:rFonts w:ascii="Arial" w:hAnsi="Arial" w:cs="Arial"/>
        </w:rPr>
        <w:t>umowie. </w:t>
      </w:r>
    </w:p>
    <w:p w:rsidR="003A1BFC" w:rsidRDefault="00F24274" w:rsidP="003A1BFC">
      <w:pPr>
        <w:pStyle w:val="Tekstpodstawowy2"/>
        <w:numPr>
          <w:ilvl w:val="0"/>
          <w:numId w:val="28"/>
        </w:numPr>
        <w:tabs>
          <w:tab w:val="num" w:pos="360"/>
        </w:tabs>
        <w:spacing w:after="0" w:line="240" w:lineRule="auto"/>
        <w:ind w:left="360"/>
        <w:rPr>
          <w:rFonts w:ascii="Arial" w:hAnsi="Arial" w:cs="Arial"/>
        </w:rPr>
      </w:pPr>
      <w:r w:rsidRPr="003A1BFC">
        <w:rPr>
          <w:rFonts w:ascii="Arial" w:hAnsi="Arial" w:cs="Arial"/>
        </w:rPr>
        <w:t xml:space="preserve">Prezydent Bytomia zastrzega sobie </w:t>
      </w:r>
      <w:r w:rsidR="003A1BFC">
        <w:rPr>
          <w:rFonts w:ascii="Arial" w:hAnsi="Arial" w:cs="Arial"/>
        </w:rPr>
        <w:t xml:space="preserve">prawo odmowy podpisania umowy </w:t>
      </w:r>
      <w:r w:rsidR="003A1BFC">
        <w:rPr>
          <w:rFonts w:ascii="Arial" w:hAnsi="Arial" w:cs="Arial"/>
        </w:rPr>
        <w:br/>
        <w:t xml:space="preserve">w </w:t>
      </w:r>
      <w:r w:rsidRPr="003A1BFC">
        <w:rPr>
          <w:rFonts w:ascii="Arial" w:hAnsi="Arial" w:cs="Arial"/>
        </w:rPr>
        <w:t>przypadku rażącej różnicy kosztów i zakresu zadania zawartych w złożonej ofercie i jego aktualizacji.</w:t>
      </w:r>
    </w:p>
    <w:p w:rsidR="003A1BFC" w:rsidRDefault="00F24274" w:rsidP="003A1BFC">
      <w:pPr>
        <w:pStyle w:val="Tekstpodstawowy2"/>
        <w:numPr>
          <w:ilvl w:val="0"/>
          <w:numId w:val="28"/>
        </w:numPr>
        <w:tabs>
          <w:tab w:val="num" w:pos="360"/>
        </w:tabs>
        <w:spacing w:after="0" w:line="240" w:lineRule="auto"/>
        <w:ind w:left="360"/>
        <w:rPr>
          <w:rFonts w:ascii="Arial" w:hAnsi="Arial" w:cs="Arial"/>
        </w:rPr>
      </w:pPr>
      <w:r w:rsidRPr="003A1BFC">
        <w:rPr>
          <w:rFonts w:ascii="Arial" w:hAnsi="Arial" w:cs="Arial"/>
        </w:rPr>
        <w:t xml:space="preserve">W przypadku udzielenia dotacji w kwocie niższej niż wnioskowana, oferent jest zobowiązany do osiągnięcia głównego celu określonego w ofercie lub może odstąpić od podpisania umowy. W przypadku odstąpienia od podpisania umowy, oferent ma obowiązek pisemnie powiadomić Prezydenta Bytomia o swojej </w:t>
      </w:r>
      <w:r w:rsidR="00C7663D" w:rsidRPr="003A1BFC">
        <w:rPr>
          <w:rFonts w:ascii="Arial" w:hAnsi="Arial" w:cs="Arial"/>
        </w:rPr>
        <w:t xml:space="preserve">decyzji </w:t>
      </w:r>
      <w:r w:rsidR="00C7663D" w:rsidRPr="00E84988">
        <w:rPr>
          <w:rFonts w:ascii="Arial" w:hAnsi="Arial" w:cs="Arial"/>
        </w:rPr>
        <w:t xml:space="preserve">w terminie do </w:t>
      </w:r>
      <w:r w:rsidRPr="00E84988">
        <w:rPr>
          <w:rFonts w:ascii="Arial" w:hAnsi="Arial" w:cs="Arial"/>
        </w:rPr>
        <w:t xml:space="preserve">14 dni od daty </w:t>
      </w:r>
      <w:r w:rsidR="00AC2DCC">
        <w:rPr>
          <w:rFonts w:ascii="Arial" w:hAnsi="Arial" w:cs="Arial"/>
        </w:rPr>
        <w:t>opublikowania ogłoszenia</w:t>
      </w:r>
      <w:r w:rsidR="00E84988" w:rsidRPr="00E84988">
        <w:rPr>
          <w:rFonts w:ascii="Arial" w:hAnsi="Arial" w:cs="Arial"/>
        </w:rPr>
        <w:t xml:space="preserve"> w Biuletynie Informacji Publicznej</w:t>
      </w:r>
      <w:r w:rsidRPr="00E84988">
        <w:rPr>
          <w:rFonts w:ascii="Arial" w:hAnsi="Arial" w:cs="Arial"/>
        </w:rPr>
        <w:t>.</w:t>
      </w:r>
    </w:p>
    <w:p w:rsidR="003A1BFC" w:rsidRDefault="00F24274" w:rsidP="003A1BFC">
      <w:pPr>
        <w:pStyle w:val="Tekstpodstawowy2"/>
        <w:numPr>
          <w:ilvl w:val="0"/>
          <w:numId w:val="28"/>
        </w:numPr>
        <w:tabs>
          <w:tab w:val="num" w:pos="360"/>
        </w:tabs>
        <w:spacing w:after="0" w:line="240" w:lineRule="auto"/>
        <w:ind w:left="360"/>
        <w:rPr>
          <w:rFonts w:ascii="Arial" w:hAnsi="Arial" w:cs="Arial"/>
        </w:rPr>
      </w:pPr>
      <w:r w:rsidRPr="003A1BFC">
        <w:rPr>
          <w:rFonts w:ascii="Arial" w:hAnsi="Arial" w:cs="Arial"/>
        </w:rPr>
        <w:t>Warunkiem zawarcia umowy jest obligatoryjne dostarczenie</w:t>
      </w:r>
      <w:r w:rsidR="00211431">
        <w:rPr>
          <w:rFonts w:ascii="Arial" w:hAnsi="Arial" w:cs="Arial"/>
        </w:rPr>
        <w:t>,</w:t>
      </w:r>
      <w:r w:rsidRPr="003A1BFC">
        <w:rPr>
          <w:rFonts w:ascii="Arial" w:hAnsi="Arial" w:cs="Arial"/>
        </w:rPr>
        <w:t xml:space="preserve"> w czasie pozwalającym na przygotowanie umowy</w:t>
      </w:r>
      <w:r w:rsidR="00211431">
        <w:rPr>
          <w:rFonts w:ascii="Arial" w:hAnsi="Arial" w:cs="Arial"/>
        </w:rPr>
        <w:t>,</w:t>
      </w:r>
      <w:r w:rsidRPr="003A1BFC">
        <w:rPr>
          <w:rFonts w:ascii="Arial" w:hAnsi="Arial" w:cs="Arial"/>
        </w:rPr>
        <w:t xml:space="preserve"> </w:t>
      </w:r>
      <w:r w:rsidR="005C79A5" w:rsidRPr="003A1BFC">
        <w:rPr>
          <w:rFonts w:ascii="Arial" w:hAnsi="Arial" w:cs="Arial"/>
        </w:rPr>
        <w:t>zaktualizowanego harmonogramu i </w:t>
      </w:r>
      <w:r w:rsidRPr="003A1BFC">
        <w:rPr>
          <w:rFonts w:ascii="Arial" w:hAnsi="Arial" w:cs="Arial"/>
        </w:rPr>
        <w:t>kosztorysu realizacji zadania zawierającego oświadczenie oferenta o zgodności odpisu z rejestru ze stanem prawnym i faktycznym w dniu podpisania um</w:t>
      </w:r>
      <w:r w:rsidR="003A1BFC">
        <w:rPr>
          <w:rFonts w:ascii="Arial" w:hAnsi="Arial" w:cs="Arial"/>
        </w:rPr>
        <w:t xml:space="preserve">owy </w:t>
      </w:r>
      <w:r w:rsidR="008628D0">
        <w:rPr>
          <w:rFonts w:ascii="Arial" w:hAnsi="Arial" w:cs="Arial"/>
        </w:rPr>
        <w:br/>
      </w:r>
      <w:r w:rsidR="003A1BFC">
        <w:rPr>
          <w:rFonts w:ascii="Arial" w:hAnsi="Arial" w:cs="Arial"/>
        </w:rPr>
        <w:lastRenderedPageBreak/>
        <w:t xml:space="preserve">oraz o stosowaniu ustawy o </w:t>
      </w:r>
      <w:r w:rsidRPr="003A1BFC">
        <w:rPr>
          <w:rFonts w:ascii="Arial" w:hAnsi="Arial" w:cs="Arial"/>
        </w:rPr>
        <w:t>zamówieniach publiczn</w:t>
      </w:r>
      <w:r w:rsidR="00C7663D" w:rsidRPr="003A1BFC">
        <w:rPr>
          <w:rFonts w:ascii="Arial" w:hAnsi="Arial" w:cs="Arial"/>
        </w:rPr>
        <w:t>ych przy wydatkowaniu środków z </w:t>
      </w:r>
      <w:r w:rsidRPr="003A1BFC">
        <w:rPr>
          <w:rFonts w:ascii="Arial" w:hAnsi="Arial" w:cs="Arial"/>
        </w:rPr>
        <w:t>dotacji,</w:t>
      </w:r>
      <w:r w:rsidR="00C7663D" w:rsidRPr="003A1BFC">
        <w:rPr>
          <w:rFonts w:ascii="Arial" w:hAnsi="Arial" w:cs="Arial"/>
        </w:rPr>
        <w:t xml:space="preserve"> zgodnie z zasadami określonymi</w:t>
      </w:r>
      <w:r w:rsidRPr="003A1BFC">
        <w:rPr>
          <w:rFonts w:ascii="Arial" w:hAnsi="Arial" w:cs="Arial"/>
        </w:rPr>
        <w:t xml:space="preserve"> w umowie o wsparcie </w:t>
      </w:r>
      <w:r w:rsidR="008628D0">
        <w:rPr>
          <w:rFonts w:ascii="Arial" w:hAnsi="Arial" w:cs="Arial"/>
        </w:rPr>
        <w:br/>
      </w:r>
      <w:r w:rsidRPr="003A1BFC">
        <w:rPr>
          <w:rFonts w:ascii="Arial" w:hAnsi="Arial" w:cs="Arial"/>
        </w:rPr>
        <w:t>lub powierzenie realizacji celu publicznego.</w:t>
      </w:r>
    </w:p>
    <w:p w:rsidR="003A1BFC" w:rsidRDefault="00D214D7" w:rsidP="003A1BFC">
      <w:pPr>
        <w:pStyle w:val="Tekstpodstawowy2"/>
        <w:numPr>
          <w:ilvl w:val="0"/>
          <w:numId w:val="28"/>
        </w:numPr>
        <w:tabs>
          <w:tab w:val="num" w:pos="360"/>
        </w:tabs>
        <w:spacing w:after="0" w:line="240" w:lineRule="auto"/>
        <w:ind w:left="360"/>
        <w:rPr>
          <w:rFonts w:ascii="Arial" w:hAnsi="Arial" w:cs="Arial"/>
        </w:rPr>
      </w:pPr>
      <w:r w:rsidRPr="003A1BFC">
        <w:rPr>
          <w:rFonts w:ascii="Arial" w:hAnsi="Arial" w:cs="Arial"/>
        </w:rPr>
        <w:t xml:space="preserve">Aktualizację harmonogramu planowanych działań i kosztorysu realizacji zadania, należy złożyć w formie elektronicznej za pomocą Generatora </w:t>
      </w:r>
      <w:proofErr w:type="spellStart"/>
      <w:r w:rsidRPr="003A1BFC">
        <w:rPr>
          <w:rFonts w:ascii="Arial" w:hAnsi="Arial" w:cs="Arial"/>
        </w:rPr>
        <w:t>eNGO</w:t>
      </w:r>
      <w:proofErr w:type="spellEnd"/>
      <w:r w:rsidR="00A746A5">
        <w:rPr>
          <w:rFonts w:ascii="Arial" w:hAnsi="Arial" w:cs="Arial"/>
        </w:rPr>
        <w:t>,</w:t>
      </w:r>
      <w:r w:rsidRPr="003A1BFC">
        <w:rPr>
          <w:rFonts w:ascii="Arial" w:hAnsi="Arial" w:cs="Arial"/>
        </w:rPr>
        <w:t xml:space="preserve"> dostępnego na stronie </w:t>
      </w:r>
      <w:hyperlink r:id="rId9" w:tgtFrame="_blank" w:history="1">
        <w:r w:rsidRPr="003A1BFC">
          <w:rPr>
            <w:rStyle w:val="Hipercze"/>
            <w:rFonts w:ascii="Arial" w:hAnsi="Arial" w:cs="Arial"/>
            <w:color w:val="auto"/>
            <w:u w:val="none"/>
          </w:rPr>
          <w:t>www.bytom.engo.org.pl/konkursy-trwajace</w:t>
        </w:r>
      </w:hyperlink>
      <w:r w:rsidRPr="003A1BFC">
        <w:rPr>
          <w:rFonts w:ascii="Arial" w:hAnsi="Arial" w:cs="Arial"/>
        </w:rPr>
        <w:t xml:space="preserve">, a następnie podpisany przez osoby statutowo uprawnione </w:t>
      </w:r>
      <w:r w:rsidR="003A1BFC">
        <w:rPr>
          <w:rFonts w:ascii="Arial" w:hAnsi="Arial" w:cs="Arial"/>
        </w:rPr>
        <w:t xml:space="preserve">wydruk aktualizacji </w:t>
      </w:r>
      <w:r w:rsidRPr="003A1BFC">
        <w:rPr>
          <w:rFonts w:ascii="Arial" w:hAnsi="Arial" w:cs="Arial"/>
        </w:rPr>
        <w:t xml:space="preserve">harmonogramu planowanych działań i kosztorysu realizacji zadania z Generatora </w:t>
      </w:r>
      <w:proofErr w:type="spellStart"/>
      <w:r w:rsidRPr="003A1BFC">
        <w:rPr>
          <w:rFonts w:ascii="Arial" w:hAnsi="Arial" w:cs="Arial"/>
        </w:rPr>
        <w:t>eNGO</w:t>
      </w:r>
      <w:proofErr w:type="spellEnd"/>
      <w:r w:rsidRPr="003A1BFC">
        <w:rPr>
          <w:rFonts w:ascii="Arial" w:hAnsi="Arial" w:cs="Arial"/>
        </w:rPr>
        <w:t xml:space="preserve"> dostarczyć do Kancelarii Urzędu Miej</w:t>
      </w:r>
      <w:r w:rsidR="004D5263">
        <w:rPr>
          <w:rFonts w:ascii="Arial" w:hAnsi="Arial" w:cs="Arial"/>
        </w:rPr>
        <w:t>skiego w Bytomiu, ul. Parkowa 2</w:t>
      </w:r>
      <w:r w:rsidRPr="003A1BFC">
        <w:rPr>
          <w:rFonts w:ascii="Arial" w:hAnsi="Arial" w:cs="Arial"/>
        </w:rPr>
        <w:t xml:space="preserve"> </w:t>
      </w:r>
      <w:r w:rsidR="004D5263">
        <w:rPr>
          <w:rFonts w:ascii="Arial" w:hAnsi="Arial" w:cs="Arial"/>
        </w:rPr>
        <w:t>(</w:t>
      </w:r>
      <w:r w:rsidRPr="003A1BFC">
        <w:rPr>
          <w:rFonts w:ascii="Arial" w:hAnsi="Arial" w:cs="Arial"/>
        </w:rPr>
        <w:t xml:space="preserve">pokój </w:t>
      </w:r>
      <w:r w:rsidR="00801CF5">
        <w:rPr>
          <w:rFonts w:ascii="Arial" w:hAnsi="Arial" w:cs="Arial"/>
        </w:rPr>
        <w:br/>
      </w:r>
      <w:r w:rsidRPr="003A1BFC">
        <w:rPr>
          <w:rFonts w:ascii="Arial" w:hAnsi="Arial" w:cs="Arial"/>
        </w:rPr>
        <w:t>nr 128</w:t>
      </w:r>
      <w:r w:rsidR="004D5263">
        <w:rPr>
          <w:rFonts w:ascii="Arial" w:hAnsi="Arial" w:cs="Arial"/>
        </w:rPr>
        <w:t>) lub</w:t>
      </w:r>
      <w:r w:rsidR="00BE6D3A">
        <w:rPr>
          <w:rFonts w:ascii="Arial" w:hAnsi="Arial" w:cs="Arial"/>
        </w:rPr>
        <w:t xml:space="preserve"> do punktu podawczego Urzędu Miejskiego w Bytomiu ul. Smolenia 35 (pokój nr 16</w:t>
      </w:r>
      <w:r w:rsidR="009B1712">
        <w:rPr>
          <w:rFonts w:ascii="Arial" w:hAnsi="Arial" w:cs="Arial"/>
        </w:rPr>
        <w:t>,</w:t>
      </w:r>
      <w:r w:rsidR="00BE6D3A">
        <w:rPr>
          <w:rFonts w:ascii="Arial" w:hAnsi="Arial" w:cs="Arial"/>
        </w:rPr>
        <w:t xml:space="preserve"> parter)</w:t>
      </w:r>
      <w:r w:rsidRPr="003A1BFC">
        <w:rPr>
          <w:rFonts w:ascii="Arial" w:hAnsi="Arial" w:cs="Arial"/>
        </w:rPr>
        <w:t xml:space="preserve">, </w:t>
      </w:r>
      <w:r w:rsidR="003A1BFC">
        <w:rPr>
          <w:rFonts w:ascii="Arial" w:hAnsi="Arial" w:cs="Arial"/>
        </w:rPr>
        <w:t xml:space="preserve">w </w:t>
      </w:r>
      <w:r w:rsidRPr="003A1BFC">
        <w:rPr>
          <w:rFonts w:ascii="Arial" w:hAnsi="Arial" w:cs="Arial"/>
        </w:rPr>
        <w:t>terminie pozwalającym na przygotowanie umowy.</w:t>
      </w:r>
    </w:p>
    <w:p w:rsidR="000F5F79" w:rsidRDefault="000F5F79" w:rsidP="003A1BFC">
      <w:pPr>
        <w:pStyle w:val="Tekstpodstawowy2"/>
        <w:numPr>
          <w:ilvl w:val="0"/>
          <w:numId w:val="28"/>
        </w:numPr>
        <w:tabs>
          <w:tab w:val="num" w:pos="360"/>
        </w:tabs>
        <w:spacing w:after="0" w:line="24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Beneficjent dotacji nie powinien zalegać względem gminy. W przypadku wystąpienia zaległości beneficjent dotacji winien je uregulować przed zawarciem umowy.</w:t>
      </w:r>
    </w:p>
    <w:p w:rsidR="003A1BFC" w:rsidRDefault="00F24274" w:rsidP="003A1BFC">
      <w:pPr>
        <w:pStyle w:val="Tekstpodstawowy2"/>
        <w:numPr>
          <w:ilvl w:val="0"/>
          <w:numId w:val="28"/>
        </w:numPr>
        <w:tabs>
          <w:tab w:val="num" w:pos="360"/>
        </w:tabs>
        <w:spacing w:after="0" w:line="240" w:lineRule="auto"/>
        <w:ind w:left="360"/>
        <w:rPr>
          <w:rFonts w:ascii="Arial" w:hAnsi="Arial" w:cs="Arial"/>
        </w:rPr>
      </w:pPr>
      <w:r w:rsidRPr="003A1BFC">
        <w:rPr>
          <w:rFonts w:ascii="Arial" w:hAnsi="Arial" w:cs="Arial"/>
        </w:rPr>
        <w:t>Umowa określi szczegółowo warunki realizacji projektu z wykorzystaniem dotacji.</w:t>
      </w:r>
    </w:p>
    <w:p w:rsidR="00A4717A" w:rsidRPr="003A1BFC" w:rsidRDefault="00A4717A" w:rsidP="003A1BFC">
      <w:pPr>
        <w:pStyle w:val="Tekstpodstawowy2"/>
        <w:numPr>
          <w:ilvl w:val="0"/>
          <w:numId w:val="28"/>
        </w:numPr>
        <w:tabs>
          <w:tab w:val="num" w:pos="360"/>
        </w:tabs>
        <w:spacing w:after="0" w:line="240" w:lineRule="auto"/>
        <w:ind w:left="360"/>
        <w:rPr>
          <w:rFonts w:ascii="Arial" w:hAnsi="Arial" w:cs="Arial"/>
        </w:rPr>
      </w:pPr>
      <w:r w:rsidRPr="003A1BFC">
        <w:rPr>
          <w:rFonts w:ascii="Arial" w:hAnsi="Arial" w:cs="Arial"/>
        </w:rPr>
        <w:t xml:space="preserve">Jeżeli oferent jest podatnikiem korzystającym z prawa do odliczenia podatku VAT zawartego w cenie nabywanych towarów i usług, przygotowuje ofertę i rozlicza dotację w wartości netto. VAT stanowi koszt niekwalifikowany. Wnioskodawcy, którzy nie mają prawnej możliwości odzyskania lub rozliczenia podatku VAT </w:t>
      </w:r>
      <w:r w:rsidR="003A1BFC">
        <w:rPr>
          <w:rFonts w:ascii="Arial" w:hAnsi="Arial" w:cs="Arial"/>
        </w:rPr>
        <w:br/>
      </w:r>
      <w:r w:rsidRPr="003A1BFC">
        <w:rPr>
          <w:rFonts w:ascii="Arial" w:hAnsi="Arial" w:cs="Arial"/>
        </w:rPr>
        <w:t>od towarów i usług związanych z realizacją zadania (dla któ</w:t>
      </w:r>
      <w:r w:rsidR="0085653D">
        <w:rPr>
          <w:rFonts w:ascii="Arial" w:hAnsi="Arial" w:cs="Arial"/>
        </w:rPr>
        <w:t>rych podatek VAT jest kosztem)</w:t>
      </w:r>
      <w:r w:rsidRPr="003A1BFC">
        <w:rPr>
          <w:rFonts w:ascii="Arial" w:hAnsi="Arial" w:cs="Arial"/>
        </w:rPr>
        <w:t xml:space="preserve"> sporządzają kosztorysy i rozliczają dotacje w kwotach brutto (łącznie</w:t>
      </w:r>
      <w:r w:rsidR="003A1BFC">
        <w:rPr>
          <w:rFonts w:ascii="Arial" w:hAnsi="Arial" w:cs="Arial"/>
        </w:rPr>
        <w:br/>
      </w:r>
      <w:r w:rsidRPr="003A1BFC">
        <w:rPr>
          <w:rFonts w:ascii="Arial" w:hAnsi="Arial" w:cs="Arial"/>
        </w:rPr>
        <w:t>z podatkiem VAT)</w:t>
      </w:r>
      <w:r w:rsidR="00277841" w:rsidRPr="003A1BFC">
        <w:rPr>
          <w:rFonts w:ascii="Arial" w:hAnsi="Arial" w:cs="Arial"/>
        </w:rPr>
        <w:t>. VAT, który został rzeczywiście i ostatecznie poniesiony może być uznany za koszt kwalifikowany jedynie w wymiarze niepodlegającym możliwości jego zwrotu.</w:t>
      </w:r>
    </w:p>
    <w:p w:rsidR="00F24274" w:rsidRPr="0022560A" w:rsidRDefault="00F24274" w:rsidP="005C79A5">
      <w:pPr>
        <w:pStyle w:val="Tekstpodstawowywcity"/>
        <w:numPr>
          <w:ilvl w:val="0"/>
          <w:numId w:val="28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22560A">
        <w:rPr>
          <w:rFonts w:ascii="Arial" w:hAnsi="Arial" w:cs="Arial"/>
        </w:rPr>
        <w:t>Koszty poniesione przed i po okresie wskaz</w:t>
      </w:r>
      <w:r w:rsidR="003A1BFC">
        <w:rPr>
          <w:rFonts w:ascii="Arial" w:hAnsi="Arial" w:cs="Arial"/>
        </w:rPr>
        <w:t xml:space="preserve">anym w </w:t>
      </w:r>
      <w:r w:rsidR="005C79A5">
        <w:rPr>
          <w:rFonts w:ascii="Arial" w:hAnsi="Arial" w:cs="Arial"/>
        </w:rPr>
        <w:t xml:space="preserve">§ 4 ust. 1 ogłoszenia </w:t>
      </w:r>
      <w:r w:rsidR="003A1BFC">
        <w:rPr>
          <w:rFonts w:ascii="Arial" w:hAnsi="Arial" w:cs="Arial"/>
        </w:rPr>
        <w:br/>
      </w:r>
      <w:r w:rsidRPr="0022560A">
        <w:rPr>
          <w:rFonts w:ascii="Arial" w:hAnsi="Arial" w:cs="Arial"/>
        </w:rPr>
        <w:t>nie mogą być rozliczane ze środków pochodzących z dotacji, tj. za koszt kwalifikowany uznawany będzie ten koszt, który mieści się w okresie wskazanym w § 4 ust. 1 i powstanie po dacie zawarcia umowy.</w:t>
      </w:r>
    </w:p>
    <w:p w:rsidR="00F24274" w:rsidRDefault="00F24274" w:rsidP="005C79A5">
      <w:pPr>
        <w:pStyle w:val="Tekstpodstawowywcity"/>
        <w:numPr>
          <w:ilvl w:val="0"/>
          <w:numId w:val="28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22560A">
        <w:rPr>
          <w:rFonts w:ascii="Arial" w:hAnsi="Arial" w:cs="Arial"/>
        </w:rPr>
        <w:t>Oferent zobowiązany jest do złożenia sprawozdania z realizacji zadania public</w:t>
      </w:r>
      <w:r w:rsidR="003A1BFC">
        <w:rPr>
          <w:rFonts w:ascii="Arial" w:hAnsi="Arial" w:cs="Arial"/>
        </w:rPr>
        <w:t xml:space="preserve">znego do 30 dni od zakończenia </w:t>
      </w:r>
      <w:r w:rsidRPr="0022560A">
        <w:rPr>
          <w:rFonts w:ascii="Arial" w:hAnsi="Arial" w:cs="Arial"/>
        </w:rPr>
        <w:t>terminu zadania.</w:t>
      </w:r>
    </w:p>
    <w:p w:rsidR="00D214D7" w:rsidRPr="0022560A" w:rsidRDefault="00D214D7" w:rsidP="005C79A5">
      <w:pPr>
        <w:pStyle w:val="Tekstpodstawowywcity"/>
        <w:numPr>
          <w:ilvl w:val="0"/>
          <w:numId w:val="28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570DEE">
        <w:rPr>
          <w:rFonts w:ascii="Arial" w:hAnsi="Arial" w:cs="Arial"/>
        </w:rPr>
        <w:t xml:space="preserve">Sprawozdanie końcowe, należy złożyć w formie elektronicznej za pomocą Generatora </w:t>
      </w:r>
      <w:proofErr w:type="spellStart"/>
      <w:r w:rsidRPr="00570DEE">
        <w:rPr>
          <w:rFonts w:ascii="Arial" w:hAnsi="Arial" w:cs="Arial"/>
        </w:rPr>
        <w:t>eNGO</w:t>
      </w:r>
      <w:proofErr w:type="spellEnd"/>
      <w:r w:rsidR="00A746A5">
        <w:rPr>
          <w:rFonts w:ascii="Arial" w:hAnsi="Arial" w:cs="Arial"/>
        </w:rPr>
        <w:t>,</w:t>
      </w:r>
      <w:r w:rsidRPr="00570DEE">
        <w:rPr>
          <w:rFonts w:ascii="Arial" w:hAnsi="Arial" w:cs="Arial"/>
        </w:rPr>
        <w:t xml:space="preserve"> dostępnego na stronie </w:t>
      </w:r>
      <w:hyperlink r:id="rId10" w:tgtFrame="_blank" w:history="1">
        <w:r w:rsidRPr="00570DEE">
          <w:rPr>
            <w:rStyle w:val="Hipercze"/>
            <w:rFonts w:ascii="Arial" w:hAnsi="Arial" w:cs="Arial"/>
            <w:color w:val="auto"/>
            <w:u w:val="none"/>
          </w:rPr>
          <w:t>www.bytom.engo.org.pl/konkursy-trwajace</w:t>
        </w:r>
      </w:hyperlink>
      <w:r w:rsidRPr="00570DEE">
        <w:rPr>
          <w:rFonts w:ascii="Arial" w:hAnsi="Arial" w:cs="Arial"/>
        </w:rPr>
        <w:t xml:space="preserve">, a następnie podpisany wydruk sprawozdania z Generatora </w:t>
      </w:r>
      <w:proofErr w:type="spellStart"/>
      <w:r w:rsidRPr="00570DEE">
        <w:rPr>
          <w:rFonts w:ascii="Arial" w:hAnsi="Arial" w:cs="Arial"/>
        </w:rPr>
        <w:t>eNGO</w:t>
      </w:r>
      <w:proofErr w:type="spellEnd"/>
      <w:r w:rsidRPr="00570DEE">
        <w:rPr>
          <w:rFonts w:ascii="Arial" w:hAnsi="Arial" w:cs="Arial"/>
        </w:rPr>
        <w:t xml:space="preserve"> dostarczyć wraz z wymaganym kompletem dokumentów sprawozdawczych </w:t>
      </w:r>
      <w:r w:rsidR="003A1BFC">
        <w:rPr>
          <w:rFonts w:ascii="Arial" w:hAnsi="Arial" w:cs="Arial"/>
        </w:rPr>
        <w:br/>
      </w:r>
      <w:r w:rsidRPr="00570DEE">
        <w:rPr>
          <w:rFonts w:ascii="Arial" w:hAnsi="Arial" w:cs="Arial"/>
        </w:rPr>
        <w:t>do Kancelarii Urzędu Miejskiego w Bytomiu,</w:t>
      </w:r>
      <w:r w:rsidR="00276ADA">
        <w:rPr>
          <w:rFonts w:ascii="Arial" w:hAnsi="Arial" w:cs="Arial"/>
        </w:rPr>
        <w:t xml:space="preserve"> ul. </w:t>
      </w:r>
      <w:r w:rsidR="00BE6D3A">
        <w:rPr>
          <w:rFonts w:ascii="Arial" w:hAnsi="Arial" w:cs="Arial"/>
        </w:rPr>
        <w:t>Parkowa 2 (</w:t>
      </w:r>
      <w:r w:rsidR="003A1BFC">
        <w:rPr>
          <w:rFonts w:ascii="Arial" w:hAnsi="Arial" w:cs="Arial"/>
        </w:rPr>
        <w:t>pokój nr 128</w:t>
      </w:r>
      <w:r w:rsidR="00BE6D3A">
        <w:rPr>
          <w:rFonts w:ascii="Arial" w:hAnsi="Arial" w:cs="Arial"/>
        </w:rPr>
        <w:t>)</w:t>
      </w:r>
      <w:r w:rsidR="003A1BFC">
        <w:rPr>
          <w:rFonts w:ascii="Arial" w:hAnsi="Arial" w:cs="Arial"/>
        </w:rPr>
        <w:t xml:space="preserve"> </w:t>
      </w:r>
      <w:r w:rsidR="003A1BFC">
        <w:rPr>
          <w:rFonts w:ascii="Arial" w:hAnsi="Arial" w:cs="Arial"/>
        </w:rPr>
        <w:br/>
        <w:t>lub</w:t>
      </w:r>
      <w:r w:rsidR="003A1BFC" w:rsidRPr="003A1BFC">
        <w:rPr>
          <w:rFonts w:ascii="Arial" w:hAnsi="Arial" w:cs="Arial"/>
        </w:rPr>
        <w:t xml:space="preserve"> </w:t>
      </w:r>
      <w:r w:rsidR="00BE6D3A">
        <w:rPr>
          <w:rFonts w:ascii="Arial" w:hAnsi="Arial" w:cs="Arial"/>
        </w:rPr>
        <w:t xml:space="preserve">do punktu podawczego Urzędu Miejskiego w Bytomiu </w:t>
      </w:r>
      <w:r w:rsidR="00C833A9">
        <w:rPr>
          <w:rFonts w:ascii="Arial" w:hAnsi="Arial" w:cs="Arial"/>
        </w:rPr>
        <w:t>przy ul. Parkowej 35 (pokój nr 16</w:t>
      </w:r>
      <w:r w:rsidR="004D7418">
        <w:rPr>
          <w:rFonts w:ascii="Arial" w:hAnsi="Arial" w:cs="Arial"/>
        </w:rPr>
        <w:t>,</w:t>
      </w:r>
      <w:r w:rsidR="00C833A9">
        <w:rPr>
          <w:rFonts w:ascii="Arial" w:hAnsi="Arial" w:cs="Arial"/>
        </w:rPr>
        <w:t xml:space="preserve"> parter)</w:t>
      </w:r>
      <w:r w:rsidR="003A1BFC">
        <w:rPr>
          <w:rFonts w:ascii="Arial" w:hAnsi="Arial" w:cs="Arial"/>
        </w:rPr>
        <w:t xml:space="preserve"> w </w:t>
      </w:r>
      <w:r w:rsidRPr="00570DEE">
        <w:rPr>
          <w:rFonts w:ascii="Arial" w:hAnsi="Arial" w:cs="Arial"/>
        </w:rPr>
        <w:t>terminie wynikającym z umowy</w:t>
      </w:r>
      <w:r w:rsidR="00A746A5">
        <w:rPr>
          <w:rFonts w:ascii="Arial" w:hAnsi="Arial" w:cs="Arial"/>
        </w:rPr>
        <w:t>.</w:t>
      </w:r>
    </w:p>
    <w:p w:rsidR="00F24274" w:rsidRPr="0022560A" w:rsidRDefault="00F24274" w:rsidP="005C79A5">
      <w:pPr>
        <w:pStyle w:val="Tekstpodstawowywcity"/>
        <w:numPr>
          <w:ilvl w:val="0"/>
          <w:numId w:val="28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22560A">
        <w:rPr>
          <w:rFonts w:ascii="Arial" w:hAnsi="Arial" w:cs="Arial"/>
        </w:rPr>
        <w:t>Oferent zobowiązany jest w trakcie trwania projektu, do każdorazowego pisemnego powiadamiania</w:t>
      </w:r>
      <w:r w:rsidR="00276ADA">
        <w:rPr>
          <w:rFonts w:ascii="Arial" w:hAnsi="Arial" w:cs="Arial"/>
        </w:rPr>
        <w:t xml:space="preserve"> Wydziału Kultury i Sportu o </w:t>
      </w:r>
      <w:r w:rsidRPr="0022560A">
        <w:rPr>
          <w:rFonts w:ascii="Arial" w:hAnsi="Arial" w:cs="Arial"/>
        </w:rPr>
        <w:t xml:space="preserve">wszystkich planowanych zmianach dotyczących środków finansowych przyznanych z dotacji (powyżej </w:t>
      </w:r>
      <w:r w:rsidR="00276ADA">
        <w:rPr>
          <w:rFonts w:ascii="Arial" w:hAnsi="Arial" w:cs="Arial"/>
        </w:rPr>
        <w:br/>
      </w:r>
      <w:r w:rsidR="00A746A5">
        <w:rPr>
          <w:rFonts w:ascii="Arial" w:hAnsi="Arial" w:cs="Arial"/>
        </w:rPr>
        <w:t>10</w:t>
      </w:r>
      <w:r w:rsidRPr="0022560A">
        <w:rPr>
          <w:rFonts w:ascii="Arial" w:hAnsi="Arial" w:cs="Arial"/>
        </w:rPr>
        <w:t>% przy każdej pozycji kosztorysu) oraz zmianach w harmonogramie zadania zachodz</w:t>
      </w:r>
      <w:r w:rsidR="005C79A5">
        <w:rPr>
          <w:rFonts w:ascii="Arial" w:hAnsi="Arial" w:cs="Arial"/>
        </w:rPr>
        <w:t xml:space="preserve">ących </w:t>
      </w:r>
      <w:r w:rsidRPr="0022560A">
        <w:rPr>
          <w:rFonts w:ascii="Arial" w:hAnsi="Arial" w:cs="Arial"/>
        </w:rPr>
        <w:t xml:space="preserve">w realizowanym projekcie. </w:t>
      </w:r>
    </w:p>
    <w:p w:rsidR="00F24274" w:rsidRPr="0022560A" w:rsidRDefault="00F24274" w:rsidP="005C79A5">
      <w:pPr>
        <w:pStyle w:val="Tekstpodstawowywcity"/>
        <w:numPr>
          <w:ilvl w:val="0"/>
          <w:numId w:val="28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22560A">
        <w:rPr>
          <w:rFonts w:ascii="Arial" w:hAnsi="Arial" w:cs="Arial"/>
        </w:rPr>
        <w:t>Przewiduje się możliwość wypłaty dotacji wnioskodawcy w formie transz. W takim przypadku warunkiem przekazania drugiej transzy jest przedstawienie sprawozdani</w:t>
      </w:r>
      <w:r w:rsidR="00276ADA">
        <w:rPr>
          <w:rFonts w:ascii="Arial" w:hAnsi="Arial" w:cs="Arial"/>
        </w:rPr>
        <w:t xml:space="preserve">a </w:t>
      </w:r>
      <w:r w:rsidR="009B1712">
        <w:rPr>
          <w:rFonts w:ascii="Arial" w:hAnsi="Arial" w:cs="Arial"/>
        </w:rPr>
        <w:t>–</w:t>
      </w:r>
      <w:r w:rsidR="00276ADA">
        <w:rPr>
          <w:rFonts w:ascii="Arial" w:hAnsi="Arial" w:cs="Arial"/>
        </w:rPr>
        <w:t xml:space="preserve"> rozliczenia z wydatkowania </w:t>
      </w:r>
      <w:r w:rsidRPr="0022560A">
        <w:rPr>
          <w:rFonts w:ascii="Arial" w:hAnsi="Arial" w:cs="Arial"/>
        </w:rPr>
        <w:t>minimum 50% kwoty pierwszej transzy dotacji.</w:t>
      </w:r>
    </w:p>
    <w:p w:rsidR="00F24274" w:rsidRPr="0022560A" w:rsidRDefault="00F24274" w:rsidP="005C79A5">
      <w:pPr>
        <w:pStyle w:val="Tekstpodstawowywcity"/>
        <w:numPr>
          <w:ilvl w:val="0"/>
          <w:numId w:val="28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22560A">
        <w:rPr>
          <w:rFonts w:ascii="Arial" w:hAnsi="Arial" w:cs="Arial"/>
        </w:rPr>
        <w:t>Środki przyznane w ramach dotacji muszą być wydatkowane z</w:t>
      </w:r>
      <w:r w:rsidR="005C79A5">
        <w:rPr>
          <w:rFonts w:ascii="Arial" w:hAnsi="Arial" w:cs="Arial"/>
        </w:rPr>
        <w:t xml:space="preserve">godnie z kosztorysem, </w:t>
      </w:r>
      <w:r w:rsidRPr="0022560A">
        <w:rPr>
          <w:rFonts w:ascii="Arial" w:hAnsi="Arial" w:cs="Arial"/>
        </w:rPr>
        <w:t xml:space="preserve">z możliwością określonych w umowie przesunięć pomiędzy poszczególnymi pozycjami kosztorysu. Daty dokumentów potwierdzających </w:t>
      </w:r>
      <w:r w:rsidRPr="0022560A">
        <w:rPr>
          <w:rFonts w:ascii="Arial" w:hAnsi="Arial" w:cs="Arial"/>
        </w:rPr>
        <w:lastRenderedPageBreak/>
        <w:t>dokonanie płatności (faktury, rachunki) muszą się mieścić w terminie zadania podanym w umowie.</w:t>
      </w:r>
    </w:p>
    <w:p w:rsidR="00F24274" w:rsidRPr="0022560A" w:rsidRDefault="00F24274" w:rsidP="005C79A5">
      <w:pPr>
        <w:pStyle w:val="Tekstpodstawowywcity"/>
        <w:numPr>
          <w:ilvl w:val="0"/>
          <w:numId w:val="28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22560A">
        <w:rPr>
          <w:rFonts w:ascii="Arial" w:hAnsi="Arial" w:cs="Arial"/>
        </w:rPr>
        <w:t>Dotacja zostanie przekazana zgodnie z przepisami ustawy z dnia 24 kwietnia 2003 roku o działalności pożytku publicznego i o wolontariacie oraz ustawy z dnia 27 sierpnia 2009 r. o finansach publicznych (Dz. U. 20</w:t>
      </w:r>
      <w:r w:rsidR="005C79A5">
        <w:rPr>
          <w:rFonts w:ascii="Arial" w:hAnsi="Arial" w:cs="Arial"/>
        </w:rPr>
        <w:t>2</w:t>
      </w:r>
      <w:r w:rsidR="00413022">
        <w:rPr>
          <w:rFonts w:ascii="Arial" w:hAnsi="Arial" w:cs="Arial"/>
        </w:rPr>
        <w:t>5</w:t>
      </w:r>
      <w:r w:rsidR="00F966F9">
        <w:rPr>
          <w:rFonts w:ascii="Arial" w:hAnsi="Arial" w:cs="Arial"/>
        </w:rPr>
        <w:t xml:space="preserve"> </w:t>
      </w:r>
      <w:r w:rsidRPr="0022560A">
        <w:rPr>
          <w:rFonts w:ascii="Arial" w:hAnsi="Arial" w:cs="Arial"/>
        </w:rPr>
        <w:t>r. poz.</w:t>
      </w:r>
      <w:r w:rsidR="00D214D7">
        <w:rPr>
          <w:rFonts w:ascii="Arial" w:hAnsi="Arial" w:cs="Arial"/>
        </w:rPr>
        <w:t>1</w:t>
      </w:r>
      <w:r w:rsidR="00413022">
        <w:rPr>
          <w:rFonts w:ascii="Arial" w:hAnsi="Arial" w:cs="Arial"/>
        </w:rPr>
        <w:t>483</w:t>
      </w:r>
      <w:r w:rsidR="006C7801">
        <w:rPr>
          <w:rFonts w:ascii="Arial" w:hAnsi="Arial" w:cs="Arial"/>
        </w:rPr>
        <w:t>)</w:t>
      </w:r>
      <w:r w:rsidR="00A434DE">
        <w:rPr>
          <w:rFonts w:ascii="Arial" w:hAnsi="Arial" w:cs="Arial"/>
        </w:rPr>
        <w:t>.</w:t>
      </w:r>
    </w:p>
    <w:p w:rsidR="00F24274" w:rsidRPr="0022560A" w:rsidRDefault="00F24274" w:rsidP="005C79A5">
      <w:pPr>
        <w:pStyle w:val="Tekstpodstawowywcity"/>
        <w:numPr>
          <w:ilvl w:val="0"/>
          <w:numId w:val="28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22560A">
        <w:rPr>
          <w:rFonts w:ascii="Arial" w:eastAsia="Arial" w:hAnsi="Arial" w:cs="Arial"/>
        </w:rPr>
        <w:t xml:space="preserve">Dofinansowanie realizacji zadania może zostać przeznaczone wyłącznie </w:t>
      </w:r>
      <w:r w:rsidR="00260FFA">
        <w:rPr>
          <w:rFonts w:ascii="Arial" w:eastAsia="Arial" w:hAnsi="Arial" w:cs="Arial"/>
        </w:rPr>
        <w:br/>
      </w:r>
      <w:r w:rsidRPr="0022560A">
        <w:rPr>
          <w:rFonts w:ascii="Arial" w:eastAsia="Arial" w:hAnsi="Arial" w:cs="Arial"/>
        </w:rPr>
        <w:t xml:space="preserve">na pokrycie wydatków </w:t>
      </w:r>
      <w:proofErr w:type="spellStart"/>
      <w:r w:rsidRPr="0022560A">
        <w:rPr>
          <w:rFonts w:ascii="Arial" w:eastAsia="Arial" w:hAnsi="Arial" w:cs="Arial"/>
        </w:rPr>
        <w:t>kwalifikowalnych</w:t>
      </w:r>
      <w:proofErr w:type="spellEnd"/>
      <w:r w:rsidRPr="0022560A">
        <w:rPr>
          <w:rFonts w:ascii="Arial" w:eastAsia="Arial" w:hAnsi="Arial" w:cs="Arial"/>
        </w:rPr>
        <w:t xml:space="preserve">, to jest wydatków faktycznie poniesionych </w:t>
      </w:r>
      <w:r w:rsidR="00260FFA">
        <w:rPr>
          <w:rFonts w:ascii="Arial" w:eastAsia="Arial" w:hAnsi="Arial" w:cs="Arial"/>
        </w:rPr>
        <w:t xml:space="preserve">w </w:t>
      </w:r>
      <w:r w:rsidRPr="0022560A">
        <w:rPr>
          <w:rFonts w:ascii="Arial" w:eastAsia="Arial" w:hAnsi="Arial" w:cs="Arial"/>
        </w:rPr>
        <w:t>terminie zadania zgodnie z aktualnym harmonogramem i kosztory</w:t>
      </w:r>
      <w:r w:rsidR="005C79A5">
        <w:rPr>
          <w:rFonts w:ascii="Arial" w:eastAsia="Arial" w:hAnsi="Arial" w:cs="Arial"/>
        </w:rPr>
        <w:t>sem. Z </w:t>
      </w:r>
      <w:r w:rsidRPr="0022560A">
        <w:rPr>
          <w:rFonts w:ascii="Arial" w:eastAsia="Arial" w:hAnsi="Arial" w:cs="Arial"/>
        </w:rPr>
        <w:t>dotacji mogą być pokryte wyłącznie koszty, które:</w:t>
      </w:r>
      <w:r w:rsidRPr="0022560A">
        <w:rPr>
          <w:rFonts w:ascii="Arial" w:hAnsi="Arial" w:cs="Arial"/>
        </w:rPr>
        <w:t> </w:t>
      </w:r>
    </w:p>
    <w:p w:rsidR="00F24274" w:rsidRPr="0022560A" w:rsidRDefault="00F24274" w:rsidP="005C79A5">
      <w:pPr>
        <w:pStyle w:val="Akapitzlist"/>
        <w:numPr>
          <w:ilvl w:val="1"/>
          <w:numId w:val="30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są bezpośrednio związane z realizowanym projektem;</w:t>
      </w:r>
    </w:p>
    <w:p w:rsidR="00F24274" w:rsidRPr="0022560A" w:rsidRDefault="00F24274" w:rsidP="005C79A5">
      <w:pPr>
        <w:pStyle w:val="Akapitzlist"/>
        <w:numPr>
          <w:ilvl w:val="1"/>
          <w:numId w:val="30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są niezbędne dla realizacji projektu;</w:t>
      </w:r>
      <w:r w:rsidRPr="0022560A">
        <w:rPr>
          <w:rFonts w:ascii="Arial" w:hAnsi="Arial" w:cs="Arial"/>
        </w:rPr>
        <w:t> </w:t>
      </w:r>
    </w:p>
    <w:p w:rsidR="00F24274" w:rsidRPr="0022560A" w:rsidRDefault="00F24274" w:rsidP="005C79A5">
      <w:pPr>
        <w:pStyle w:val="Akapitzlist"/>
        <w:numPr>
          <w:ilvl w:val="1"/>
          <w:numId w:val="30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są uwzględnione w budżecie projektu;</w:t>
      </w:r>
      <w:r w:rsidRPr="0022560A">
        <w:rPr>
          <w:rFonts w:ascii="Arial" w:hAnsi="Arial" w:cs="Arial"/>
        </w:rPr>
        <w:t> </w:t>
      </w:r>
    </w:p>
    <w:p w:rsidR="00F24274" w:rsidRPr="0022560A" w:rsidRDefault="00F24274" w:rsidP="005C79A5">
      <w:pPr>
        <w:pStyle w:val="Akapitzlist"/>
        <w:numPr>
          <w:ilvl w:val="1"/>
          <w:numId w:val="30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są rzetelnie skalkulowane na podstawie cen rynkowych,</w:t>
      </w:r>
      <w:r w:rsidRPr="0022560A">
        <w:rPr>
          <w:rFonts w:ascii="Arial" w:hAnsi="Arial" w:cs="Arial"/>
        </w:rPr>
        <w:t> zgod</w:t>
      </w:r>
      <w:r w:rsidR="009B1712">
        <w:rPr>
          <w:rFonts w:ascii="Arial" w:hAnsi="Arial" w:cs="Arial"/>
        </w:rPr>
        <w:t>nie z przepisami właściwymi dotyczącymi</w:t>
      </w:r>
      <w:r w:rsidRPr="0022560A">
        <w:rPr>
          <w:rFonts w:ascii="Arial" w:hAnsi="Arial" w:cs="Arial"/>
        </w:rPr>
        <w:t xml:space="preserve"> zamówień publicznych;</w:t>
      </w:r>
    </w:p>
    <w:p w:rsidR="00F24274" w:rsidRPr="0022560A" w:rsidRDefault="00F24274" w:rsidP="005C79A5">
      <w:pPr>
        <w:pStyle w:val="Akapitzlist"/>
        <w:numPr>
          <w:ilvl w:val="1"/>
          <w:numId w:val="30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odzwierciedlają koszty rzeczywiste;</w:t>
      </w:r>
      <w:r w:rsidRPr="0022560A">
        <w:rPr>
          <w:rFonts w:ascii="Arial" w:hAnsi="Arial" w:cs="Arial"/>
        </w:rPr>
        <w:t> </w:t>
      </w:r>
    </w:p>
    <w:p w:rsidR="00F24274" w:rsidRPr="0022560A" w:rsidRDefault="00F24274" w:rsidP="005C79A5">
      <w:pPr>
        <w:pStyle w:val="Akapitzlist"/>
        <w:numPr>
          <w:ilvl w:val="1"/>
          <w:numId w:val="30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zostały poniesione w okresie uprawnionym (</w:t>
      </w:r>
      <w:r w:rsidR="00A505CD" w:rsidRPr="00492031">
        <w:rPr>
          <w:rFonts w:ascii="Arial" w:eastAsia="Arial" w:hAnsi="Arial" w:cs="Arial"/>
        </w:rPr>
        <w:t>od dnia podpisania umowy, jeżeli termin realizacji zadania rozpoczyna się przed jej podpisaniem lub od dnia rozpoczęcia realizacji zadania, jeżeli umowa zostaje podpisana przed datą rozpoczęcia zadania</w:t>
      </w:r>
      <w:r w:rsidRPr="00492031">
        <w:rPr>
          <w:rFonts w:ascii="Arial" w:eastAsia="Arial" w:hAnsi="Arial" w:cs="Arial"/>
        </w:rPr>
        <w:t>);</w:t>
      </w:r>
      <w:r w:rsidRPr="0022560A">
        <w:rPr>
          <w:rFonts w:ascii="Arial" w:hAnsi="Arial" w:cs="Arial"/>
        </w:rPr>
        <w:t> </w:t>
      </w:r>
    </w:p>
    <w:p w:rsidR="00F24274" w:rsidRPr="0022560A" w:rsidRDefault="00F24274" w:rsidP="005C79A5">
      <w:pPr>
        <w:pStyle w:val="Akapitzlist"/>
        <w:numPr>
          <w:ilvl w:val="1"/>
          <w:numId w:val="30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są poparte właściwymi dowodami księgowymi (faktury, umowy oraz rachunki do umów) oraz są prawidłowo odzwierciedlone w  ewidencji księgowej, możliwe do zidentyfikowania i zweryfikowania.</w:t>
      </w:r>
      <w:r w:rsidRPr="0022560A">
        <w:rPr>
          <w:rFonts w:ascii="Arial" w:hAnsi="Arial" w:cs="Arial"/>
        </w:rPr>
        <w:t> </w:t>
      </w:r>
    </w:p>
    <w:p w:rsidR="00F24274" w:rsidRPr="00812D76" w:rsidRDefault="00F24274" w:rsidP="00812D76">
      <w:pPr>
        <w:pStyle w:val="Akapitzlist"/>
        <w:numPr>
          <w:ilvl w:val="0"/>
          <w:numId w:val="28"/>
        </w:numPr>
        <w:tabs>
          <w:tab w:val="num" w:pos="360"/>
        </w:tabs>
        <w:ind w:left="360"/>
        <w:rPr>
          <w:rFonts w:ascii="Arial" w:eastAsia="Arial" w:hAnsi="Arial" w:cs="Arial"/>
        </w:rPr>
      </w:pPr>
      <w:r w:rsidRPr="00812D76">
        <w:rPr>
          <w:rFonts w:ascii="Arial" w:hAnsi="Arial" w:cs="Arial"/>
        </w:rPr>
        <w:t>Zadanie uznaje się za zrealizowane jeżeli oferent, niezależnie od innych wymogów okr</w:t>
      </w:r>
      <w:r w:rsidR="00A434DE">
        <w:rPr>
          <w:rFonts w:ascii="Arial" w:hAnsi="Arial" w:cs="Arial"/>
        </w:rPr>
        <w:t>eślonych w umowie zrealizuje 85</w:t>
      </w:r>
      <w:r w:rsidRPr="00812D76">
        <w:rPr>
          <w:rFonts w:ascii="Arial" w:hAnsi="Arial" w:cs="Arial"/>
        </w:rPr>
        <w:t>% założonych w ofercie rezultatów.</w:t>
      </w:r>
    </w:p>
    <w:p w:rsidR="002C1D0B" w:rsidRPr="002C1D0B" w:rsidRDefault="00812D76" w:rsidP="005C79A5">
      <w:pPr>
        <w:pStyle w:val="Akapitzlist"/>
        <w:numPr>
          <w:ilvl w:val="0"/>
          <w:numId w:val="28"/>
        </w:numPr>
        <w:tabs>
          <w:tab w:val="num" w:pos="360"/>
        </w:tabs>
        <w:ind w:left="360"/>
        <w:rPr>
          <w:rFonts w:ascii="Arial" w:eastAsia="Arial" w:hAnsi="Arial" w:cs="Arial"/>
        </w:rPr>
      </w:pPr>
      <w:r w:rsidRPr="002C1D0B">
        <w:rPr>
          <w:rFonts w:ascii="Arial" w:hAnsi="Arial" w:cs="Arial"/>
        </w:rPr>
        <w:t xml:space="preserve">Oferent i wyłonieni realizatorzy projektów mają obowiązek na bieżąco śledzić </w:t>
      </w:r>
      <w:r w:rsidRPr="002C1D0B">
        <w:rPr>
          <w:rFonts w:ascii="Arial" w:hAnsi="Arial" w:cs="Arial"/>
        </w:rPr>
        <w:br/>
        <w:t>i respektować umieszczane na stronach internetowych Głównego Inspektoratu Sanitarnego i Ministerstwa Zdrow</w:t>
      </w:r>
      <w:r w:rsidR="00D0743C">
        <w:rPr>
          <w:rFonts w:ascii="Arial" w:hAnsi="Arial" w:cs="Arial"/>
        </w:rPr>
        <w:t>i</w:t>
      </w:r>
      <w:r w:rsidRPr="002C1D0B">
        <w:rPr>
          <w:rFonts w:ascii="Arial" w:hAnsi="Arial" w:cs="Arial"/>
        </w:rPr>
        <w:t>a, wytyczne i zalecenia</w:t>
      </w:r>
      <w:r w:rsidR="00D0743C">
        <w:rPr>
          <w:rFonts w:ascii="Arial" w:hAnsi="Arial" w:cs="Arial"/>
        </w:rPr>
        <w:t>, w tym</w:t>
      </w:r>
      <w:r w:rsidRPr="002C1D0B">
        <w:rPr>
          <w:rFonts w:ascii="Arial" w:hAnsi="Arial" w:cs="Arial"/>
        </w:rPr>
        <w:t xml:space="preserve"> </w:t>
      </w:r>
      <w:r w:rsidR="00D0743C">
        <w:rPr>
          <w:rFonts w:ascii="Arial" w:hAnsi="Arial" w:cs="Arial"/>
        </w:rPr>
        <w:t>zasad</w:t>
      </w:r>
      <w:r w:rsidRPr="002C1D0B">
        <w:rPr>
          <w:rFonts w:ascii="Arial" w:hAnsi="Arial" w:cs="Arial"/>
        </w:rPr>
        <w:t xml:space="preserve"> bezpiecznego postępowania, </w:t>
      </w:r>
      <w:r w:rsidR="002C1D0B" w:rsidRPr="002C1D0B">
        <w:rPr>
          <w:rFonts w:ascii="Arial" w:hAnsi="Arial" w:cs="Arial"/>
        </w:rPr>
        <w:t>a także aktualne przepisy prawa.</w:t>
      </w:r>
      <w:r w:rsidR="002C1D0B">
        <w:rPr>
          <w:rFonts w:ascii="Arial" w:hAnsi="Arial" w:cs="Arial"/>
        </w:rPr>
        <w:t xml:space="preserve"> </w:t>
      </w:r>
      <w:r w:rsidR="00F24274" w:rsidRPr="002C1D0B">
        <w:rPr>
          <w:rFonts w:ascii="Arial" w:hAnsi="Arial" w:cs="Arial"/>
        </w:rPr>
        <w:t xml:space="preserve">Przedstawiając aktualizację harmonogramu i kosztorysu zadania oferent będzie miał obowiązek dostosować zakres oferty do </w:t>
      </w:r>
      <w:r w:rsidR="00D214D7">
        <w:rPr>
          <w:rFonts w:ascii="Arial" w:hAnsi="Arial" w:cs="Arial"/>
        </w:rPr>
        <w:t xml:space="preserve">ewentualnie </w:t>
      </w:r>
      <w:r w:rsidR="00F24274" w:rsidRPr="002C1D0B">
        <w:rPr>
          <w:rFonts w:ascii="Arial" w:hAnsi="Arial" w:cs="Arial"/>
        </w:rPr>
        <w:t>obowiązujących aktualnie wymogów</w:t>
      </w:r>
      <w:r w:rsidR="00A434DE">
        <w:rPr>
          <w:rFonts w:ascii="Arial" w:hAnsi="Arial" w:cs="Arial"/>
        </w:rPr>
        <w:br/>
      </w:r>
      <w:r w:rsidR="00F24274" w:rsidRPr="002C1D0B">
        <w:rPr>
          <w:rFonts w:ascii="Arial" w:hAnsi="Arial" w:cs="Arial"/>
        </w:rPr>
        <w:t xml:space="preserve"> i obostrzeń epidemicznych. </w:t>
      </w:r>
    </w:p>
    <w:p w:rsidR="00F24274" w:rsidRPr="002C1D0B" w:rsidRDefault="00F24274" w:rsidP="005C79A5">
      <w:pPr>
        <w:pStyle w:val="Akapitzlist"/>
        <w:numPr>
          <w:ilvl w:val="0"/>
          <w:numId w:val="28"/>
        </w:numPr>
        <w:tabs>
          <w:tab w:val="num" w:pos="360"/>
        </w:tabs>
        <w:ind w:left="360"/>
        <w:rPr>
          <w:rFonts w:ascii="Arial" w:eastAsia="Arial" w:hAnsi="Arial" w:cs="Arial"/>
        </w:rPr>
      </w:pPr>
      <w:r w:rsidRPr="002C1D0B">
        <w:rPr>
          <w:rFonts w:ascii="Arial" w:eastAsia="Arial" w:hAnsi="Arial" w:cs="Arial"/>
        </w:rPr>
        <w:t xml:space="preserve">Z dotacji nie mogą być finansowane lub dofinansowane wydatki z tytułów </w:t>
      </w:r>
      <w:r w:rsidRPr="002C1D0B">
        <w:rPr>
          <w:rFonts w:ascii="Arial" w:hAnsi="Arial" w:cs="Arial"/>
        </w:rPr>
        <w:t xml:space="preserve">innych niż określonych zakresem niniejszego ogłoszenia, a przede wszystkim: </w:t>
      </w:r>
    </w:p>
    <w:p w:rsidR="00F24274" w:rsidRPr="0022560A" w:rsidRDefault="00F24274" w:rsidP="005C79A5">
      <w:pPr>
        <w:pStyle w:val="Akapitzlist"/>
        <w:numPr>
          <w:ilvl w:val="1"/>
          <w:numId w:val="28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wynagrodzenie pracowników podmiotu składającego ofertę;</w:t>
      </w:r>
    </w:p>
    <w:p w:rsidR="00F24274" w:rsidRPr="0022560A" w:rsidRDefault="00F24274" w:rsidP="005C79A5">
      <w:pPr>
        <w:pStyle w:val="Akapitzlist"/>
        <w:numPr>
          <w:ilvl w:val="1"/>
          <w:numId w:val="28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wynagrodzenie za pracę społeczną członków i wolontariuszy wraz z podaniem sposobu wyceny;</w:t>
      </w:r>
    </w:p>
    <w:p w:rsidR="00F24274" w:rsidRPr="0022560A" w:rsidRDefault="00F24274" w:rsidP="005C79A5">
      <w:pPr>
        <w:pStyle w:val="Akapitzlist"/>
        <w:numPr>
          <w:ilvl w:val="1"/>
          <w:numId w:val="28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pokrycie kosztów wyżywienia, usług cateringowych;</w:t>
      </w:r>
    </w:p>
    <w:p w:rsidR="00F24274" w:rsidRPr="0022560A" w:rsidRDefault="00F24274" w:rsidP="005C79A5">
      <w:pPr>
        <w:pStyle w:val="Akapitzlist"/>
        <w:numPr>
          <w:ilvl w:val="1"/>
          <w:numId w:val="28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pokrycie deficytu zrealizowanych wcześniej przedsięwzięć;</w:t>
      </w:r>
    </w:p>
    <w:p w:rsidR="00F24274" w:rsidRPr="0022560A" w:rsidRDefault="00F24274" w:rsidP="005C79A5">
      <w:pPr>
        <w:pStyle w:val="Akapitzlist"/>
        <w:numPr>
          <w:ilvl w:val="1"/>
          <w:numId w:val="28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koszty administracyjne zadania (np. obsługi księgowej, koszty telekomunikacyjne, internet</w:t>
      </w:r>
      <w:r w:rsidR="007A11B8">
        <w:rPr>
          <w:rFonts w:ascii="Arial" w:hAnsi="Arial" w:cs="Arial"/>
        </w:rPr>
        <w:t>owe</w:t>
      </w:r>
      <w:r w:rsidRPr="0022560A">
        <w:rPr>
          <w:rFonts w:ascii="Arial" w:hAnsi="Arial" w:cs="Arial"/>
        </w:rPr>
        <w:t>, zakup materiałów</w:t>
      </w:r>
      <w:r w:rsidR="004448C3">
        <w:rPr>
          <w:rFonts w:ascii="Arial" w:hAnsi="Arial" w:cs="Arial"/>
        </w:rPr>
        <w:t xml:space="preserve"> biurowych, opłaty pocztowe</w:t>
      </w:r>
      <w:r w:rsidRPr="0022560A">
        <w:rPr>
          <w:rFonts w:ascii="Arial" w:hAnsi="Arial" w:cs="Arial"/>
        </w:rPr>
        <w:t>)</w:t>
      </w:r>
      <w:r w:rsidR="004448C3">
        <w:rPr>
          <w:rFonts w:ascii="Arial" w:hAnsi="Arial" w:cs="Arial"/>
        </w:rPr>
        <w:t xml:space="preserve">, </w:t>
      </w:r>
      <w:r w:rsidRPr="0022560A">
        <w:rPr>
          <w:rFonts w:ascii="Arial" w:hAnsi="Arial" w:cs="Arial"/>
        </w:rPr>
        <w:t>wynoszące więcej niż 5% dotacji;</w:t>
      </w:r>
    </w:p>
    <w:p w:rsidR="00F24274" w:rsidRPr="0022560A" w:rsidRDefault="00F24274" w:rsidP="005C79A5">
      <w:pPr>
        <w:pStyle w:val="Akapitzlist"/>
        <w:numPr>
          <w:ilvl w:val="1"/>
          <w:numId w:val="28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zobowiązania powstałe przed datą zawarcia umowy;</w:t>
      </w:r>
    </w:p>
    <w:p w:rsidR="00F24274" w:rsidRPr="0022560A" w:rsidRDefault="00F24274" w:rsidP="005C79A5">
      <w:pPr>
        <w:pStyle w:val="Akapitzlist"/>
        <w:numPr>
          <w:ilvl w:val="1"/>
          <w:numId w:val="28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nabycie lub dzierżawa budynków, lokali, gruntów;</w:t>
      </w:r>
    </w:p>
    <w:p w:rsidR="00F24274" w:rsidRPr="0022560A" w:rsidRDefault="00F24274" w:rsidP="005C79A5">
      <w:pPr>
        <w:pStyle w:val="Akapitzlist"/>
        <w:numPr>
          <w:ilvl w:val="1"/>
          <w:numId w:val="28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udzielanie pomocy finansowej osobom fizycznym;</w:t>
      </w:r>
    </w:p>
    <w:p w:rsidR="00F24274" w:rsidRPr="0022560A" w:rsidRDefault="00F24274" w:rsidP="005C79A5">
      <w:pPr>
        <w:pStyle w:val="Akapitzlist"/>
        <w:numPr>
          <w:ilvl w:val="1"/>
          <w:numId w:val="28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działalność gospodarcza;</w:t>
      </w:r>
    </w:p>
    <w:p w:rsidR="00F24274" w:rsidRPr="0022560A" w:rsidRDefault="00F24274" w:rsidP="004448C3">
      <w:pPr>
        <w:pStyle w:val="Akapitzlist"/>
        <w:numPr>
          <w:ilvl w:val="1"/>
          <w:numId w:val="28"/>
        </w:numPr>
        <w:tabs>
          <w:tab w:val="clear" w:pos="644"/>
          <w:tab w:val="num" w:pos="426"/>
        </w:tabs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 xml:space="preserve">podatki (z wyjątkiem należnych podatków za wykonanie umów o dzieło </w:t>
      </w:r>
      <w:r w:rsidR="008628D0">
        <w:rPr>
          <w:rFonts w:ascii="Arial" w:hAnsi="Arial" w:cs="Arial"/>
        </w:rPr>
        <w:br/>
      </w:r>
      <w:r w:rsidRPr="0022560A">
        <w:rPr>
          <w:rFonts w:ascii="Arial" w:hAnsi="Arial" w:cs="Arial"/>
        </w:rPr>
        <w:t>lub zlecenia), cła, opłaty skarbowe, leasingowe oraz zobowiązania z tytułu otrzymanych kredytów;</w:t>
      </w:r>
    </w:p>
    <w:p w:rsidR="00F24274" w:rsidRPr="0022560A" w:rsidRDefault="00F24274" w:rsidP="005C79A5">
      <w:pPr>
        <w:pStyle w:val="Akapitzlist"/>
        <w:numPr>
          <w:ilvl w:val="1"/>
          <w:numId w:val="28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pokrycie kosztów utrzymania podmiotu niewyn</w:t>
      </w:r>
      <w:r w:rsidR="00C43A56">
        <w:rPr>
          <w:rFonts w:ascii="Arial" w:hAnsi="Arial" w:cs="Arial"/>
        </w:rPr>
        <w:t>ikające z realizowanego zadania.</w:t>
      </w:r>
    </w:p>
    <w:p w:rsidR="00997B4C" w:rsidRPr="008628D0" w:rsidRDefault="007B4EB5" w:rsidP="009113A7">
      <w:pPr>
        <w:pStyle w:val="Akapitzlist"/>
        <w:numPr>
          <w:ilvl w:val="0"/>
          <w:numId w:val="28"/>
        </w:numPr>
        <w:tabs>
          <w:tab w:val="clear" w:pos="720"/>
        </w:tabs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812D76">
        <w:rPr>
          <w:rFonts w:ascii="Arial" w:hAnsi="Arial" w:cs="Arial"/>
        </w:rPr>
        <w:lastRenderedPageBreak/>
        <w:t xml:space="preserve">Oferent </w:t>
      </w:r>
      <w:r w:rsidR="00043EDD">
        <w:rPr>
          <w:rFonts w:ascii="Arial" w:hAnsi="Arial" w:cs="Arial"/>
        </w:rPr>
        <w:t>zobowiązany</w:t>
      </w:r>
      <w:r w:rsidRPr="00812D76">
        <w:rPr>
          <w:rFonts w:ascii="Arial" w:hAnsi="Arial" w:cs="Arial"/>
        </w:rPr>
        <w:t xml:space="preserve"> </w:t>
      </w:r>
      <w:r w:rsidR="00043EDD">
        <w:rPr>
          <w:rFonts w:ascii="Arial" w:hAnsi="Arial" w:cs="Arial"/>
        </w:rPr>
        <w:t>jest</w:t>
      </w:r>
      <w:r w:rsidRPr="00812D76">
        <w:rPr>
          <w:rFonts w:ascii="Arial" w:hAnsi="Arial" w:cs="Arial"/>
        </w:rPr>
        <w:t xml:space="preserve"> do realizacji zadań</w:t>
      </w:r>
      <w:r w:rsidRPr="00812D76">
        <w:rPr>
          <w:rFonts w:ascii="Arial" w:eastAsiaTheme="minorHAnsi" w:hAnsi="Arial" w:cs="Arial"/>
          <w:color w:val="000000"/>
          <w:lang w:eastAsia="en-US"/>
        </w:rPr>
        <w:t xml:space="preserve"> zgodnie z zapisami art. 6 ustawy </w:t>
      </w:r>
      <w:r w:rsidR="00997B4C">
        <w:rPr>
          <w:rFonts w:ascii="Arial" w:eastAsiaTheme="minorHAnsi" w:hAnsi="Arial" w:cs="Arial"/>
          <w:color w:val="000000"/>
          <w:lang w:eastAsia="en-US"/>
        </w:rPr>
        <w:br/>
      </w:r>
      <w:r w:rsidRPr="00812D76">
        <w:rPr>
          <w:rFonts w:ascii="Arial" w:eastAsiaTheme="minorHAnsi" w:hAnsi="Arial" w:cs="Arial"/>
          <w:color w:val="000000"/>
          <w:lang w:eastAsia="en-US"/>
        </w:rPr>
        <w:t>z dnia 19 lipca 2019 r. o zapewnieniu dostępności osobom ze szczególnym</w:t>
      </w:r>
      <w:r w:rsidR="0069065E">
        <w:rPr>
          <w:rFonts w:ascii="Arial" w:eastAsiaTheme="minorHAnsi" w:hAnsi="Arial" w:cs="Arial"/>
          <w:color w:val="000000"/>
          <w:lang w:eastAsia="en-US"/>
        </w:rPr>
        <w:t>i potrzebami (Dz.</w:t>
      </w:r>
      <w:r w:rsidR="00D214D7"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69065E">
        <w:rPr>
          <w:rFonts w:ascii="Arial" w:eastAsiaTheme="minorHAnsi" w:hAnsi="Arial" w:cs="Arial"/>
          <w:color w:val="000000"/>
          <w:lang w:eastAsia="en-US"/>
        </w:rPr>
        <w:t>U. z 202</w:t>
      </w:r>
      <w:r w:rsidR="00D0743C">
        <w:rPr>
          <w:rFonts w:ascii="Arial" w:eastAsiaTheme="minorHAnsi" w:hAnsi="Arial" w:cs="Arial"/>
          <w:color w:val="000000"/>
          <w:lang w:eastAsia="en-US"/>
        </w:rPr>
        <w:t>4</w:t>
      </w:r>
      <w:r w:rsidR="009113A7">
        <w:rPr>
          <w:rFonts w:ascii="Arial" w:eastAsiaTheme="minorHAnsi" w:hAnsi="Arial" w:cs="Arial"/>
          <w:color w:val="000000"/>
          <w:lang w:eastAsia="en-US"/>
        </w:rPr>
        <w:t xml:space="preserve"> r.</w:t>
      </w:r>
      <w:r w:rsidR="0069065E">
        <w:rPr>
          <w:rFonts w:ascii="Arial" w:eastAsiaTheme="minorHAnsi" w:hAnsi="Arial" w:cs="Arial"/>
          <w:color w:val="000000"/>
          <w:lang w:eastAsia="en-US"/>
        </w:rPr>
        <w:t xml:space="preserve"> poz. </w:t>
      </w:r>
      <w:r w:rsidR="00D0743C">
        <w:rPr>
          <w:rFonts w:ascii="Arial" w:eastAsiaTheme="minorHAnsi" w:hAnsi="Arial" w:cs="Arial"/>
          <w:color w:val="000000"/>
          <w:lang w:eastAsia="en-US"/>
        </w:rPr>
        <w:t>1411</w:t>
      </w:r>
      <w:r w:rsidRPr="00812D76">
        <w:rPr>
          <w:rFonts w:ascii="Arial" w:eastAsiaTheme="minorHAnsi" w:hAnsi="Arial" w:cs="Arial"/>
          <w:color w:val="000000"/>
          <w:lang w:eastAsia="en-US"/>
        </w:rPr>
        <w:t>).</w:t>
      </w:r>
      <w:r w:rsidR="00997B4C" w:rsidRPr="00997B4C">
        <w:rPr>
          <w:rFonts w:ascii="Arial" w:hAnsi="Arial" w:cs="Arial"/>
          <w:color w:val="00B0F0"/>
        </w:rPr>
        <w:t xml:space="preserve"> </w:t>
      </w:r>
      <w:r w:rsidR="00997B4C" w:rsidRPr="008628D0">
        <w:rPr>
          <w:rFonts w:ascii="Arial" w:hAnsi="Arial" w:cs="Arial"/>
        </w:rPr>
        <w:t xml:space="preserve">Dotyczy to także stron internetowych </w:t>
      </w:r>
      <w:r w:rsidR="00997B4C" w:rsidRPr="008628D0">
        <w:rPr>
          <w:rFonts w:ascii="Arial" w:hAnsi="Arial" w:cs="Arial"/>
        </w:rPr>
        <w:br/>
        <w:t>i aplikacji, jakie będą wykorzystane do realizacji zadania, które spełniają wymagania określone w ustawie z dnia 4 kwietnia 2019 r. o dostępności cyfrowej stron internetowych i aplikacji mobilnych podmiotów</w:t>
      </w:r>
      <w:r w:rsidR="009113A7">
        <w:rPr>
          <w:rFonts w:ascii="Arial" w:hAnsi="Arial" w:cs="Arial"/>
        </w:rPr>
        <w:t xml:space="preserve"> publicznych (Dz. U. z 2023 r.</w:t>
      </w:r>
      <w:r w:rsidR="00997B4C" w:rsidRPr="008628D0">
        <w:rPr>
          <w:rFonts w:ascii="Arial" w:hAnsi="Arial" w:cs="Arial"/>
        </w:rPr>
        <w:t xml:space="preserve"> poz. 82).</w:t>
      </w:r>
    </w:p>
    <w:p w:rsidR="007B4EB5" w:rsidRPr="00AC5B23" w:rsidRDefault="00D85F3E" w:rsidP="009113A7">
      <w:pPr>
        <w:pStyle w:val="Akapitzlist"/>
        <w:numPr>
          <w:ilvl w:val="0"/>
          <w:numId w:val="28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AC5B23">
        <w:rPr>
          <w:rFonts w:ascii="Arial" w:hAnsi="Arial" w:cs="Arial"/>
        </w:rPr>
        <w:t xml:space="preserve">W indywidualnym przypadku, jeżeli oferent nie jest w stanie, w szczególności </w:t>
      </w:r>
      <w:r w:rsidR="008628D0" w:rsidRPr="00AC5B23">
        <w:rPr>
          <w:rFonts w:ascii="Arial" w:hAnsi="Arial" w:cs="Arial"/>
        </w:rPr>
        <w:br/>
      </w:r>
      <w:r w:rsidRPr="00AC5B23">
        <w:rPr>
          <w:rFonts w:ascii="Arial" w:hAnsi="Arial" w:cs="Arial"/>
        </w:rPr>
        <w:t xml:space="preserve">ze względów technicznych lub prawnych, zapewnić dostępności osobie </w:t>
      </w:r>
      <w:r w:rsidR="008628D0" w:rsidRPr="00AC5B23">
        <w:rPr>
          <w:rFonts w:ascii="Arial" w:hAnsi="Arial" w:cs="Arial"/>
        </w:rPr>
        <w:br/>
      </w:r>
      <w:r w:rsidRPr="00AC5B23">
        <w:rPr>
          <w:rFonts w:ascii="Arial" w:hAnsi="Arial" w:cs="Arial"/>
        </w:rPr>
        <w:t xml:space="preserve">ze szczególnymi potrzebami w zakresie, o którym mowa w art. 6 ustawy </w:t>
      </w:r>
      <w:r w:rsidR="008628D0" w:rsidRPr="00AC5B23">
        <w:rPr>
          <w:rFonts w:ascii="Arial" w:hAnsi="Arial" w:cs="Arial"/>
        </w:rPr>
        <w:br/>
      </w:r>
      <w:r w:rsidRPr="00AC5B23">
        <w:rPr>
          <w:rFonts w:ascii="Arial" w:hAnsi="Arial" w:cs="Arial"/>
        </w:rPr>
        <w:t>o dostępności, podmiot ten jest obowiązany zapewnić takiej osobie dostęp alternatywny.</w:t>
      </w:r>
    </w:p>
    <w:p w:rsidR="007B4EB5" w:rsidRDefault="007B4EB5" w:rsidP="009113A7">
      <w:pPr>
        <w:pStyle w:val="Akapitzlist"/>
        <w:numPr>
          <w:ilvl w:val="0"/>
          <w:numId w:val="28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AC5B23">
        <w:rPr>
          <w:rFonts w:ascii="Arial" w:hAnsi="Arial" w:cs="Arial"/>
        </w:rPr>
        <w:t xml:space="preserve">Oferent </w:t>
      </w:r>
      <w:r w:rsidR="00997B4C" w:rsidRPr="00AC5B23">
        <w:rPr>
          <w:rFonts w:ascii="Arial" w:hAnsi="Arial" w:cs="Arial"/>
        </w:rPr>
        <w:t>zobowiązany</w:t>
      </w:r>
      <w:r w:rsidRPr="00812D76">
        <w:rPr>
          <w:rFonts w:ascii="Arial" w:hAnsi="Arial" w:cs="Arial"/>
        </w:rPr>
        <w:t xml:space="preserve"> </w:t>
      </w:r>
      <w:r w:rsidR="00997B4C">
        <w:rPr>
          <w:rFonts w:ascii="Arial" w:hAnsi="Arial" w:cs="Arial"/>
        </w:rPr>
        <w:t>jest</w:t>
      </w:r>
      <w:r w:rsidRPr="00812D76">
        <w:rPr>
          <w:rFonts w:ascii="Arial" w:hAnsi="Arial" w:cs="Arial"/>
        </w:rPr>
        <w:t xml:space="preserve"> do stosowania rozporządzenia z 27 kwietnia 2016 r. (UE 2016/679) o ochronie danych osobowych, w sytuacji gromadzenia danych osobowych związanych z konkursem.</w:t>
      </w:r>
    </w:p>
    <w:p w:rsidR="00832B25" w:rsidRPr="00D214D7" w:rsidRDefault="00D214D7" w:rsidP="009113A7">
      <w:pPr>
        <w:pStyle w:val="Akapitzlist"/>
        <w:numPr>
          <w:ilvl w:val="0"/>
          <w:numId w:val="28"/>
        </w:numPr>
        <w:tabs>
          <w:tab w:val="clear" w:pos="720"/>
          <w:tab w:val="num" w:pos="426"/>
          <w:tab w:val="num" w:pos="2629"/>
        </w:tabs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094508">
        <w:rPr>
          <w:rFonts w:ascii="Arial" w:hAnsi="Arial" w:cs="Arial"/>
        </w:rPr>
        <w:t>Oferent zobowi</w:t>
      </w:r>
      <w:r>
        <w:rPr>
          <w:rFonts w:ascii="Arial" w:hAnsi="Arial" w:cs="Arial"/>
        </w:rPr>
        <w:t xml:space="preserve">ązany jest do stosowania ustawy z 11 września 2019 r. </w:t>
      </w:r>
      <w:r w:rsidRPr="00094508">
        <w:rPr>
          <w:rFonts w:ascii="Arial" w:hAnsi="Arial" w:cs="Arial"/>
        </w:rPr>
        <w:t>Prawo Zamówień Publicznych</w:t>
      </w:r>
      <w:r>
        <w:rPr>
          <w:rFonts w:ascii="Arial" w:hAnsi="Arial" w:cs="Arial"/>
        </w:rPr>
        <w:t xml:space="preserve"> (</w:t>
      </w:r>
      <w:r w:rsidR="00D0743C">
        <w:rPr>
          <w:rFonts w:ascii="Arial" w:eastAsiaTheme="minorHAnsi" w:hAnsi="Arial" w:cs="Arial"/>
          <w:color w:val="000000"/>
          <w:lang w:eastAsia="en-US"/>
        </w:rPr>
        <w:t>Dz. U. z 2024</w:t>
      </w:r>
      <w:r w:rsidR="009113A7">
        <w:rPr>
          <w:rFonts w:ascii="Arial" w:eastAsiaTheme="minorHAnsi" w:hAnsi="Arial" w:cs="Arial"/>
          <w:color w:val="000000"/>
          <w:lang w:eastAsia="en-US"/>
        </w:rPr>
        <w:t xml:space="preserve"> r.</w:t>
      </w:r>
      <w:r>
        <w:rPr>
          <w:rFonts w:ascii="Arial" w:eastAsiaTheme="minorHAnsi" w:hAnsi="Arial" w:cs="Arial"/>
          <w:color w:val="000000"/>
          <w:lang w:eastAsia="en-US"/>
        </w:rPr>
        <w:t xml:space="preserve"> poz. 1</w:t>
      </w:r>
      <w:r w:rsidR="00D0743C">
        <w:rPr>
          <w:rFonts w:ascii="Arial" w:eastAsiaTheme="minorHAnsi" w:hAnsi="Arial" w:cs="Arial"/>
          <w:color w:val="000000"/>
          <w:lang w:eastAsia="en-US"/>
        </w:rPr>
        <w:t>320</w:t>
      </w:r>
      <w:r w:rsidR="006C7801">
        <w:rPr>
          <w:rFonts w:ascii="Arial" w:eastAsiaTheme="minorHAnsi" w:hAnsi="Arial" w:cs="Arial"/>
          <w:color w:val="000000"/>
          <w:lang w:eastAsia="en-US"/>
        </w:rPr>
        <w:t xml:space="preserve">) </w:t>
      </w:r>
      <w:r w:rsidRPr="00094508">
        <w:rPr>
          <w:rFonts w:ascii="Arial" w:hAnsi="Arial" w:cs="Arial"/>
        </w:rPr>
        <w:t xml:space="preserve">chyba, że jest zwolniony </w:t>
      </w:r>
      <w:r w:rsidR="006C7801">
        <w:rPr>
          <w:rFonts w:ascii="Arial" w:hAnsi="Arial" w:cs="Arial"/>
        </w:rPr>
        <w:br/>
      </w:r>
      <w:r w:rsidRPr="00094508">
        <w:rPr>
          <w:rFonts w:ascii="Arial" w:hAnsi="Arial" w:cs="Arial"/>
        </w:rPr>
        <w:t xml:space="preserve">na podstawie </w:t>
      </w:r>
      <w:r w:rsidRPr="00094508">
        <w:rPr>
          <w:rFonts w:ascii="Arial" w:hAnsi="Arial" w:cs="Arial"/>
          <w:color w:val="000000"/>
        </w:rPr>
        <w:t>ustawy lub innych przepisów</w:t>
      </w:r>
      <w:r>
        <w:rPr>
          <w:rFonts w:ascii="Arial" w:hAnsi="Arial" w:cs="Arial"/>
        </w:rPr>
        <w:t>.</w:t>
      </w:r>
    </w:p>
    <w:p w:rsidR="00812D76" w:rsidRPr="00D21ED2" w:rsidRDefault="00D21ED2" w:rsidP="00F2427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9</w:t>
      </w:r>
    </w:p>
    <w:p w:rsidR="00F24274" w:rsidRPr="00832B25" w:rsidRDefault="00F24274" w:rsidP="00832B25">
      <w:pPr>
        <w:spacing w:after="280"/>
        <w:jc w:val="center"/>
        <w:rPr>
          <w:rFonts w:ascii="Arial" w:hAnsi="Arial" w:cs="Arial"/>
          <w:b/>
        </w:rPr>
      </w:pPr>
      <w:r w:rsidRPr="00D21ED2">
        <w:rPr>
          <w:rFonts w:ascii="Arial" w:hAnsi="Arial" w:cs="Arial"/>
          <w:b/>
        </w:rPr>
        <w:t>Informacja o zrealizowanych przez organ administracji publicznej w roku ogłoszenia otwartego konkursu ofert i w roku poprzednim zadaniach p</w:t>
      </w:r>
      <w:r w:rsidR="005C79A5" w:rsidRPr="00D21ED2">
        <w:rPr>
          <w:rFonts w:ascii="Arial" w:hAnsi="Arial" w:cs="Arial"/>
          <w:b/>
        </w:rPr>
        <w:t xml:space="preserve">ublicznych tego samego rodzaju </w:t>
      </w:r>
      <w:r w:rsidRPr="00D21ED2">
        <w:rPr>
          <w:rFonts w:ascii="Arial" w:hAnsi="Arial" w:cs="Arial"/>
          <w:b/>
        </w:rPr>
        <w:t xml:space="preserve">i związanych z nimi kosztami, </w:t>
      </w:r>
      <w:r w:rsidR="006229F1">
        <w:rPr>
          <w:rFonts w:ascii="Arial" w:hAnsi="Arial" w:cs="Arial"/>
          <w:b/>
        </w:rPr>
        <w:br/>
      </w:r>
      <w:r w:rsidRPr="00D21ED2">
        <w:rPr>
          <w:rFonts w:ascii="Arial" w:hAnsi="Arial" w:cs="Arial"/>
          <w:b/>
        </w:rPr>
        <w:t>ze szczególnym uwzględnieniem wysokości dotacji przekazanych organizacjom pozarządowym</w:t>
      </w:r>
    </w:p>
    <w:p w:rsidR="00510D5F" w:rsidRDefault="00E81788" w:rsidP="00510D5F">
      <w:pPr>
        <w:tabs>
          <w:tab w:val="num" w:pos="1440"/>
        </w:tabs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22560A">
        <w:rPr>
          <w:rFonts w:ascii="Arial" w:hAnsi="Arial" w:cs="Arial"/>
        </w:rPr>
        <w:t>Wysokość środków publicznych przeznaczonyc</w:t>
      </w:r>
      <w:r>
        <w:rPr>
          <w:rFonts w:ascii="Arial" w:hAnsi="Arial" w:cs="Arial"/>
        </w:rPr>
        <w:t xml:space="preserve">h na realizację zadań z zakresu kultury fizycznej </w:t>
      </w:r>
      <w:r w:rsidRPr="0022560A">
        <w:rPr>
          <w:rFonts w:ascii="Arial" w:hAnsi="Arial" w:cs="Arial"/>
        </w:rPr>
        <w:t>w trybie otwartego konkursu ofert wyniosła</w:t>
      </w:r>
      <w:r w:rsidR="00D0743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w 2022 r. </w:t>
      </w:r>
      <w:r w:rsidR="003A45DC">
        <w:rPr>
          <w:rFonts w:ascii="Arial" w:hAnsi="Arial" w:cs="Arial"/>
        </w:rPr>
        <w:t>–</w:t>
      </w:r>
      <w:r w:rsidR="00D0743C">
        <w:rPr>
          <w:rFonts w:ascii="Arial" w:hAnsi="Arial" w:cs="Arial"/>
        </w:rPr>
        <w:t xml:space="preserve"> 108 000 zł (22 projekty), </w:t>
      </w:r>
      <w:r w:rsidR="00D214D7">
        <w:rPr>
          <w:rFonts w:ascii="Arial" w:hAnsi="Arial" w:cs="Arial"/>
        </w:rPr>
        <w:t>w 2023 r.</w:t>
      </w:r>
      <w:r w:rsidR="006229F1">
        <w:rPr>
          <w:rFonts w:ascii="Arial" w:hAnsi="Arial" w:cs="Arial"/>
        </w:rPr>
        <w:t xml:space="preserve"> </w:t>
      </w:r>
      <w:r w:rsidR="003A45DC">
        <w:rPr>
          <w:rFonts w:ascii="Arial" w:hAnsi="Arial" w:cs="Arial"/>
        </w:rPr>
        <w:t>–</w:t>
      </w:r>
      <w:r w:rsidR="006229F1">
        <w:rPr>
          <w:rFonts w:ascii="Arial" w:hAnsi="Arial" w:cs="Arial"/>
        </w:rPr>
        <w:t xml:space="preserve"> </w:t>
      </w:r>
      <w:r w:rsidR="00D214D7">
        <w:rPr>
          <w:rFonts w:ascii="Arial" w:hAnsi="Arial" w:cs="Arial"/>
        </w:rPr>
        <w:t>117 000 zł (23 projekty)</w:t>
      </w:r>
      <w:r w:rsidR="00C43A56">
        <w:rPr>
          <w:rFonts w:ascii="Arial" w:hAnsi="Arial" w:cs="Arial"/>
        </w:rPr>
        <w:t xml:space="preserve">, </w:t>
      </w:r>
      <w:r w:rsidR="006229F1">
        <w:rPr>
          <w:rFonts w:ascii="Arial" w:hAnsi="Arial" w:cs="Arial"/>
        </w:rPr>
        <w:t xml:space="preserve">w 2024 r. </w:t>
      </w:r>
      <w:r w:rsidR="003A45DC">
        <w:rPr>
          <w:rFonts w:ascii="Arial" w:hAnsi="Arial" w:cs="Arial"/>
        </w:rPr>
        <w:t>–</w:t>
      </w:r>
      <w:r w:rsidR="006229F1">
        <w:rPr>
          <w:rFonts w:ascii="Arial" w:hAnsi="Arial" w:cs="Arial"/>
        </w:rPr>
        <w:t xml:space="preserve"> </w:t>
      </w:r>
      <w:r w:rsidR="00510D5F">
        <w:rPr>
          <w:rFonts w:ascii="Arial" w:hAnsi="Arial" w:cs="Arial"/>
        </w:rPr>
        <w:t xml:space="preserve">207 000,00 </w:t>
      </w:r>
      <w:r w:rsidR="000B693E">
        <w:rPr>
          <w:rFonts w:ascii="Arial" w:hAnsi="Arial" w:cs="Arial"/>
        </w:rPr>
        <w:br/>
      </w:r>
      <w:r w:rsidR="00510D5F">
        <w:rPr>
          <w:rFonts w:ascii="Arial" w:hAnsi="Arial" w:cs="Arial"/>
        </w:rPr>
        <w:t>(27 projektów)</w:t>
      </w:r>
      <w:r w:rsidR="00C43A56">
        <w:rPr>
          <w:rFonts w:ascii="Arial" w:hAnsi="Arial" w:cs="Arial"/>
        </w:rPr>
        <w:t>, a w 2025 r.</w:t>
      </w:r>
      <w:r w:rsidR="002728CC">
        <w:rPr>
          <w:rFonts w:ascii="Arial" w:hAnsi="Arial" w:cs="Arial"/>
        </w:rPr>
        <w:t xml:space="preserve"> </w:t>
      </w:r>
      <w:r w:rsidR="003A45DC">
        <w:rPr>
          <w:rFonts w:ascii="Arial" w:hAnsi="Arial" w:cs="Arial"/>
        </w:rPr>
        <w:t>–</w:t>
      </w:r>
      <w:r w:rsidR="002728CC">
        <w:rPr>
          <w:rFonts w:ascii="Arial" w:hAnsi="Arial" w:cs="Arial"/>
        </w:rPr>
        <w:t xml:space="preserve"> 206 800 zł (27 projektów).</w:t>
      </w:r>
    </w:p>
    <w:p w:rsidR="00510D5F" w:rsidRDefault="00D21ED2" w:rsidP="00510D5F">
      <w:pPr>
        <w:tabs>
          <w:tab w:val="num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D21ED2">
        <w:rPr>
          <w:rFonts w:ascii="Arial" w:hAnsi="Arial" w:cs="Arial"/>
          <w:b/>
        </w:rPr>
        <w:t>§ 10</w:t>
      </w:r>
    </w:p>
    <w:p w:rsidR="00510D5F" w:rsidRDefault="00F24274" w:rsidP="00510D5F">
      <w:pPr>
        <w:tabs>
          <w:tab w:val="num" w:pos="1440"/>
        </w:tabs>
        <w:autoSpaceDE w:val="0"/>
        <w:autoSpaceDN w:val="0"/>
        <w:adjustRightInd w:val="0"/>
        <w:spacing w:after="280"/>
        <w:jc w:val="center"/>
        <w:rPr>
          <w:rFonts w:ascii="Arial" w:hAnsi="Arial" w:cs="Arial"/>
        </w:rPr>
      </w:pPr>
      <w:r w:rsidRPr="00D21ED2">
        <w:rPr>
          <w:rFonts w:ascii="Arial" w:hAnsi="Arial" w:cs="Arial"/>
          <w:b/>
        </w:rPr>
        <w:t>Informacje</w:t>
      </w:r>
    </w:p>
    <w:p w:rsidR="00F24274" w:rsidRPr="00510D5F" w:rsidRDefault="00F24274" w:rsidP="00510D5F">
      <w:pPr>
        <w:pStyle w:val="Akapitzlist"/>
        <w:numPr>
          <w:ilvl w:val="0"/>
          <w:numId w:val="44"/>
        </w:numPr>
        <w:tabs>
          <w:tab w:val="num" w:pos="426"/>
        </w:tabs>
        <w:autoSpaceDE w:val="0"/>
        <w:autoSpaceDN w:val="0"/>
        <w:adjustRightInd w:val="0"/>
        <w:ind w:left="142" w:hanging="142"/>
        <w:rPr>
          <w:rFonts w:ascii="Arial" w:hAnsi="Arial" w:cs="Arial"/>
        </w:rPr>
      </w:pPr>
      <w:r w:rsidRPr="00510D5F">
        <w:rPr>
          <w:rFonts w:ascii="Arial" w:eastAsia="Arial" w:hAnsi="Arial" w:cs="Arial"/>
        </w:rPr>
        <w:t>Otwarty konkurs ofert ogłasza się:</w:t>
      </w:r>
      <w:r w:rsidRPr="00510D5F">
        <w:rPr>
          <w:rFonts w:ascii="Arial" w:hAnsi="Arial" w:cs="Arial"/>
        </w:rPr>
        <w:t> </w:t>
      </w:r>
    </w:p>
    <w:p w:rsidR="00F24274" w:rsidRPr="00587E78" w:rsidRDefault="00F24274" w:rsidP="00587E78">
      <w:pPr>
        <w:pStyle w:val="Akapitzlist"/>
        <w:numPr>
          <w:ilvl w:val="0"/>
          <w:numId w:val="45"/>
        </w:numPr>
        <w:rPr>
          <w:rFonts w:ascii="Arial" w:eastAsia="Arial" w:hAnsi="Arial" w:cs="Arial"/>
        </w:rPr>
      </w:pPr>
      <w:r w:rsidRPr="00587E78">
        <w:rPr>
          <w:rFonts w:ascii="Arial" w:hAnsi="Arial" w:cs="Arial"/>
        </w:rPr>
        <w:t xml:space="preserve">w </w:t>
      </w:r>
      <w:r w:rsidRPr="00587E78">
        <w:rPr>
          <w:rFonts w:ascii="Arial" w:eastAsia="Arial" w:hAnsi="Arial" w:cs="Arial"/>
        </w:rPr>
        <w:t>Biuletynie Informacji Publicznej;</w:t>
      </w:r>
    </w:p>
    <w:p w:rsidR="00F24274" w:rsidRPr="00587E78" w:rsidRDefault="00F24274" w:rsidP="00587E78">
      <w:pPr>
        <w:pStyle w:val="Akapitzlist"/>
        <w:numPr>
          <w:ilvl w:val="0"/>
          <w:numId w:val="45"/>
        </w:numPr>
        <w:rPr>
          <w:rFonts w:ascii="Arial" w:eastAsia="Arial" w:hAnsi="Arial" w:cs="Arial"/>
        </w:rPr>
      </w:pPr>
      <w:r w:rsidRPr="00587E78">
        <w:rPr>
          <w:rFonts w:ascii="Arial" w:hAnsi="Arial" w:cs="Arial"/>
        </w:rPr>
        <w:t xml:space="preserve">w </w:t>
      </w:r>
      <w:r w:rsidRPr="00587E78">
        <w:rPr>
          <w:rFonts w:ascii="Arial" w:eastAsia="Arial" w:hAnsi="Arial" w:cs="Arial"/>
        </w:rPr>
        <w:t>siedzibie Urzędu Miejskiego w Bytomiu, w miejscu przeznaczonym</w:t>
      </w:r>
      <w:r w:rsidR="00510D5F" w:rsidRPr="00587E78">
        <w:rPr>
          <w:rFonts w:ascii="Arial" w:eastAsia="Arial" w:hAnsi="Arial" w:cs="Arial"/>
        </w:rPr>
        <w:br/>
      </w:r>
      <w:r w:rsidRPr="00587E78">
        <w:rPr>
          <w:rFonts w:ascii="Arial" w:eastAsia="Arial" w:hAnsi="Arial" w:cs="Arial"/>
        </w:rPr>
        <w:t>na zamieszczanie ogłoszeń;</w:t>
      </w:r>
    </w:p>
    <w:p w:rsidR="005C79A5" w:rsidRDefault="00F24274" w:rsidP="00587E78">
      <w:pPr>
        <w:pStyle w:val="Akapitzlist"/>
        <w:numPr>
          <w:ilvl w:val="0"/>
          <w:numId w:val="45"/>
        </w:numPr>
        <w:rPr>
          <w:rFonts w:ascii="Arial" w:eastAsia="Arial" w:hAnsi="Arial" w:cs="Arial"/>
        </w:rPr>
      </w:pPr>
      <w:r w:rsidRPr="00587E78">
        <w:rPr>
          <w:rFonts w:ascii="Arial" w:eastAsia="Arial" w:hAnsi="Arial" w:cs="Arial"/>
        </w:rPr>
        <w:t>na miejskiej st</w:t>
      </w:r>
      <w:r w:rsidR="005C79A5" w:rsidRPr="00587E78">
        <w:rPr>
          <w:rFonts w:ascii="Arial" w:eastAsia="Arial" w:hAnsi="Arial" w:cs="Arial"/>
        </w:rPr>
        <w:t xml:space="preserve">ronie internetowej </w:t>
      </w:r>
      <w:hyperlink r:id="rId11" w:history="1">
        <w:r w:rsidR="005C79A5" w:rsidRPr="00587E78">
          <w:rPr>
            <w:rStyle w:val="Hipercze"/>
            <w:rFonts w:ascii="Arial" w:eastAsia="Arial" w:hAnsi="Arial" w:cs="Arial"/>
            <w:color w:val="auto"/>
            <w:u w:val="none"/>
          </w:rPr>
          <w:t>www.bytom.pl</w:t>
        </w:r>
      </w:hyperlink>
      <w:r w:rsidR="005C79A5" w:rsidRPr="00587E78">
        <w:rPr>
          <w:rFonts w:ascii="Arial" w:eastAsia="Arial" w:hAnsi="Arial" w:cs="Arial"/>
        </w:rPr>
        <w:t>;</w:t>
      </w:r>
    </w:p>
    <w:p w:rsidR="00510D5F" w:rsidRPr="00587E78" w:rsidRDefault="005C79A5" w:rsidP="00587E78">
      <w:pPr>
        <w:pStyle w:val="Akapitzlist"/>
        <w:numPr>
          <w:ilvl w:val="0"/>
          <w:numId w:val="45"/>
        </w:numPr>
        <w:rPr>
          <w:rFonts w:ascii="Arial" w:eastAsia="Arial" w:hAnsi="Arial" w:cs="Arial"/>
        </w:rPr>
      </w:pPr>
      <w:r w:rsidRPr="00587E78">
        <w:rPr>
          <w:rFonts w:ascii="Arial" w:eastAsia="Arial" w:hAnsi="Arial" w:cs="Arial"/>
        </w:rPr>
        <w:t xml:space="preserve">na platformie </w:t>
      </w:r>
      <w:proofErr w:type="spellStart"/>
      <w:r w:rsidRPr="00587E78">
        <w:rPr>
          <w:rFonts w:ascii="Arial" w:eastAsia="Arial" w:hAnsi="Arial" w:cs="Arial"/>
        </w:rPr>
        <w:t>eNGO</w:t>
      </w:r>
      <w:proofErr w:type="spellEnd"/>
      <w:r w:rsidR="002C1D0B" w:rsidRPr="00587E78">
        <w:rPr>
          <w:rFonts w:ascii="Arial" w:eastAsia="Arial" w:hAnsi="Arial" w:cs="Arial"/>
        </w:rPr>
        <w:t>.</w:t>
      </w:r>
      <w:r w:rsidR="00F24274" w:rsidRPr="00587E78">
        <w:rPr>
          <w:rFonts w:ascii="Arial" w:hAnsi="Arial" w:cs="Arial"/>
        </w:rPr>
        <w:t> </w:t>
      </w:r>
    </w:p>
    <w:p w:rsidR="002328C7" w:rsidRPr="00A31197" w:rsidRDefault="00F24274" w:rsidP="00A31197">
      <w:pPr>
        <w:pStyle w:val="Akapitzlist"/>
        <w:numPr>
          <w:ilvl w:val="0"/>
          <w:numId w:val="44"/>
        </w:numPr>
        <w:spacing w:after="280"/>
        <w:ind w:left="425" w:hanging="425"/>
        <w:rPr>
          <w:rFonts w:ascii="Arial" w:eastAsia="Arial" w:hAnsi="Arial" w:cs="Arial"/>
        </w:rPr>
      </w:pPr>
      <w:r w:rsidRPr="00510D5F">
        <w:rPr>
          <w:rFonts w:ascii="Arial" w:hAnsi="Arial" w:cs="Arial"/>
        </w:rPr>
        <w:t>Informacji dotyczących otwartego konkursu ofert udzielają pracownicy Wydzi</w:t>
      </w:r>
      <w:r w:rsidR="005C79A5" w:rsidRPr="00510D5F">
        <w:rPr>
          <w:rFonts w:ascii="Arial" w:hAnsi="Arial" w:cs="Arial"/>
        </w:rPr>
        <w:t>ału Kultury</w:t>
      </w:r>
      <w:r w:rsidRPr="00510D5F">
        <w:rPr>
          <w:rFonts w:ascii="Arial" w:hAnsi="Arial" w:cs="Arial"/>
        </w:rPr>
        <w:t xml:space="preserve"> i Sportu Urzędu Miejskiego w Bytomiu (ul. Smolenia 35, 41-902 Bytom), pisemnie lub za pośrednictwem poczty elektronicznej: </w:t>
      </w:r>
      <w:hyperlink r:id="rId12" w:history="1">
        <w:r w:rsidRPr="00510D5F">
          <w:rPr>
            <w:rStyle w:val="Hipercze"/>
            <w:rFonts w:ascii="Arial" w:hAnsi="Arial" w:cs="Arial"/>
            <w:color w:val="auto"/>
            <w:u w:val="none"/>
          </w:rPr>
          <w:t>kk@um.bytom.pl</w:t>
        </w:r>
      </w:hyperlink>
      <w:r w:rsidRPr="00510D5F">
        <w:rPr>
          <w:rFonts w:ascii="Arial" w:hAnsi="Arial" w:cs="Arial"/>
        </w:rPr>
        <w:t>.</w:t>
      </w:r>
    </w:p>
    <w:p w:rsidR="00A31197" w:rsidRDefault="003A45DC" w:rsidP="00A31197">
      <w:pPr>
        <w:pStyle w:val="Tekstpodstawowy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</w:t>
      </w:r>
      <w:r>
        <w:rPr>
          <w:rFonts w:ascii="Arial" w:hAnsi="Arial" w:cs="Arial"/>
          <w:sz w:val="16"/>
          <w:szCs w:val="16"/>
        </w:rPr>
        <w:tab/>
      </w:r>
      <w:r w:rsidR="00A31197" w:rsidRPr="00F772D1">
        <w:rPr>
          <w:rFonts w:ascii="Arial" w:hAnsi="Arial" w:cs="Arial"/>
          <w:sz w:val="16"/>
          <w:szCs w:val="16"/>
        </w:rPr>
        <w:t>:</w:t>
      </w:r>
      <w:r w:rsidR="00A31197">
        <w:rPr>
          <w:rFonts w:ascii="Arial" w:hAnsi="Arial" w:cs="Arial"/>
          <w:sz w:val="16"/>
          <w:szCs w:val="16"/>
        </w:rPr>
        <w:t xml:space="preserve"> </w:t>
      </w:r>
      <w:r w:rsidR="00A31197" w:rsidRPr="00F772D1">
        <w:rPr>
          <w:rFonts w:ascii="Arial" w:hAnsi="Arial" w:cs="Arial"/>
          <w:sz w:val="16"/>
          <w:szCs w:val="16"/>
        </w:rPr>
        <w:t>A</w:t>
      </w:r>
      <w:r>
        <w:rPr>
          <w:rFonts w:ascii="Arial" w:hAnsi="Arial" w:cs="Arial"/>
          <w:sz w:val="16"/>
          <w:szCs w:val="16"/>
        </w:rPr>
        <w:t>.</w:t>
      </w:r>
      <w:r w:rsidR="00A31197" w:rsidRPr="00F772D1">
        <w:rPr>
          <w:rFonts w:ascii="Arial" w:hAnsi="Arial" w:cs="Arial"/>
          <w:sz w:val="16"/>
          <w:szCs w:val="16"/>
        </w:rPr>
        <w:t xml:space="preserve"> Nik</w:t>
      </w:r>
      <w:r w:rsidR="00A31197">
        <w:rPr>
          <w:rFonts w:ascii="Arial" w:hAnsi="Arial" w:cs="Arial"/>
          <w:sz w:val="16"/>
          <w:szCs w:val="16"/>
        </w:rPr>
        <w:t>las</w:t>
      </w:r>
    </w:p>
    <w:p w:rsidR="00A31197" w:rsidRDefault="003A45DC" w:rsidP="003A45DC">
      <w:pPr>
        <w:pStyle w:val="Tekstpodstawowy"/>
        <w:spacing w:after="280"/>
        <w:ind w:firstLine="708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24</w:t>
      </w:r>
      <w:r w:rsidR="00EC4477">
        <w:rPr>
          <w:rFonts w:ascii="Arial" w:hAnsi="Arial" w:cs="Arial"/>
          <w:sz w:val="16"/>
          <w:szCs w:val="16"/>
        </w:rPr>
        <w:t xml:space="preserve"> </w:t>
      </w:r>
      <w:r w:rsidR="002728CC">
        <w:rPr>
          <w:rFonts w:ascii="Arial" w:hAnsi="Arial" w:cs="Arial"/>
          <w:sz w:val="16"/>
          <w:szCs w:val="16"/>
        </w:rPr>
        <w:t>listopada 2025 r.</w:t>
      </w:r>
    </w:p>
    <w:p w:rsidR="00F55709" w:rsidRPr="006204DB" w:rsidRDefault="00F55709" w:rsidP="006204DB">
      <w:pPr>
        <w:pStyle w:val="Tekstpodstawowy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0A24F7" w:rsidRPr="009A6A41" w:rsidRDefault="000A24F7" w:rsidP="00F24274">
      <w:pPr>
        <w:rPr>
          <w:rFonts w:ascii="Arial" w:hAnsi="Arial" w:cs="Arial"/>
        </w:rPr>
      </w:pPr>
    </w:p>
    <w:sectPr w:rsidR="000A24F7" w:rsidRPr="009A6A41" w:rsidSect="00F20FFE">
      <w:footerReference w:type="defaul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319E" w:rsidRDefault="00EF319E" w:rsidP="0085517A">
      <w:r>
        <w:separator/>
      </w:r>
    </w:p>
  </w:endnote>
  <w:endnote w:type="continuationSeparator" w:id="0">
    <w:p w:rsidR="00EF319E" w:rsidRDefault="00EF319E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TE1B1EF00t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6336917"/>
      <w:docPartObj>
        <w:docPartGallery w:val="Page Numbers (Bottom of Page)"/>
        <w:docPartUnique/>
      </w:docPartObj>
    </w:sdtPr>
    <w:sdtContent>
      <w:p w:rsidR="00EF319E" w:rsidRDefault="00521686">
        <w:pPr>
          <w:pStyle w:val="Stopka"/>
          <w:jc w:val="center"/>
        </w:pPr>
        <w:fldSimple w:instr="PAGE   \* MERGEFORMAT">
          <w:r w:rsidR="005D56C6">
            <w:rPr>
              <w:noProof/>
            </w:rPr>
            <w:t>4</w:t>
          </w:r>
        </w:fldSimple>
      </w:p>
    </w:sdtContent>
  </w:sdt>
  <w:p w:rsidR="00EF319E" w:rsidRDefault="00EF319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319E" w:rsidRDefault="00EF319E" w:rsidP="0085517A">
      <w:r>
        <w:separator/>
      </w:r>
    </w:p>
  </w:footnote>
  <w:footnote w:type="continuationSeparator" w:id="0">
    <w:p w:rsidR="00EF319E" w:rsidRDefault="00EF319E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7079"/>
    <w:multiLevelType w:val="hybridMultilevel"/>
    <w:tmpl w:val="C80E62CE"/>
    <w:lvl w:ilvl="0" w:tplc="CDB66ED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>
    <w:nsid w:val="05F71766"/>
    <w:multiLevelType w:val="hybridMultilevel"/>
    <w:tmpl w:val="75A823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9E1192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F24AD7"/>
    <w:multiLevelType w:val="hybridMultilevel"/>
    <w:tmpl w:val="AB30BD78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9308FF8A">
      <w:start w:val="1"/>
      <w:numFmt w:val="lowerLetter"/>
      <w:lvlText w:val="%2)"/>
      <w:lvlJc w:val="left"/>
      <w:pPr>
        <w:ind w:left="1648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9360F9F"/>
    <w:multiLevelType w:val="hybridMultilevel"/>
    <w:tmpl w:val="4A7AC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EB33A1"/>
    <w:multiLevelType w:val="hybridMultilevel"/>
    <w:tmpl w:val="446A1A1A"/>
    <w:lvl w:ilvl="0" w:tplc="BA3033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A42258A"/>
    <w:multiLevelType w:val="hybridMultilevel"/>
    <w:tmpl w:val="3A9A84F2"/>
    <w:lvl w:ilvl="0" w:tplc="B114EA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C3324DD"/>
    <w:multiLevelType w:val="hybridMultilevel"/>
    <w:tmpl w:val="5E10E350"/>
    <w:lvl w:ilvl="0" w:tplc="03B6BA4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0315CEC"/>
    <w:multiLevelType w:val="hybridMultilevel"/>
    <w:tmpl w:val="2DC096F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77053B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 w:tplc="6EF2ACB0">
      <w:start w:val="1"/>
      <w:numFmt w:val="decimal"/>
      <w:lvlText w:val="%3)"/>
      <w:lvlJc w:val="right"/>
      <w:pPr>
        <w:tabs>
          <w:tab w:val="num" w:pos="747"/>
        </w:tabs>
        <w:ind w:left="747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2463350"/>
    <w:multiLevelType w:val="hybridMultilevel"/>
    <w:tmpl w:val="A6C687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2E21068"/>
    <w:multiLevelType w:val="hybridMultilevel"/>
    <w:tmpl w:val="253A6C2C"/>
    <w:lvl w:ilvl="0" w:tplc="223A6A6C">
      <w:start w:val="1"/>
      <w:numFmt w:val="decimal"/>
      <w:lvlText w:val="%1)"/>
      <w:lvlJc w:val="left"/>
      <w:pPr>
        <w:ind w:left="1782" w:hanging="360"/>
      </w:pPr>
      <w:rPr>
        <w:rFonts w:ascii="Arial" w:hAnsi="Arial" w:cs="Times New Roman" w:hint="default"/>
        <w:sz w:val="24"/>
      </w:rPr>
    </w:lvl>
    <w:lvl w:ilvl="1" w:tplc="58DC5D38">
      <w:start w:val="1"/>
      <w:numFmt w:val="decimal"/>
      <w:lvlText w:val="%2."/>
      <w:lvlJc w:val="left"/>
      <w:pPr>
        <w:tabs>
          <w:tab w:val="num" w:pos="2817"/>
        </w:tabs>
        <w:ind w:left="2817" w:hanging="675"/>
      </w:pPr>
      <w:rPr>
        <w:rFonts w:ascii="Times New Roman" w:hAnsi="Times New Roman" w:cs="Times New Roman" w:hint="default"/>
      </w:rPr>
    </w:lvl>
    <w:lvl w:ilvl="2" w:tplc="DAD22358">
      <w:start w:val="1"/>
      <w:numFmt w:val="decimal"/>
      <w:lvlText w:val="%3)"/>
      <w:lvlJc w:val="left"/>
      <w:pPr>
        <w:tabs>
          <w:tab w:val="num" w:pos="3402"/>
        </w:tabs>
        <w:ind w:left="3402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942"/>
        </w:tabs>
        <w:ind w:left="394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66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38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610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82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542" w:hanging="180"/>
      </w:pPr>
      <w:rPr>
        <w:rFonts w:ascii="Times New Roman" w:hAnsi="Times New Roman" w:cs="Times New Roman"/>
      </w:rPr>
    </w:lvl>
  </w:abstractNum>
  <w:abstractNum w:abstractNumId="10">
    <w:nsid w:val="1AFE3603"/>
    <w:multiLevelType w:val="hybridMultilevel"/>
    <w:tmpl w:val="B53426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3B76ADC"/>
    <w:multiLevelType w:val="hybridMultilevel"/>
    <w:tmpl w:val="2606008A"/>
    <w:lvl w:ilvl="0" w:tplc="3C8E5CB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ascii="Arial" w:hAnsi="Arial" w:cs="Times New Roman" w:hint="default"/>
        <w:sz w:val="24"/>
      </w:rPr>
    </w:lvl>
    <w:lvl w:ilvl="1" w:tplc="A29E0016">
      <w:start w:val="1"/>
      <w:numFmt w:val="decimal"/>
      <w:lvlText w:val="%2)"/>
      <w:lvlJc w:val="left"/>
      <w:pPr>
        <w:tabs>
          <w:tab w:val="num" w:pos="1743"/>
        </w:tabs>
        <w:ind w:left="1743" w:hanging="360"/>
      </w:pPr>
      <w:rPr>
        <w:rFonts w:ascii="Times New Roman" w:eastAsia="Times New Roman" w:hAnsi="Times New Roman" w:cs="Times New Roman"/>
      </w:rPr>
    </w:lvl>
    <w:lvl w:ilvl="2" w:tplc="739C92D8">
      <w:start w:val="2"/>
      <w:numFmt w:val="decimal"/>
      <w:lvlText w:val="%3."/>
      <w:lvlJc w:val="left"/>
      <w:pPr>
        <w:tabs>
          <w:tab w:val="num" w:pos="587"/>
        </w:tabs>
        <w:ind w:left="643" w:hanging="34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83"/>
        </w:tabs>
        <w:ind w:left="31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03"/>
        </w:tabs>
        <w:ind w:left="39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23"/>
        </w:tabs>
        <w:ind w:left="46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43"/>
        </w:tabs>
        <w:ind w:left="53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63"/>
        </w:tabs>
        <w:ind w:left="60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83"/>
        </w:tabs>
        <w:ind w:left="6783" w:hanging="360"/>
      </w:pPr>
      <w:rPr>
        <w:rFonts w:ascii="Wingdings" w:hAnsi="Wingdings" w:hint="default"/>
      </w:rPr>
    </w:lvl>
  </w:abstractNum>
  <w:abstractNum w:abstractNumId="12">
    <w:nsid w:val="25E90615"/>
    <w:multiLevelType w:val="hybridMultilevel"/>
    <w:tmpl w:val="70107D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033947"/>
    <w:multiLevelType w:val="hybridMultilevel"/>
    <w:tmpl w:val="E70A31CC"/>
    <w:lvl w:ilvl="0" w:tplc="AB16EB24">
      <w:start w:val="1"/>
      <w:numFmt w:val="decimal"/>
      <w:lvlText w:val="%1)"/>
      <w:lvlJc w:val="left"/>
      <w:pPr>
        <w:ind w:left="786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50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14">
    <w:nsid w:val="29D2265D"/>
    <w:multiLevelType w:val="hybridMultilevel"/>
    <w:tmpl w:val="C13246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5209E0"/>
    <w:multiLevelType w:val="hybridMultilevel"/>
    <w:tmpl w:val="76202542"/>
    <w:lvl w:ilvl="0" w:tplc="457E87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D0838C1"/>
    <w:multiLevelType w:val="hybridMultilevel"/>
    <w:tmpl w:val="6734A0FA"/>
    <w:lvl w:ilvl="0" w:tplc="AC96898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ascii="Arial" w:hAnsi="Arial" w:cs="Times New Roman" w:hint="default"/>
        <w:b w:val="0"/>
        <w:bCs w:val="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7">
    <w:nsid w:val="2DF95A87"/>
    <w:multiLevelType w:val="hybridMultilevel"/>
    <w:tmpl w:val="626C4E54"/>
    <w:lvl w:ilvl="0" w:tplc="F5B84D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Arial" w:hint="default"/>
      </w:rPr>
    </w:lvl>
    <w:lvl w:ilvl="1" w:tplc="735AD80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EB0B178">
      <w:start w:val="6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eastAsia="Arial"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5F40538"/>
    <w:multiLevelType w:val="hybridMultilevel"/>
    <w:tmpl w:val="E878E5FA"/>
    <w:lvl w:ilvl="0" w:tplc="270AF5B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366A501F"/>
    <w:multiLevelType w:val="hybridMultilevel"/>
    <w:tmpl w:val="73E81578"/>
    <w:lvl w:ilvl="0" w:tplc="725CCC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7A910E2"/>
    <w:multiLevelType w:val="hybridMultilevel"/>
    <w:tmpl w:val="5BF63F24"/>
    <w:lvl w:ilvl="0" w:tplc="1EE237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888661A"/>
    <w:multiLevelType w:val="hybridMultilevel"/>
    <w:tmpl w:val="B1941122"/>
    <w:lvl w:ilvl="0" w:tplc="AE208F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AB02D13"/>
    <w:multiLevelType w:val="hybridMultilevel"/>
    <w:tmpl w:val="5B98458E"/>
    <w:lvl w:ilvl="0" w:tplc="04150011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1845F4"/>
    <w:multiLevelType w:val="hybridMultilevel"/>
    <w:tmpl w:val="44E21778"/>
    <w:lvl w:ilvl="0" w:tplc="4754D7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B4D4147"/>
    <w:multiLevelType w:val="hybridMultilevel"/>
    <w:tmpl w:val="FC76C566"/>
    <w:lvl w:ilvl="0" w:tplc="623AA294">
      <w:start w:val="1"/>
      <w:numFmt w:val="decimal"/>
      <w:lvlText w:val="%1)"/>
      <w:lvlJc w:val="left"/>
      <w:pPr>
        <w:ind w:left="833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553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73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993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713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433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53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73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93" w:hanging="180"/>
      </w:pPr>
      <w:rPr>
        <w:rFonts w:ascii="Times New Roman" w:hAnsi="Times New Roman" w:cs="Times New Roman"/>
      </w:rPr>
    </w:lvl>
  </w:abstractNum>
  <w:abstractNum w:abstractNumId="25">
    <w:nsid w:val="3B6309CC"/>
    <w:multiLevelType w:val="hybridMultilevel"/>
    <w:tmpl w:val="CEAE6118"/>
    <w:lvl w:ilvl="0" w:tplc="29A86996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6">
    <w:nsid w:val="41146249"/>
    <w:multiLevelType w:val="hybridMultilevel"/>
    <w:tmpl w:val="1FBCC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276B7C"/>
    <w:multiLevelType w:val="hybridMultilevel"/>
    <w:tmpl w:val="23E8C8D8"/>
    <w:lvl w:ilvl="0" w:tplc="FA6805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8">
    <w:nsid w:val="5423199D"/>
    <w:multiLevelType w:val="hybridMultilevel"/>
    <w:tmpl w:val="BD248D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8D3DDD"/>
    <w:multiLevelType w:val="hybridMultilevel"/>
    <w:tmpl w:val="CE66C952"/>
    <w:lvl w:ilvl="0" w:tplc="CE5299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F0D664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Arial" w:eastAsia="Arial" w:hAnsi="Arial" w:cs="Aria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9530B40"/>
    <w:multiLevelType w:val="hybridMultilevel"/>
    <w:tmpl w:val="5E80C420"/>
    <w:lvl w:ilvl="0" w:tplc="C2221C70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1">
    <w:nsid w:val="5AC9138C"/>
    <w:multiLevelType w:val="hybridMultilevel"/>
    <w:tmpl w:val="0C22C0DE"/>
    <w:lvl w:ilvl="0" w:tplc="04150011">
      <w:start w:val="1"/>
      <w:numFmt w:val="decimal"/>
      <w:lvlText w:val="%1)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5DB941A5"/>
    <w:multiLevelType w:val="hybridMultilevel"/>
    <w:tmpl w:val="F0023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82F6E0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7D73D0"/>
    <w:multiLevelType w:val="hybridMultilevel"/>
    <w:tmpl w:val="B930EE32"/>
    <w:lvl w:ilvl="0" w:tplc="0FBE55AA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>
    <w:nsid w:val="63E35A2C"/>
    <w:multiLevelType w:val="hybridMultilevel"/>
    <w:tmpl w:val="0A162C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6251F6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3C22C5"/>
    <w:multiLevelType w:val="hybridMultilevel"/>
    <w:tmpl w:val="E0C80358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36">
    <w:nsid w:val="68BF2695"/>
    <w:multiLevelType w:val="hybridMultilevel"/>
    <w:tmpl w:val="1136BF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DEB2E8DA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10968CBC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7">
    <w:nsid w:val="68C22181"/>
    <w:multiLevelType w:val="hybridMultilevel"/>
    <w:tmpl w:val="F79E032E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8">
    <w:nsid w:val="68D62BF2"/>
    <w:multiLevelType w:val="hybridMultilevel"/>
    <w:tmpl w:val="455413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8FE204D"/>
    <w:multiLevelType w:val="hybridMultilevel"/>
    <w:tmpl w:val="CC2419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0D375D"/>
    <w:multiLevelType w:val="hybridMultilevel"/>
    <w:tmpl w:val="8D1A8DEA"/>
    <w:lvl w:ilvl="0" w:tplc="38DA5B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7567D8E"/>
    <w:multiLevelType w:val="hybridMultilevel"/>
    <w:tmpl w:val="062C1F0C"/>
    <w:lvl w:ilvl="0" w:tplc="36CA4D5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>
    <w:nsid w:val="79A32B9C"/>
    <w:multiLevelType w:val="hybridMultilevel"/>
    <w:tmpl w:val="752E0A5A"/>
    <w:lvl w:ilvl="0" w:tplc="4DEA80E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7CED69E5"/>
    <w:multiLevelType w:val="hybridMultilevel"/>
    <w:tmpl w:val="D8CA6F30"/>
    <w:lvl w:ilvl="0" w:tplc="B814631A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E1F03C24">
      <w:start w:val="1"/>
      <w:numFmt w:val="decimal"/>
      <w:lvlText w:val="%4."/>
      <w:lvlJc w:val="left"/>
      <w:pPr>
        <w:ind w:left="360" w:hanging="360"/>
      </w:pPr>
      <w:rPr>
        <w:rFonts w:ascii="Arial" w:hAnsi="Arial" w:cs="Arial" w:hint="default"/>
        <w:strike w:val="0"/>
        <w:color w:val="auto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36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44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5">
    <w:nsid w:val="7FC6190C"/>
    <w:multiLevelType w:val="hybridMultilevel"/>
    <w:tmpl w:val="19E6E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4"/>
  </w:num>
  <w:num w:numId="3">
    <w:abstractNumId w:val="15"/>
  </w:num>
  <w:num w:numId="4">
    <w:abstractNumId w:val="14"/>
  </w:num>
  <w:num w:numId="5">
    <w:abstractNumId w:val="38"/>
  </w:num>
  <w:num w:numId="6">
    <w:abstractNumId w:val="32"/>
  </w:num>
  <w:num w:numId="7">
    <w:abstractNumId w:val="21"/>
  </w:num>
  <w:num w:numId="8">
    <w:abstractNumId w:val="22"/>
  </w:num>
  <w:num w:numId="9">
    <w:abstractNumId w:val="3"/>
  </w:num>
  <w:num w:numId="10">
    <w:abstractNumId w:val="41"/>
  </w:num>
  <w:num w:numId="11">
    <w:abstractNumId w:val="23"/>
  </w:num>
  <w:num w:numId="12">
    <w:abstractNumId w:val="5"/>
  </w:num>
  <w:num w:numId="13">
    <w:abstractNumId w:val="12"/>
  </w:num>
  <w:num w:numId="14">
    <w:abstractNumId w:val="30"/>
  </w:num>
  <w:num w:numId="15">
    <w:abstractNumId w:val="4"/>
  </w:num>
  <w:num w:numId="16">
    <w:abstractNumId w:val="19"/>
  </w:num>
  <w:num w:numId="17">
    <w:abstractNumId w:val="40"/>
  </w:num>
  <w:num w:numId="18">
    <w:abstractNumId w:val="18"/>
  </w:num>
  <w:num w:numId="19">
    <w:abstractNumId w:val="42"/>
  </w:num>
  <w:num w:numId="20">
    <w:abstractNumId w:val="6"/>
  </w:num>
  <w:num w:numId="21">
    <w:abstractNumId w:val="33"/>
  </w:num>
  <w:num w:numId="22">
    <w:abstractNumId w:val="7"/>
  </w:num>
  <w:num w:numId="23">
    <w:abstractNumId w:val="11"/>
  </w:num>
  <w:num w:numId="24">
    <w:abstractNumId w:val="39"/>
  </w:num>
  <w:num w:numId="25">
    <w:abstractNumId w:val="35"/>
  </w:num>
  <w:num w:numId="26">
    <w:abstractNumId w:val="9"/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4"/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</w:num>
  <w:num w:numId="32">
    <w:abstractNumId w:val="36"/>
  </w:num>
  <w:num w:numId="33">
    <w:abstractNumId w:val="25"/>
  </w:num>
  <w:num w:numId="34">
    <w:abstractNumId w:val="43"/>
  </w:num>
  <w:num w:numId="35">
    <w:abstractNumId w:val="24"/>
  </w:num>
  <w:num w:numId="36">
    <w:abstractNumId w:val="13"/>
  </w:num>
  <w:num w:numId="37">
    <w:abstractNumId w:val="8"/>
  </w:num>
  <w:num w:numId="38">
    <w:abstractNumId w:val="10"/>
  </w:num>
  <w:num w:numId="39">
    <w:abstractNumId w:val="16"/>
  </w:num>
  <w:num w:numId="40">
    <w:abstractNumId w:val="27"/>
  </w:num>
  <w:num w:numId="41">
    <w:abstractNumId w:val="2"/>
  </w:num>
  <w:num w:numId="42">
    <w:abstractNumId w:val="20"/>
  </w:num>
  <w:num w:numId="43">
    <w:abstractNumId w:val="28"/>
  </w:num>
  <w:num w:numId="44">
    <w:abstractNumId w:val="45"/>
  </w:num>
  <w:num w:numId="45">
    <w:abstractNumId w:val="31"/>
  </w:num>
  <w:num w:numId="46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22B78"/>
    <w:rsid w:val="00030F09"/>
    <w:rsid w:val="00031947"/>
    <w:rsid w:val="00032108"/>
    <w:rsid w:val="00043EDD"/>
    <w:rsid w:val="000523C4"/>
    <w:rsid w:val="00057CFB"/>
    <w:rsid w:val="00061A4C"/>
    <w:rsid w:val="000751B9"/>
    <w:rsid w:val="0008399E"/>
    <w:rsid w:val="000A154E"/>
    <w:rsid w:val="000A24F7"/>
    <w:rsid w:val="000A2D6F"/>
    <w:rsid w:val="000B0B1B"/>
    <w:rsid w:val="000B281B"/>
    <w:rsid w:val="000B693E"/>
    <w:rsid w:val="000B78C9"/>
    <w:rsid w:val="000C22EA"/>
    <w:rsid w:val="000C35DD"/>
    <w:rsid w:val="000C51B9"/>
    <w:rsid w:val="000D07D5"/>
    <w:rsid w:val="000D3931"/>
    <w:rsid w:val="000F5F79"/>
    <w:rsid w:val="00123D65"/>
    <w:rsid w:val="00125275"/>
    <w:rsid w:val="0013359E"/>
    <w:rsid w:val="00134171"/>
    <w:rsid w:val="00134F78"/>
    <w:rsid w:val="00144D66"/>
    <w:rsid w:val="001479E6"/>
    <w:rsid w:val="00173DAF"/>
    <w:rsid w:val="00190C8B"/>
    <w:rsid w:val="001A6BE2"/>
    <w:rsid w:val="001B2825"/>
    <w:rsid w:val="001E6E46"/>
    <w:rsid w:val="0021014E"/>
    <w:rsid w:val="00211431"/>
    <w:rsid w:val="002243AA"/>
    <w:rsid w:val="0022560A"/>
    <w:rsid w:val="00226808"/>
    <w:rsid w:val="00226CC7"/>
    <w:rsid w:val="00230324"/>
    <w:rsid w:val="002328C7"/>
    <w:rsid w:val="0025245D"/>
    <w:rsid w:val="00253DAD"/>
    <w:rsid w:val="0025643B"/>
    <w:rsid w:val="00256444"/>
    <w:rsid w:val="00260FFA"/>
    <w:rsid w:val="002642DD"/>
    <w:rsid w:val="002728CC"/>
    <w:rsid w:val="0027352C"/>
    <w:rsid w:val="00276ADA"/>
    <w:rsid w:val="00277841"/>
    <w:rsid w:val="00285BC5"/>
    <w:rsid w:val="00285F3A"/>
    <w:rsid w:val="002A0E9A"/>
    <w:rsid w:val="002A184B"/>
    <w:rsid w:val="002B1577"/>
    <w:rsid w:val="002C1D0B"/>
    <w:rsid w:val="002D1F0C"/>
    <w:rsid w:val="002E4656"/>
    <w:rsid w:val="002E4F90"/>
    <w:rsid w:val="002E54E8"/>
    <w:rsid w:val="003109B6"/>
    <w:rsid w:val="00320B6F"/>
    <w:rsid w:val="00322789"/>
    <w:rsid w:val="00322E07"/>
    <w:rsid w:val="00325D13"/>
    <w:rsid w:val="00335380"/>
    <w:rsid w:val="0035337A"/>
    <w:rsid w:val="003643AE"/>
    <w:rsid w:val="003646D4"/>
    <w:rsid w:val="003863E2"/>
    <w:rsid w:val="00394D0A"/>
    <w:rsid w:val="003979A9"/>
    <w:rsid w:val="003A1BFC"/>
    <w:rsid w:val="003A2BEF"/>
    <w:rsid w:val="003A45DC"/>
    <w:rsid w:val="003A6CA9"/>
    <w:rsid w:val="003B1824"/>
    <w:rsid w:val="003B1BF9"/>
    <w:rsid w:val="003C255D"/>
    <w:rsid w:val="003E36F2"/>
    <w:rsid w:val="003E6094"/>
    <w:rsid w:val="003F5B11"/>
    <w:rsid w:val="004126F3"/>
    <w:rsid w:val="00413022"/>
    <w:rsid w:val="00417FCA"/>
    <w:rsid w:val="00420FC0"/>
    <w:rsid w:val="00434A36"/>
    <w:rsid w:val="00441818"/>
    <w:rsid w:val="0044443C"/>
    <w:rsid w:val="004448C3"/>
    <w:rsid w:val="00445659"/>
    <w:rsid w:val="004606D3"/>
    <w:rsid w:val="004657CB"/>
    <w:rsid w:val="00474B74"/>
    <w:rsid w:val="00475459"/>
    <w:rsid w:val="00485784"/>
    <w:rsid w:val="00492031"/>
    <w:rsid w:val="0049331D"/>
    <w:rsid w:val="00495DDF"/>
    <w:rsid w:val="004969ED"/>
    <w:rsid w:val="00497370"/>
    <w:rsid w:val="004A444C"/>
    <w:rsid w:val="004A4A55"/>
    <w:rsid w:val="004B0810"/>
    <w:rsid w:val="004D3185"/>
    <w:rsid w:val="004D5263"/>
    <w:rsid w:val="004D7418"/>
    <w:rsid w:val="004E093B"/>
    <w:rsid w:val="004E6D51"/>
    <w:rsid w:val="004F1BA9"/>
    <w:rsid w:val="004F5A25"/>
    <w:rsid w:val="00505184"/>
    <w:rsid w:val="00505D67"/>
    <w:rsid w:val="00510D5F"/>
    <w:rsid w:val="005141BC"/>
    <w:rsid w:val="00521686"/>
    <w:rsid w:val="00525F19"/>
    <w:rsid w:val="00540893"/>
    <w:rsid w:val="00541A8D"/>
    <w:rsid w:val="0054244C"/>
    <w:rsid w:val="0054303C"/>
    <w:rsid w:val="00543D2C"/>
    <w:rsid w:val="00552600"/>
    <w:rsid w:val="005533AC"/>
    <w:rsid w:val="005538B5"/>
    <w:rsid w:val="00557BB5"/>
    <w:rsid w:val="005725E3"/>
    <w:rsid w:val="005829FE"/>
    <w:rsid w:val="00587E78"/>
    <w:rsid w:val="005964B9"/>
    <w:rsid w:val="005A287F"/>
    <w:rsid w:val="005A7421"/>
    <w:rsid w:val="005B44E3"/>
    <w:rsid w:val="005C7956"/>
    <w:rsid w:val="005C79A5"/>
    <w:rsid w:val="005D56C6"/>
    <w:rsid w:val="005D7ED3"/>
    <w:rsid w:val="006015D1"/>
    <w:rsid w:val="0060239A"/>
    <w:rsid w:val="006127C8"/>
    <w:rsid w:val="006204DB"/>
    <w:rsid w:val="006229F1"/>
    <w:rsid w:val="00625157"/>
    <w:rsid w:val="00630F03"/>
    <w:rsid w:val="0063592F"/>
    <w:rsid w:val="006579D8"/>
    <w:rsid w:val="006656D1"/>
    <w:rsid w:val="00666993"/>
    <w:rsid w:val="0069065E"/>
    <w:rsid w:val="006A1C41"/>
    <w:rsid w:val="006A5949"/>
    <w:rsid w:val="006B7686"/>
    <w:rsid w:val="006C3FD9"/>
    <w:rsid w:val="006C6440"/>
    <w:rsid w:val="006C7801"/>
    <w:rsid w:val="006D36BC"/>
    <w:rsid w:val="006D6DB4"/>
    <w:rsid w:val="006E6086"/>
    <w:rsid w:val="006F28F7"/>
    <w:rsid w:val="006F585A"/>
    <w:rsid w:val="006F6B57"/>
    <w:rsid w:val="006F76D4"/>
    <w:rsid w:val="006F7D90"/>
    <w:rsid w:val="00701055"/>
    <w:rsid w:val="00707D2E"/>
    <w:rsid w:val="00726AD1"/>
    <w:rsid w:val="00751420"/>
    <w:rsid w:val="00754B07"/>
    <w:rsid w:val="007626A7"/>
    <w:rsid w:val="00764D89"/>
    <w:rsid w:val="007671EC"/>
    <w:rsid w:val="0077696F"/>
    <w:rsid w:val="0078048D"/>
    <w:rsid w:val="007815C0"/>
    <w:rsid w:val="0078527C"/>
    <w:rsid w:val="00785DE0"/>
    <w:rsid w:val="0079055C"/>
    <w:rsid w:val="007931E7"/>
    <w:rsid w:val="007A11B8"/>
    <w:rsid w:val="007A11C8"/>
    <w:rsid w:val="007B1E0C"/>
    <w:rsid w:val="007B4EB5"/>
    <w:rsid w:val="007C318E"/>
    <w:rsid w:val="007D2CBA"/>
    <w:rsid w:val="007D4918"/>
    <w:rsid w:val="007E2045"/>
    <w:rsid w:val="007F195D"/>
    <w:rsid w:val="007F24BF"/>
    <w:rsid w:val="007F2A47"/>
    <w:rsid w:val="00800398"/>
    <w:rsid w:val="00801CF5"/>
    <w:rsid w:val="00802F09"/>
    <w:rsid w:val="00812AE1"/>
    <w:rsid w:val="00812D76"/>
    <w:rsid w:val="008134A3"/>
    <w:rsid w:val="00813CC6"/>
    <w:rsid w:val="0082039B"/>
    <w:rsid w:val="00827A0F"/>
    <w:rsid w:val="00832B25"/>
    <w:rsid w:val="008424B0"/>
    <w:rsid w:val="00847C4D"/>
    <w:rsid w:val="0085517A"/>
    <w:rsid w:val="0085653D"/>
    <w:rsid w:val="00857F6A"/>
    <w:rsid w:val="008628D0"/>
    <w:rsid w:val="008656B8"/>
    <w:rsid w:val="0086585C"/>
    <w:rsid w:val="0087366F"/>
    <w:rsid w:val="0087411D"/>
    <w:rsid w:val="008762FD"/>
    <w:rsid w:val="00876851"/>
    <w:rsid w:val="008813D9"/>
    <w:rsid w:val="008A0472"/>
    <w:rsid w:val="008A077F"/>
    <w:rsid w:val="008A7A08"/>
    <w:rsid w:val="008B19B4"/>
    <w:rsid w:val="008D6D1E"/>
    <w:rsid w:val="008D72AE"/>
    <w:rsid w:val="008E39CC"/>
    <w:rsid w:val="00903FBF"/>
    <w:rsid w:val="009113A7"/>
    <w:rsid w:val="0092115D"/>
    <w:rsid w:val="009265AE"/>
    <w:rsid w:val="00944FC9"/>
    <w:rsid w:val="0094629F"/>
    <w:rsid w:val="00964856"/>
    <w:rsid w:val="00971401"/>
    <w:rsid w:val="009763D0"/>
    <w:rsid w:val="00980B39"/>
    <w:rsid w:val="00982AE4"/>
    <w:rsid w:val="00984741"/>
    <w:rsid w:val="009945BE"/>
    <w:rsid w:val="0099519B"/>
    <w:rsid w:val="00996D58"/>
    <w:rsid w:val="00997B4C"/>
    <w:rsid w:val="009A29FA"/>
    <w:rsid w:val="009A6861"/>
    <w:rsid w:val="009A6A41"/>
    <w:rsid w:val="009B1712"/>
    <w:rsid w:val="009B4AAC"/>
    <w:rsid w:val="009C2A7E"/>
    <w:rsid w:val="009C3875"/>
    <w:rsid w:val="009D2A6F"/>
    <w:rsid w:val="009E2FFD"/>
    <w:rsid w:val="009F0DBF"/>
    <w:rsid w:val="009F3DBC"/>
    <w:rsid w:val="009F5428"/>
    <w:rsid w:val="009F7290"/>
    <w:rsid w:val="00A02E94"/>
    <w:rsid w:val="00A05CCA"/>
    <w:rsid w:val="00A0683B"/>
    <w:rsid w:val="00A13817"/>
    <w:rsid w:val="00A238D7"/>
    <w:rsid w:val="00A23C6C"/>
    <w:rsid w:val="00A30049"/>
    <w:rsid w:val="00A31197"/>
    <w:rsid w:val="00A434DE"/>
    <w:rsid w:val="00A4717A"/>
    <w:rsid w:val="00A505CD"/>
    <w:rsid w:val="00A5191A"/>
    <w:rsid w:val="00A55FFF"/>
    <w:rsid w:val="00A73018"/>
    <w:rsid w:val="00A746A5"/>
    <w:rsid w:val="00A9204A"/>
    <w:rsid w:val="00A92788"/>
    <w:rsid w:val="00AA1389"/>
    <w:rsid w:val="00AA4CA4"/>
    <w:rsid w:val="00AA4F66"/>
    <w:rsid w:val="00AB7089"/>
    <w:rsid w:val="00AC2DCC"/>
    <w:rsid w:val="00AC53B5"/>
    <w:rsid w:val="00AC5B23"/>
    <w:rsid w:val="00AD10FB"/>
    <w:rsid w:val="00AD39D8"/>
    <w:rsid w:val="00AD6E4F"/>
    <w:rsid w:val="00AE1821"/>
    <w:rsid w:val="00AE2172"/>
    <w:rsid w:val="00AE78A6"/>
    <w:rsid w:val="00AF5817"/>
    <w:rsid w:val="00B10622"/>
    <w:rsid w:val="00B11031"/>
    <w:rsid w:val="00B15A0C"/>
    <w:rsid w:val="00B2640A"/>
    <w:rsid w:val="00B30035"/>
    <w:rsid w:val="00B3087C"/>
    <w:rsid w:val="00B54CBC"/>
    <w:rsid w:val="00B755F6"/>
    <w:rsid w:val="00B85B0D"/>
    <w:rsid w:val="00B932D2"/>
    <w:rsid w:val="00BA1D19"/>
    <w:rsid w:val="00BA3451"/>
    <w:rsid w:val="00BB6A76"/>
    <w:rsid w:val="00BB7698"/>
    <w:rsid w:val="00BC15FE"/>
    <w:rsid w:val="00BC26C4"/>
    <w:rsid w:val="00BC4D92"/>
    <w:rsid w:val="00BD477C"/>
    <w:rsid w:val="00BD68DF"/>
    <w:rsid w:val="00BE6D3A"/>
    <w:rsid w:val="00BF64D2"/>
    <w:rsid w:val="00C04C73"/>
    <w:rsid w:val="00C04CB3"/>
    <w:rsid w:val="00C05CF2"/>
    <w:rsid w:val="00C112E3"/>
    <w:rsid w:val="00C1429A"/>
    <w:rsid w:val="00C20DB8"/>
    <w:rsid w:val="00C27471"/>
    <w:rsid w:val="00C30D8B"/>
    <w:rsid w:val="00C32211"/>
    <w:rsid w:val="00C3357C"/>
    <w:rsid w:val="00C419CC"/>
    <w:rsid w:val="00C41AF1"/>
    <w:rsid w:val="00C42A74"/>
    <w:rsid w:val="00C43A56"/>
    <w:rsid w:val="00C65257"/>
    <w:rsid w:val="00C74192"/>
    <w:rsid w:val="00C7663D"/>
    <w:rsid w:val="00C76BD6"/>
    <w:rsid w:val="00C82883"/>
    <w:rsid w:val="00C833A9"/>
    <w:rsid w:val="00C96F6F"/>
    <w:rsid w:val="00CC32B5"/>
    <w:rsid w:val="00CC63CC"/>
    <w:rsid w:val="00CD2B76"/>
    <w:rsid w:val="00CD780D"/>
    <w:rsid w:val="00CE3935"/>
    <w:rsid w:val="00CF4EE8"/>
    <w:rsid w:val="00D01856"/>
    <w:rsid w:val="00D06D34"/>
    <w:rsid w:val="00D0743C"/>
    <w:rsid w:val="00D138F4"/>
    <w:rsid w:val="00D214D7"/>
    <w:rsid w:val="00D21ED2"/>
    <w:rsid w:val="00D43C8D"/>
    <w:rsid w:val="00D515D0"/>
    <w:rsid w:val="00D54BF8"/>
    <w:rsid w:val="00D618CA"/>
    <w:rsid w:val="00D70A13"/>
    <w:rsid w:val="00D7377D"/>
    <w:rsid w:val="00D73F55"/>
    <w:rsid w:val="00D85F3E"/>
    <w:rsid w:val="00D96B67"/>
    <w:rsid w:val="00DA2EA1"/>
    <w:rsid w:val="00DA7376"/>
    <w:rsid w:val="00DC5B1C"/>
    <w:rsid w:val="00DC72CA"/>
    <w:rsid w:val="00DD0EE3"/>
    <w:rsid w:val="00DD1774"/>
    <w:rsid w:val="00DE522D"/>
    <w:rsid w:val="00DF0E68"/>
    <w:rsid w:val="00E15C78"/>
    <w:rsid w:val="00E2230B"/>
    <w:rsid w:val="00E24E60"/>
    <w:rsid w:val="00E35702"/>
    <w:rsid w:val="00E468E4"/>
    <w:rsid w:val="00E51B78"/>
    <w:rsid w:val="00E70170"/>
    <w:rsid w:val="00E70B3A"/>
    <w:rsid w:val="00E71325"/>
    <w:rsid w:val="00E7381F"/>
    <w:rsid w:val="00E801E8"/>
    <w:rsid w:val="00E81788"/>
    <w:rsid w:val="00E826E9"/>
    <w:rsid w:val="00E826F2"/>
    <w:rsid w:val="00E838EF"/>
    <w:rsid w:val="00E84988"/>
    <w:rsid w:val="00E861DF"/>
    <w:rsid w:val="00E94D47"/>
    <w:rsid w:val="00EA105E"/>
    <w:rsid w:val="00EB2713"/>
    <w:rsid w:val="00EB4AD8"/>
    <w:rsid w:val="00EC4477"/>
    <w:rsid w:val="00EC67D0"/>
    <w:rsid w:val="00ED0648"/>
    <w:rsid w:val="00ED12A7"/>
    <w:rsid w:val="00ED4BED"/>
    <w:rsid w:val="00EE13F4"/>
    <w:rsid w:val="00EE5ADF"/>
    <w:rsid w:val="00EF319E"/>
    <w:rsid w:val="00F00626"/>
    <w:rsid w:val="00F04034"/>
    <w:rsid w:val="00F15CC4"/>
    <w:rsid w:val="00F16EC2"/>
    <w:rsid w:val="00F20FFE"/>
    <w:rsid w:val="00F221CF"/>
    <w:rsid w:val="00F22A53"/>
    <w:rsid w:val="00F24274"/>
    <w:rsid w:val="00F3220F"/>
    <w:rsid w:val="00F454AA"/>
    <w:rsid w:val="00F457E7"/>
    <w:rsid w:val="00F54EA8"/>
    <w:rsid w:val="00F55709"/>
    <w:rsid w:val="00F56906"/>
    <w:rsid w:val="00F61B9E"/>
    <w:rsid w:val="00F748B7"/>
    <w:rsid w:val="00F74CE4"/>
    <w:rsid w:val="00F772D1"/>
    <w:rsid w:val="00F94B9D"/>
    <w:rsid w:val="00F966F9"/>
    <w:rsid w:val="00F96A81"/>
    <w:rsid w:val="00FB113F"/>
    <w:rsid w:val="00FB61E3"/>
    <w:rsid w:val="00FC1247"/>
    <w:rsid w:val="00FE54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F5428"/>
    <w:pPr>
      <w:keepNext/>
      <w:jc w:val="center"/>
      <w:outlineLvl w:val="1"/>
    </w:pPr>
    <w:rPr>
      <w:szCs w:val="23"/>
      <w:u w:val="single"/>
    </w:rPr>
  </w:style>
  <w:style w:type="paragraph" w:styleId="Nagwek5">
    <w:name w:val="heading 5"/>
    <w:basedOn w:val="Normalny"/>
    <w:next w:val="Normalny"/>
    <w:link w:val="Nagwek5Znak"/>
    <w:qFormat/>
    <w:rsid w:val="009F5428"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61A4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61A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1A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1A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1A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1A4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A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A4C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D138F4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38F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49331D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uiPriority w:val="99"/>
    <w:unhideWhenUsed/>
    <w:rsid w:val="009F542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F542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F542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F542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5428"/>
    <w:rPr>
      <w:rFonts w:ascii="Times New Roman" w:eastAsia="Times New Roman" w:hAnsi="Times New Roman" w:cs="Times New Roman"/>
      <w:sz w:val="24"/>
      <w:szCs w:val="23"/>
      <w:u w:val="single"/>
      <w:lang w:eastAsia="pl-PL"/>
    </w:rPr>
  </w:style>
  <w:style w:type="character" w:customStyle="1" w:styleId="Nagwek5Znak">
    <w:name w:val="Nagłówek 5 Znak"/>
    <w:basedOn w:val="Domylnaczcionkaakapitu"/>
    <w:link w:val="Nagwek5"/>
    <w:rsid w:val="009F5428"/>
    <w:rPr>
      <w:rFonts w:ascii="Century" w:eastAsia="Arial Unicode MS" w:hAnsi="Century" w:cs="Times New Roman"/>
      <w:szCs w:val="15"/>
      <w:u w:val="single"/>
      <w:lang w:eastAsia="pl-PL"/>
    </w:rPr>
  </w:style>
  <w:style w:type="character" w:styleId="Pogrubienie">
    <w:name w:val="Strong"/>
    <w:uiPriority w:val="99"/>
    <w:qFormat/>
    <w:rsid w:val="009F5428"/>
    <w:rPr>
      <w:b/>
      <w:bCs/>
    </w:rPr>
  </w:style>
  <w:style w:type="paragraph" w:customStyle="1" w:styleId="Default">
    <w:name w:val="Default"/>
    <w:rsid w:val="009F5428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customStyle="1" w:styleId="Standard">
    <w:name w:val="Standard"/>
    <w:rsid w:val="009F5428"/>
    <w:pPr>
      <w:suppressAutoHyphens/>
      <w:spacing w:after="0" w:line="240" w:lineRule="auto"/>
      <w:textAlignment w:val="baseline"/>
    </w:pPr>
    <w:rPr>
      <w:rFonts w:ascii="Calibri" w:eastAsiaTheme="minorEastAsia" w:hAnsi="Calibri"/>
      <w:kern w:val="1"/>
      <w:sz w:val="24"/>
      <w:szCs w:val="24"/>
      <w:lang w:eastAsia="ar-SA"/>
    </w:rPr>
  </w:style>
  <w:style w:type="character" w:customStyle="1" w:styleId="hgkelc">
    <w:name w:val="hgkelc"/>
    <w:basedOn w:val="Domylnaczcionkaakapitu"/>
    <w:rsid w:val="00F242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3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tom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k@um.bytom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ytom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bytom.engo.org.pl/konkursy-trwajac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ytom.engo.org.pl/konkursy-trwajac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663A4D-9E9B-4CC7-801F-F1DF26CA3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10</Pages>
  <Words>3727</Words>
  <Characters>22367</Characters>
  <Application>Microsoft Office Word</Application>
  <DocSecurity>0</DocSecurity>
  <Lines>186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Pokluda</dc:creator>
  <cp:lastModifiedBy>aniklas</cp:lastModifiedBy>
  <cp:revision>59</cp:revision>
  <cp:lastPrinted>2025-11-19T09:21:00Z</cp:lastPrinted>
  <dcterms:created xsi:type="dcterms:W3CDTF">2024-01-11T11:37:00Z</dcterms:created>
  <dcterms:modified xsi:type="dcterms:W3CDTF">2025-11-25T07:32:00Z</dcterms:modified>
</cp:coreProperties>
</file>