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9B013A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B013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CB2529" w:rsidRPr="00F77892" w:rsidRDefault="00CB252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B2529" w:rsidRPr="00F77892" w:rsidRDefault="00CB252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B2529" w:rsidRPr="00F77892" w:rsidRDefault="00CB252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B2529" w:rsidRPr="00F77892" w:rsidRDefault="00CB252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B2529" w:rsidRDefault="00CB252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B2529" w:rsidRPr="00F443D6" w:rsidRDefault="00CB252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B2529" w:rsidRPr="00C235C2" w:rsidRDefault="00CB252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B2529" w:rsidRPr="00F443D6" w:rsidRDefault="00CB252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B2529" w:rsidRPr="00C235C2" w:rsidRDefault="00CB252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B2529" w:rsidRDefault="00CB252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11107">
        <w:rPr>
          <w:rFonts w:ascii="Arial" w:hAnsi="Arial" w:cs="Arial"/>
        </w:rPr>
        <w:t>111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611107">
        <w:rPr>
          <w:rFonts w:ascii="Arial" w:hAnsi="Arial" w:cs="Arial"/>
        </w:rPr>
        <w:t>55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611107">
        <w:rPr>
          <w:rFonts w:ascii="Arial" w:hAnsi="Arial" w:cs="Arial"/>
        </w:rPr>
        <w:t>niedrożnych wpustów deszczowych na terenie miasta.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B4EF6" w:rsidRDefault="00BA3CF1" w:rsidP="0061110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611107">
        <w:rPr>
          <w:rFonts w:ascii="Arial" w:hAnsi="Arial" w:cs="Arial"/>
        </w:rPr>
        <w:br/>
        <w:t>że</w:t>
      </w:r>
      <w:r w:rsidR="00611107" w:rsidRPr="00611107">
        <w:rPr>
          <w:rFonts w:ascii="Arial" w:hAnsi="Arial" w:cs="Arial"/>
        </w:rPr>
        <w:t xml:space="preserve"> wpusty uliczne zlokalizowane w rejonie ul.</w:t>
      </w:r>
      <w:r w:rsidR="00611107">
        <w:rPr>
          <w:rFonts w:ascii="Arial" w:hAnsi="Arial" w:cs="Arial"/>
        </w:rPr>
        <w:t xml:space="preserve"> Tysiąclecia 12 oraz ul. Rydza - </w:t>
      </w:r>
      <w:r w:rsidR="00611107" w:rsidRPr="00611107">
        <w:rPr>
          <w:rFonts w:ascii="Arial" w:hAnsi="Arial" w:cs="Arial"/>
        </w:rPr>
        <w:t>Śmigłego 4 zostały wprowadzone do harmonogramu czyszczeń wpustów ulicznych, a prace z tym</w:t>
      </w:r>
      <w:r w:rsidR="00611107">
        <w:rPr>
          <w:rFonts w:ascii="Arial" w:hAnsi="Arial" w:cs="Arial"/>
        </w:rPr>
        <w:t xml:space="preserve"> związane zo</w:t>
      </w:r>
      <w:r w:rsidR="00611107" w:rsidRPr="00611107">
        <w:rPr>
          <w:rFonts w:ascii="Arial" w:hAnsi="Arial" w:cs="Arial"/>
        </w:rPr>
        <w:t>staną wykonane po podpisaniu umowy z Wykonawcą.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611107">
        <w:rPr>
          <w:rFonts w:ascii="Arial" w:hAnsi="Arial" w:cs="Arial"/>
          <w:sz w:val="16"/>
          <w:szCs w:val="16"/>
        </w:rPr>
        <w:t>P. Wróbel</w:t>
      </w: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611107">
        <w:rPr>
          <w:rFonts w:ascii="Arial" w:hAnsi="Arial" w:cs="Arial"/>
          <w:sz w:val="16"/>
          <w:szCs w:val="16"/>
        </w:rPr>
        <w:t>18</w:t>
      </w: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1F4D37" w:rsidRPr="00A2790F" w:rsidRDefault="004A1D88" w:rsidP="001F4D37">
      <w:pPr>
        <w:rPr>
          <w:rFonts w:ascii="TiepoloItcTEEBoo" w:hAnsi="TiepoloItcTEEBoo"/>
          <w:sz w:val="16"/>
          <w:szCs w:val="16"/>
        </w:rPr>
      </w:pPr>
      <w:r w:rsidRPr="00A2790F">
        <w:rPr>
          <w:rFonts w:ascii="Arial" w:hAnsi="Arial" w:cs="Arial"/>
          <w:bCs/>
          <w:sz w:val="16"/>
          <w:szCs w:val="16"/>
        </w:rPr>
        <w:t>Nr MDOK -</w:t>
      </w:r>
      <w:r w:rsidR="00F00454">
        <w:rPr>
          <w:rStyle w:val="displayonly"/>
          <w:sz w:val="16"/>
          <w:szCs w:val="16"/>
        </w:rPr>
        <w:t xml:space="preserve"> </w:t>
      </w:r>
      <w:r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A2790F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529" w:rsidRDefault="00CB2529" w:rsidP="0085517A">
      <w:r>
        <w:separator/>
      </w:r>
    </w:p>
  </w:endnote>
  <w:endnote w:type="continuationSeparator" w:id="0">
    <w:p w:rsidR="00CB2529" w:rsidRDefault="00CB252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B2529" w:rsidRPr="003A6CA9" w:rsidRDefault="009B013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B252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7018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B2529" w:rsidRDefault="00CB25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529" w:rsidRDefault="00CB2529" w:rsidP="0085517A">
      <w:r>
        <w:separator/>
      </w:r>
    </w:p>
  </w:footnote>
  <w:footnote w:type="continuationSeparator" w:id="0">
    <w:p w:rsidR="00CB2529" w:rsidRDefault="00CB252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3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1107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13A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81309A-EDA0-4187-99D3-E603B3B13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2025-06-06T06:38:00Z</cp:lastPrinted>
  <dcterms:created xsi:type="dcterms:W3CDTF">2025-06-06T06:40:00Z</dcterms:created>
  <dcterms:modified xsi:type="dcterms:W3CDTF">2025-06-18T12:39:00Z</dcterms:modified>
</cp:coreProperties>
</file>